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70" w:rsidRDefault="00576E70" w:rsidP="00576E70">
      <w:pPr>
        <w:pStyle w:val="ad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576E70" w:rsidRDefault="00576E70" w:rsidP="0057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576E70" w:rsidRDefault="00576E70" w:rsidP="0057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5AB9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 СОЗЫВА</w:t>
      </w:r>
    </w:p>
    <w:p w:rsidR="005829BD" w:rsidRDefault="005829BD" w:rsidP="005829BD">
      <w:pPr>
        <w:jc w:val="center"/>
        <w:rPr>
          <w:b/>
          <w:sz w:val="28"/>
          <w:szCs w:val="28"/>
        </w:rPr>
      </w:pPr>
    </w:p>
    <w:p w:rsidR="005829BD" w:rsidRDefault="005829BD" w:rsidP="00582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829BD" w:rsidRDefault="00FA0033" w:rsidP="005829BD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2008A">
        <w:rPr>
          <w:sz w:val="28"/>
          <w:szCs w:val="28"/>
        </w:rPr>
        <w:t>вад</w:t>
      </w:r>
      <w:r w:rsidR="00506889">
        <w:rPr>
          <w:sz w:val="28"/>
          <w:szCs w:val="28"/>
        </w:rPr>
        <w:t>цатой</w:t>
      </w:r>
      <w:r w:rsidR="00DB1258">
        <w:rPr>
          <w:sz w:val="28"/>
          <w:szCs w:val="28"/>
        </w:rPr>
        <w:t xml:space="preserve"> </w:t>
      </w:r>
      <w:r w:rsidR="005829BD">
        <w:rPr>
          <w:sz w:val="28"/>
          <w:szCs w:val="28"/>
        </w:rPr>
        <w:t xml:space="preserve">  сессии</w:t>
      </w:r>
    </w:p>
    <w:p w:rsidR="005829BD" w:rsidRDefault="005829BD" w:rsidP="005829BD">
      <w:pPr>
        <w:jc w:val="center"/>
        <w:rPr>
          <w:b/>
          <w:sz w:val="28"/>
          <w:szCs w:val="28"/>
        </w:rPr>
      </w:pPr>
    </w:p>
    <w:p w:rsidR="005829BD" w:rsidRDefault="00DB1258" w:rsidP="005829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08A">
        <w:rPr>
          <w:sz w:val="28"/>
          <w:szCs w:val="28"/>
        </w:rPr>
        <w:t xml:space="preserve">от  </w:t>
      </w:r>
      <w:r w:rsidR="005E6AAF" w:rsidRPr="0072008A">
        <w:rPr>
          <w:sz w:val="28"/>
          <w:szCs w:val="28"/>
        </w:rPr>
        <w:t>28</w:t>
      </w:r>
      <w:r w:rsidRPr="0072008A">
        <w:rPr>
          <w:sz w:val="28"/>
          <w:szCs w:val="28"/>
        </w:rPr>
        <w:t>.11.201</w:t>
      </w:r>
      <w:r w:rsidR="00FA0033">
        <w:rPr>
          <w:sz w:val="28"/>
          <w:szCs w:val="28"/>
        </w:rPr>
        <w:t>6</w:t>
      </w:r>
      <w:r w:rsidR="005829BD" w:rsidRPr="0072008A">
        <w:rPr>
          <w:sz w:val="28"/>
          <w:szCs w:val="28"/>
        </w:rPr>
        <w:t xml:space="preserve"> г.</w:t>
      </w:r>
      <w:r w:rsidR="005829BD">
        <w:rPr>
          <w:sz w:val="28"/>
          <w:szCs w:val="28"/>
        </w:rPr>
        <w:t xml:space="preserve">                                                                                             № </w:t>
      </w:r>
      <w:r w:rsidR="0072008A">
        <w:rPr>
          <w:sz w:val="28"/>
          <w:szCs w:val="28"/>
        </w:rPr>
        <w:t>5</w:t>
      </w:r>
    </w:p>
    <w:p w:rsidR="005829BD" w:rsidRDefault="005829BD" w:rsidP="000E3694">
      <w:pPr>
        <w:jc w:val="center"/>
        <w:rPr>
          <w:sz w:val="28"/>
        </w:rPr>
      </w:pPr>
    </w:p>
    <w:p w:rsidR="000E3694" w:rsidRDefault="000E3694" w:rsidP="000E3694">
      <w:pPr>
        <w:jc w:val="center"/>
        <w:rPr>
          <w:sz w:val="28"/>
        </w:rPr>
      </w:pPr>
      <w:r>
        <w:rPr>
          <w:sz w:val="28"/>
        </w:rPr>
        <w:t xml:space="preserve">О плане социально-экономического  развития  </w:t>
      </w:r>
    </w:p>
    <w:p w:rsidR="009F3AA7" w:rsidRDefault="009F3AA7" w:rsidP="000E3694">
      <w:pPr>
        <w:jc w:val="center"/>
        <w:rPr>
          <w:sz w:val="28"/>
        </w:rPr>
      </w:pPr>
      <w:r>
        <w:rPr>
          <w:sz w:val="28"/>
        </w:rPr>
        <w:t>р</w:t>
      </w:r>
      <w:r w:rsidR="005829BD">
        <w:rPr>
          <w:sz w:val="28"/>
        </w:rPr>
        <w:t xml:space="preserve">абочего поселка Посевная Черепановского района Новосибирской области </w:t>
      </w:r>
    </w:p>
    <w:p w:rsidR="000E3694" w:rsidRDefault="00506889" w:rsidP="000E3694">
      <w:pPr>
        <w:jc w:val="center"/>
        <w:rPr>
          <w:sz w:val="28"/>
        </w:rPr>
      </w:pPr>
      <w:r>
        <w:rPr>
          <w:sz w:val="28"/>
        </w:rPr>
        <w:t>на 2017</w:t>
      </w:r>
      <w:r w:rsidR="000E3694">
        <w:rPr>
          <w:sz w:val="28"/>
        </w:rPr>
        <w:t xml:space="preserve"> год</w:t>
      </w:r>
      <w:r w:rsidR="003F0A2A">
        <w:rPr>
          <w:sz w:val="28"/>
        </w:rPr>
        <w:t xml:space="preserve"> и </w:t>
      </w:r>
      <w:r>
        <w:rPr>
          <w:sz w:val="28"/>
        </w:rPr>
        <w:t>плановый период 2018-2019</w:t>
      </w:r>
      <w:r w:rsidR="003F0A2A">
        <w:rPr>
          <w:sz w:val="28"/>
        </w:rPr>
        <w:t xml:space="preserve"> гг</w:t>
      </w:r>
      <w:r w:rsidR="000E3694">
        <w:rPr>
          <w:sz w:val="28"/>
        </w:rPr>
        <w:t xml:space="preserve">.  </w:t>
      </w:r>
    </w:p>
    <w:p w:rsidR="000E3694" w:rsidRDefault="000E3694" w:rsidP="000E3694">
      <w:pPr>
        <w:jc w:val="center"/>
        <w:rPr>
          <w:sz w:val="28"/>
        </w:rPr>
      </w:pPr>
    </w:p>
    <w:p w:rsidR="000E3694" w:rsidRDefault="000E3694" w:rsidP="000E3694">
      <w:pPr>
        <w:jc w:val="center"/>
        <w:rPr>
          <w:sz w:val="28"/>
        </w:rPr>
      </w:pPr>
    </w:p>
    <w:p w:rsidR="000E3694" w:rsidRDefault="000E3694" w:rsidP="000E3694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  <w:szCs w:val="28"/>
        </w:rPr>
        <w:t xml:space="preserve">Руководствуясь статьей 184.2 Бюджетного Кодекса Российской Федерации, заслушав информацию комиссии по бюджетной, налоговой и финансовой политике, </w:t>
      </w:r>
      <w:r>
        <w:rPr>
          <w:sz w:val="28"/>
        </w:rPr>
        <w:t xml:space="preserve">Совет депутатов </w:t>
      </w:r>
      <w:r w:rsidR="005829BD">
        <w:rPr>
          <w:sz w:val="28"/>
        </w:rPr>
        <w:t>рабочего поселка Посевная</w:t>
      </w:r>
    </w:p>
    <w:p w:rsidR="000E3694" w:rsidRDefault="000E3694" w:rsidP="000E3694">
      <w:pPr>
        <w:jc w:val="both"/>
        <w:rPr>
          <w:sz w:val="28"/>
        </w:rPr>
      </w:pPr>
      <w:r>
        <w:rPr>
          <w:sz w:val="28"/>
        </w:rPr>
        <w:t>РЕШИЛ:</w:t>
      </w:r>
    </w:p>
    <w:p w:rsidR="000E3694" w:rsidRDefault="000E3694" w:rsidP="000E3694">
      <w:pPr>
        <w:jc w:val="both"/>
        <w:rPr>
          <w:sz w:val="28"/>
        </w:rPr>
      </w:pPr>
      <w:r>
        <w:rPr>
          <w:sz w:val="28"/>
        </w:rPr>
        <w:t xml:space="preserve">        1. Принять прилагаемый план  социально-экономического развития </w:t>
      </w:r>
      <w:r w:rsidR="005829BD">
        <w:rPr>
          <w:sz w:val="28"/>
        </w:rPr>
        <w:t xml:space="preserve">на территории рабочего поселка Посевная Черепановского района Новосибирской   области </w:t>
      </w:r>
      <w:r>
        <w:rPr>
          <w:sz w:val="28"/>
        </w:rPr>
        <w:t>на 201</w:t>
      </w:r>
      <w:r w:rsidR="00506889">
        <w:rPr>
          <w:sz w:val="28"/>
        </w:rPr>
        <w:t>7</w:t>
      </w:r>
      <w:r>
        <w:rPr>
          <w:sz w:val="28"/>
        </w:rPr>
        <w:t xml:space="preserve"> год</w:t>
      </w:r>
      <w:r w:rsidR="003F0A2A">
        <w:rPr>
          <w:sz w:val="28"/>
        </w:rPr>
        <w:t xml:space="preserve"> и </w:t>
      </w:r>
      <w:r w:rsidR="00506889">
        <w:rPr>
          <w:sz w:val="28"/>
        </w:rPr>
        <w:t>плановый период 2018-2019</w:t>
      </w:r>
      <w:r w:rsidR="003F0A2A">
        <w:rPr>
          <w:sz w:val="28"/>
        </w:rPr>
        <w:t xml:space="preserve"> гг</w:t>
      </w:r>
      <w:r>
        <w:rPr>
          <w:sz w:val="28"/>
        </w:rPr>
        <w:t>.</w:t>
      </w:r>
    </w:p>
    <w:p w:rsidR="000E3694" w:rsidRDefault="000E3694" w:rsidP="005829BD">
      <w:pPr>
        <w:rPr>
          <w:sz w:val="28"/>
        </w:rPr>
      </w:pPr>
      <w:r>
        <w:rPr>
          <w:sz w:val="28"/>
        </w:rPr>
        <w:t xml:space="preserve">        2.  Опубликовать решение  о плане социально-экономического  развития </w:t>
      </w:r>
    </w:p>
    <w:p w:rsidR="005829BD" w:rsidRDefault="005829BD" w:rsidP="005829BD">
      <w:pPr>
        <w:jc w:val="both"/>
        <w:rPr>
          <w:sz w:val="28"/>
        </w:rPr>
      </w:pPr>
      <w:r>
        <w:rPr>
          <w:sz w:val="28"/>
        </w:rPr>
        <w:t>развития на территории рабочего поселка Посевная Черепановского района Новосибирской   области на 201</w:t>
      </w:r>
      <w:r w:rsidR="00506889">
        <w:rPr>
          <w:sz w:val="28"/>
        </w:rPr>
        <w:t>7</w:t>
      </w:r>
      <w:r>
        <w:rPr>
          <w:sz w:val="28"/>
        </w:rPr>
        <w:t xml:space="preserve"> год </w:t>
      </w:r>
      <w:r w:rsidR="003F0A2A">
        <w:rPr>
          <w:sz w:val="28"/>
        </w:rPr>
        <w:t xml:space="preserve">и </w:t>
      </w:r>
      <w:r w:rsidR="00506889">
        <w:rPr>
          <w:sz w:val="28"/>
        </w:rPr>
        <w:t>плановый период 2018-2019</w:t>
      </w:r>
      <w:r w:rsidR="003F0A2A">
        <w:rPr>
          <w:sz w:val="28"/>
        </w:rPr>
        <w:t xml:space="preserve"> гг. </w:t>
      </w:r>
      <w:r>
        <w:rPr>
          <w:sz w:val="28"/>
        </w:rPr>
        <w:t>в информационном издании «</w:t>
      </w:r>
      <w:proofErr w:type="spellStart"/>
      <w:r>
        <w:rPr>
          <w:sz w:val="28"/>
        </w:rPr>
        <w:t>Посевнинские</w:t>
      </w:r>
      <w:proofErr w:type="spellEnd"/>
      <w:r>
        <w:rPr>
          <w:sz w:val="28"/>
        </w:rPr>
        <w:t xml:space="preserve"> вести»</w:t>
      </w:r>
      <w:r w:rsidR="00DB1258">
        <w:rPr>
          <w:sz w:val="28"/>
        </w:rPr>
        <w:t>.</w:t>
      </w:r>
    </w:p>
    <w:p w:rsidR="005829BD" w:rsidRDefault="005829BD" w:rsidP="005829BD">
      <w:pPr>
        <w:rPr>
          <w:sz w:val="28"/>
        </w:rPr>
      </w:pPr>
    </w:p>
    <w:p w:rsidR="005829BD" w:rsidRDefault="005829BD" w:rsidP="005829BD">
      <w:pPr>
        <w:pStyle w:val="a4"/>
        <w:jc w:val="both"/>
        <w:rPr>
          <w:sz w:val="22"/>
          <w:szCs w:val="22"/>
        </w:rPr>
      </w:pPr>
    </w:p>
    <w:p w:rsidR="005829BD" w:rsidRDefault="005829BD" w:rsidP="005829BD">
      <w:pPr>
        <w:pStyle w:val="a4"/>
        <w:jc w:val="both"/>
        <w:rPr>
          <w:sz w:val="22"/>
          <w:szCs w:val="22"/>
        </w:rPr>
      </w:pPr>
    </w:p>
    <w:p w:rsidR="005829BD" w:rsidRPr="005829BD" w:rsidRDefault="00076A43" w:rsidP="005829BD">
      <w:pPr>
        <w:pStyle w:val="a4"/>
        <w:jc w:val="both"/>
        <w:rPr>
          <w:szCs w:val="28"/>
        </w:rPr>
      </w:pPr>
      <w:r>
        <w:rPr>
          <w:szCs w:val="28"/>
        </w:rPr>
        <w:t>Глава</w:t>
      </w:r>
      <w:r w:rsidR="005829BD">
        <w:rPr>
          <w:szCs w:val="28"/>
        </w:rPr>
        <w:t xml:space="preserve"> муниципального образования                                         </w:t>
      </w:r>
      <w:r w:rsidR="00506889">
        <w:rPr>
          <w:szCs w:val="28"/>
        </w:rPr>
        <w:t>В.С.Радченко</w:t>
      </w: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FA0033" w:rsidRDefault="00FA0033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0E3694" w:rsidP="000E3694">
      <w:pPr>
        <w:pStyle w:val="a4"/>
        <w:jc w:val="right"/>
        <w:rPr>
          <w:sz w:val="22"/>
          <w:szCs w:val="22"/>
        </w:rPr>
      </w:pPr>
    </w:p>
    <w:p w:rsidR="000E3694" w:rsidRDefault="005829BD" w:rsidP="000E3694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0E3694">
        <w:rPr>
          <w:sz w:val="22"/>
          <w:szCs w:val="22"/>
        </w:rPr>
        <w:t>риложение к решению</w:t>
      </w:r>
    </w:p>
    <w:p w:rsidR="000E3694" w:rsidRDefault="00FA0033" w:rsidP="000E3694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20</w:t>
      </w:r>
      <w:r w:rsidR="000E3694">
        <w:rPr>
          <w:sz w:val="22"/>
          <w:szCs w:val="22"/>
        </w:rPr>
        <w:t xml:space="preserve"> сессии Совета депутатов</w:t>
      </w:r>
    </w:p>
    <w:p w:rsidR="000E3694" w:rsidRDefault="005829BD" w:rsidP="000E3694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рабочего поселка Посевная </w:t>
      </w:r>
      <w:r w:rsidR="000E3694">
        <w:rPr>
          <w:sz w:val="22"/>
          <w:szCs w:val="22"/>
        </w:rPr>
        <w:t>четвертого созыва</w:t>
      </w:r>
    </w:p>
    <w:p w:rsidR="000E3694" w:rsidRDefault="005E6AAF" w:rsidP="000E3694">
      <w:pPr>
        <w:pStyle w:val="a4"/>
        <w:jc w:val="right"/>
        <w:rPr>
          <w:sz w:val="22"/>
          <w:szCs w:val="22"/>
        </w:rPr>
      </w:pPr>
      <w:r w:rsidRPr="0072008A">
        <w:rPr>
          <w:sz w:val="22"/>
          <w:szCs w:val="22"/>
        </w:rPr>
        <w:t>от 28</w:t>
      </w:r>
      <w:r w:rsidR="00FA0033">
        <w:rPr>
          <w:sz w:val="22"/>
          <w:szCs w:val="22"/>
        </w:rPr>
        <w:t>.11.2016</w:t>
      </w:r>
      <w:r w:rsidR="000E3694" w:rsidRPr="0072008A">
        <w:rPr>
          <w:sz w:val="22"/>
          <w:szCs w:val="22"/>
        </w:rPr>
        <w:t xml:space="preserve"> г.</w:t>
      </w: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</w:p>
    <w:p w:rsidR="000E3694" w:rsidRDefault="000E3694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0E3694" w:rsidRDefault="000E3694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СОЦИАЛЬНО – ЭКОНОМИЧЕСКОГО РАЗВИТИЯ </w:t>
      </w:r>
    </w:p>
    <w:p w:rsidR="005829BD" w:rsidRDefault="000E3694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</w:p>
    <w:p w:rsidR="000E3694" w:rsidRDefault="005829BD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РАБОЧЕГО ПОСЕЛКА ПОСЕВНАЯ</w:t>
      </w:r>
      <w:r w:rsidR="000E3694">
        <w:rPr>
          <w:b/>
          <w:sz w:val="22"/>
          <w:szCs w:val="22"/>
        </w:rPr>
        <w:t xml:space="preserve"> </w:t>
      </w:r>
    </w:p>
    <w:p w:rsidR="000E3694" w:rsidRDefault="000E3694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ЧЕРЕПАНОВСКОГО РАЙОНА</w:t>
      </w:r>
    </w:p>
    <w:p w:rsidR="000E3694" w:rsidRDefault="000E3694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НОВОСИБИРСКОЙ ОБЛАСТИ</w:t>
      </w:r>
    </w:p>
    <w:p w:rsidR="000E3694" w:rsidRPr="003F0A2A" w:rsidRDefault="009B4094" w:rsidP="000E3694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="00DA4A30">
        <w:rPr>
          <w:b/>
          <w:sz w:val="22"/>
          <w:szCs w:val="22"/>
        </w:rPr>
        <w:t xml:space="preserve"> 2017</w:t>
      </w:r>
      <w:r w:rsidR="000E3694">
        <w:rPr>
          <w:b/>
          <w:sz w:val="22"/>
          <w:szCs w:val="22"/>
        </w:rPr>
        <w:t xml:space="preserve"> ГОД</w:t>
      </w:r>
      <w:r w:rsidR="003F0A2A">
        <w:rPr>
          <w:b/>
          <w:sz w:val="22"/>
          <w:szCs w:val="22"/>
        </w:rPr>
        <w:t xml:space="preserve">  И </w:t>
      </w:r>
      <w:r w:rsidR="00DA4A30">
        <w:rPr>
          <w:b/>
          <w:sz w:val="22"/>
          <w:szCs w:val="22"/>
        </w:rPr>
        <w:t>ПЛАНОВЫЙ ПЕРИОД 2018-2019</w:t>
      </w:r>
      <w:r w:rsidR="003F0A2A">
        <w:rPr>
          <w:b/>
          <w:sz w:val="22"/>
          <w:szCs w:val="22"/>
        </w:rPr>
        <w:t xml:space="preserve"> ГГ.</w:t>
      </w:r>
    </w:p>
    <w:p w:rsidR="000E3694" w:rsidRDefault="000E3694" w:rsidP="000E3694">
      <w:pPr>
        <w:pStyle w:val="a4"/>
        <w:rPr>
          <w:b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СОДЕРЖАНИЕ:</w:t>
      </w:r>
    </w:p>
    <w:p w:rsidR="000E3694" w:rsidRDefault="000E3694" w:rsidP="000E3694">
      <w:pPr>
        <w:pStyle w:val="a4"/>
        <w:ind w:left="360"/>
        <w:jc w:val="left"/>
        <w:rPr>
          <w:sz w:val="24"/>
          <w:szCs w:val="24"/>
        </w:rPr>
      </w:pPr>
    </w:p>
    <w:p w:rsidR="000E3694" w:rsidRDefault="000E3694" w:rsidP="000E36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Резервы экономического развития (точки экономического развития).</w:t>
      </w:r>
    </w:p>
    <w:p w:rsidR="000E3694" w:rsidRDefault="000E3694" w:rsidP="000E369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 социально-экономического развития муниципального </w:t>
      </w:r>
      <w:r w:rsidR="00DB1258">
        <w:rPr>
          <w:sz w:val="24"/>
          <w:szCs w:val="24"/>
        </w:rPr>
        <w:t xml:space="preserve">образования на </w:t>
      </w:r>
      <w:r w:rsidR="00DA4A30">
        <w:rPr>
          <w:sz w:val="24"/>
          <w:szCs w:val="24"/>
        </w:rPr>
        <w:t>2017</w:t>
      </w:r>
      <w:r>
        <w:rPr>
          <w:sz w:val="24"/>
          <w:szCs w:val="24"/>
        </w:rPr>
        <w:t xml:space="preserve"> год</w:t>
      </w:r>
      <w:r w:rsidR="003F0A2A">
        <w:rPr>
          <w:sz w:val="24"/>
          <w:szCs w:val="24"/>
        </w:rPr>
        <w:t xml:space="preserve"> и </w:t>
      </w:r>
      <w:r w:rsidR="00DA4A30">
        <w:rPr>
          <w:sz w:val="24"/>
          <w:szCs w:val="24"/>
        </w:rPr>
        <w:t>плановый период 2018-2019</w:t>
      </w:r>
      <w:r w:rsidR="003F0A2A">
        <w:rPr>
          <w:sz w:val="24"/>
          <w:szCs w:val="24"/>
        </w:rPr>
        <w:t xml:space="preserve"> гг</w:t>
      </w:r>
      <w:r>
        <w:rPr>
          <w:sz w:val="24"/>
          <w:szCs w:val="24"/>
        </w:rPr>
        <w:t>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3.1 Экономическое развитие муниципального образования.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3.1.1.Развитие потребительского рынка и услуг.</w:t>
      </w:r>
    </w:p>
    <w:p w:rsidR="000E3694" w:rsidRDefault="000E3694" w:rsidP="000E3694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отраслей жизнеобеспечения муниципального образования.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3.2.1.Строительство объектов социальной сферы.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3.2.2.Развитие транспортно-дорожного комплекса.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3.2.3.Развитие системы жилищно-коммунального  хозяйства.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3.3.Социальная защита населения.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3.4.Развитие учреждений  общего образования.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3.5.Развитие культуры.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3.6.Развитие физкультуры и спорта.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3.7.Реализация молодежной политики.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4.Финансы, бюджет, инвестиции.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4.1.Финансовая политика.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4.2.Бюджетная политика.</w:t>
      </w:r>
    </w:p>
    <w:p w:rsidR="000E3694" w:rsidRDefault="000E3694" w:rsidP="000E3694">
      <w:pPr>
        <w:pStyle w:val="a3"/>
        <w:ind w:left="709" w:firstLine="0"/>
        <w:rPr>
          <w:sz w:val="24"/>
          <w:szCs w:val="24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ind w:left="2127" w:hanging="1560"/>
        <w:rPr>
          <w:sz w:val="28"/>
          <w:szCs w:val="28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0E3694" w:rsidRDefault="000E3694" w:rsidP="000E3694">
      <w:pPr>
        <w:pStyle w:val="a4"/>
        <w:rPr>
          <w:b/>
          <w:sz w:val="24"/>
          <w:szCs w:val="24"/>
        </w:rPr>
      </w:pPr>
    </w:p>
    <w:p w:rsidR="00341817" w:rsidRDefault="00341817"/>
    <w:p w:rsidR="004825BF" w:rsidRDefault="004825BF"/>
    <w:p w:rsidR="004825BF" w:rsidRDefault="004825BF"/>
    <w:p w:rsidR="004825BF" w:rsidRDefault="004825BF"/>
    <w:p w:rsidR="004825BF" w:rsidRDefault="004825BF"/>
    <w:p w:rsidR="00DA4A30" w:rsidRDefault="00DA4A30"/>
    <w:p w:rsidR="004825BF" w:rsidRDefault="004825BF"/>
    <w:p w:rsidR="004825BF" w:rsidRDefault="004825BF"/>
    <w:p w:rsidR="004825BF" w:rsidRDefault="004825BF" w:rsidP="004825BF">
      <w:r>
        <w:t xml:space="preserve">                                         </w:t>
      </w:r>
    </w:p>
    <w:p w:rsidR="004825BF" w:rsidRPr="00FC3485" w:rsidRDefault="00784D29" w:rsidP="004825BF">
      <w:pPr>
        <w:jc w:val="center"/>
        <w:rPr>
          <w:b/>
        </w:rPr>
      </w:pPr>
      <w:r>
        <w:rPr>
          <w:b/>
        </w:rPr>
        <w:lastRenderedPageBreak/>
        <w:t>1</w:t>
      </w:r>
      <w:r w:rsidR="004825BF" w:rsidRPr="00FC3485">
        <w:rPr>
          <w:b/>
        </w:rPr>
        <w:t>.</w:t>
      </w:r>
      <w:r w:rsidR="004825BF">
        <w:rPr>
          <w:b/>
        </w:rPr>
        <w:t xml:space="preserve"> </w:t>
      </w:r>
      <w:r w:rsidR="004825BF" w:rsidRPr="00FC3485">
        <w:rPr>
          <w:b/>
        </w:rPr>
        <w:t>РЕЗЕРВЫ ЭКОНОМИЧЕСКОГО РАЗВИТИЯ</w:t>
      </w:r>
    </w:p>
    <w:p w:rsidR="004825BF" w:rsidRPr="00FC3485" w:rsidRDefault="004825BF" w:rsidP="004825BF">
      <w:pPr>
        <w:ind w:left="284" w:firstLine="567"/>
        <w:jc w:val="center"/>
        <w:rPr>
          <w:b/>
        </w:rPr>
      </w:pPr>
      <w:r w:rsidRPr="00FC3485">
        <w:rPr>
          <w:b/>
        </w:rPr>
        <w:t>(ТОЧКИ ЭКОНОМИЧЕСКОГО РОСТА)</w:t>
      </w:r>
    </w:p>
    <w:p w:rsidR="004825BF" w:rsidRPr="00FC3485" w:rsidRDefault="004825BF" w:rsidP="004825BF">
      <w:pPr>
        <w:ind w:left="284" w:firstLine="567"/>
        <w:jc w:val="center"/>
      </w:pPr>
    </w:p>
    <w:p w:rsidR="004825BF" w:rsidRDefault="004825BF" w:rsidP="004825BF">
      <w:pPr>
        <w:ind w:right="-567"/>
        <w:jc w:val="both"/>
      </w:pPr>
      <w:r w:rsidRPr="00FC3485">
        <w:t xml:space="preserve">     </w:t>
      </w:r>
      <w:r w:rsidRPr="00FC3485">
        <w:tab/>
        <w:t>Основными  резервами  роста  экономического  потенциала  м</w:t>
      </w:r>
      <w:r>
        <w:t>у</w:t>
      </w:r>
      <w:r w:rsidR="00DA4A30">
        <w:t>ниципального образования  в 2017-2019</w:t>
      </w:r>
      <w:r w:rsidR="003F0A2A">
        <w:t xml:space="preserve"> гг.</w:t>
      </w:r>
      <w:r w:rsidRPr="00FC3485">
        <w:t xml:space="preserve"> будет являться  стабильное прои</w:t>
      </w:r>
      <w:r>
        <w:t>зводство продукции на действующе</w:t>
      </w:r>
      <w:r w:rsidRPr="00FC3485">
        <w:t>м сельхозпредприятии ЗАО</w:t>
      </w:r>
      <w:r>
        <w:t xml:space="preserve"> «</w:t>
      </w:r>
      <w:proofErr w:type="spellStart"/>
      <w:r>
        <w:t>Посевнинская</w:t>
      </w:r>
      <w:proofErr w:type="spellEnd"/>
      <w:r>
        <w:t xml:space="preserve"> птицефабрика», а также ООО «</w:t>
      </w:r>
      <w:proofErr w:type="spellStart"/>
      <w:r>
        <w:t>Посевнинский</w:t>
      </w:r>
      <w:proofErr w:type="spellEnd"/>
      <w:r>
        <w:t xml:space="preserve"> завод спецтехники».   Осуществление технического перевооружения сельхозпредприятий, повышение объема производства сельскохозяйственной продукции и отлаженная работа ООО «</w:t>
      </w:r>
      <w:proofErr w:type="spellStart"/>
      <w:r w:rsidR="00DB1258">
        <w:t>Посевнинский</w:t>
      </w:r>
      <w:proofErr w:type="spellEnd"/>
      <w:r w:rsidR="00DB1258">
        <w:t xml:space="preserve"> завод спецтехники»</w:t>
      </w:r>
      <w:r>
        <w:t xml:space="preserve"> </w:t>
      </w:r>
      <w:r w:rsidRPr="00FC3485">
        <w:t xml:space="preserve">позволит  решить  финансово-экономические и социальные  проблемы </w:t>
      </w:r>
      <w:r>
        <w:t>на территории муниципального образования,  обеспечит стабильное поступление</w:t>
      </w:r>
      <w:r w:rsidRPr="00FC3485">
        <w:t xml:space="preserve">  налоговых платежей в бюджет  </w:t>
      </w:r>
      <w:r>
        <w:t xml:space="preserve"> и  повысит</w:t>
      </w:r>
      <w:r w:rsidRPr="00FC3485">
        <w:t xml:space="preserve"> эффективность использования основных производственных фондов. </w:t>
      </w:r>
    </w:p>
    <w:p w:rsidR="004825BF" w:rsidRPr="00FC3485" w:rsidRDefault="00DA4A30" w:rsidP="00076A43">
      <w:pPr>
        <w:jc w:val="both"/>
      </w:pPr>
      <w:r>
        <w:t xml:space="preserve">    В 2017-2019</w:t>
      </w:r>
      <w:r w:rsidR="004825BF" w:rsidRPr="00A21CC3">
        <w:rPr>
          <w:b/>
        </w:rPr>
        <w:t xml:space="preserve"> </w:t>
      </w:r>
      <w:r w:rsidR="003F0A2A">
        <w:t>гг.</w:t>
      </w:r>
      <w:r w:rsidR="004825BF">
        <w:t xml:space="preserve"> планируется произвести работы по благоустройству поселения, строительству газопровода, ремонту дорог.</w:t>
      </w:r>
      <w:r w:rsidR="004825BF" w:rsidRPr="004825BF">
        <w:t xml:space="preserve"> </w:t>
      </w:r>
    </w:p>
    <w:p w:rsidR="004825BF" w:rsidRDefault="004825BF" w:rsidP="004825BF">
      <w:pPr>
        <w:ind w:firstLine="9"/>
      </w:pPr>
      <w:r w:rsidRPr="00FC3485">
        <w:t xml:space="preserve">             </w:t>
      </w:r>
    </w:p>
    <w:p w:rsidR="004825BF" w:rsidRPr="00FC3485" w:rsidRDefault="004825BF" w:rsidP="004825BF">
      <w:pPr>
        <w:ind w:firstLine="9"/>
      </w:pPr>
    </w:p>
    <w:p w:rsidR="004825BF" w:rsidRPr="00DA4A30" w:rsidRDefault="004825BF" w:rsidP="004825BF">
      <w:pPr>
        <w:ind w:firstLine="9"/>
        <w:rPr>
          <w:b/>
        </w:rPr>
      </w:pPr>
      <w:r w:rsidRPr="00DA4A30">
        <w:rPr>
          <w:b/>
        </w:rPr>
        <w:t xml:space="preserve">        </w:t>
      </w:r>
      <w:r w:rsidR="00784D29" w:rsidRPr="00DA4A30">
        <w:rPr>
          <w:b/>
        </w:rPr>
        <w:t xml:space="preserve"> 2</w:t>
      </w:r>
      <w:r w:rsidRPr="00DA4A30">
        <w:rPr>
          <w:b/>
        </w:rPr>
        <w:t>.  ПЛАН СОЦИАЛЬНО-ЭКОНОМИЧЕСКОГО РАЗВИТИЯ   НА 20</w:t>
      </w:r>
      <w:r w:rsidR="00DA4A30" w:rsidRPr="00DA4A30">
        <w:rPr>
          <w:b/>
        </w:rPr>
        <w:t>17</w:t>
      </w:r>
      <w:r w:rsidRPr="00DA4A30">
        <w:rPr>
          <w:b/>
        </w:rPr>
        <w:t xml:space="preserve"> ГОД</w:t>
      </w:r>
      <w:r w:rsidR="003F0A2A" w:rsidRPr="00DA4A30">
        <w:rPr>
          <w:b/>
        </w:rPr>
        <w:t xml:space="preserve"> И </w:t>
      </w:r>
    </w:p>
    <w:p w:rsidR="003F0A2A" w:rsidRPr="00DA4A30" w:rsidRDefault="003F0A2A" w:rsidP="004825BF">
      <w:pPr>
        <w:ind w:firstLine="9"/>
        <w:rPr>
          <w:b/>
        </w:rPr>
      </w:pPr>
      <w:r w:rsidRPr="00DA4A30">
        <w:rPr>
          <w:b/>
        </w:rPr>
        <w:t xml:space="preserve">              </w:t>
      </w:r>
      <w:r w:rsidR="00DA4A30" w:rsidRPr="00DA4A30">
        <w:rPr>
          <w:b/>
        </w:rPr>
        <w:t>ПЛАНОВЫЙ ПЕРИОД 2018-2019</w:t>
      </w:r>
      <w:r w:rsidRPr="00DA4A30">
        <w:rPr>
          <w:b/>
        </w:rPr>
        <w:t xml:space="preserve"> ГГ.</w:t>
      </w:r>
    </w:p>
    <w:p w:rsidR="004825BF" w:rsidRPr="00DA4A30" w:rsidRDefault="004825BF" w:rsidP="007B253C">
      <w:pPr>
        <w:pStyle w:val="11"/>
        <w:jc w:val="center"/>
        <w:outlineLvl w:val="0"/>
        <w:rPr>
          <w:sz w:val="24"/>
          <w:szCs w:val="24"/>
        </w:rPr>
      </w:pPr>
    </w:p>
    <w:p w:rsidR="004825BF" w:rsidRPr="00DA4A30" w:rsidRDefault="004825BF" w:rsidP="007B253C">
      <w:pPr>
        <w:pStyle w:val="a8"/>
        <w:widowControl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DA4A30">
        <w:rPr>
          <w:b/>
          <w:sz w:val="24"/>
          <w:szCs w:val="24"/>
        </w:rPr>
        <w:t>ПРИОРИТЕТНЫЕ НАПРАВЛЕНИЯ СОЦИАЛЬНО-ЭКОНОМИЧЕСКОЙ ПОЛИТИКИ МУНИЦИПАЛЬНОГО ОБРАЗОВАНИЯ В 20</w:t>
      </w:r>
      <w:r w:rsidR="00DA4A30" w:rsidRPr="00DA4A30">
        <w:rPr>
          <w:b/>
          <w:sz w:val="24"/>
          <w:szCs w:val="24"/>
        </w:rPr>
        <w:t>17-2019</w:t>
      </w:r>
      <w:r w:rsidR="003F0A2A" w:rsidRPr="00DA4A30">
        <w:rPr>
          <w:b/>
          <w:sz w:val="24"/>
          <w:szCs w:val="24"/>
        </w:rPr>
        <w:t xml:space="preserve"> ГГ.</w:t>
      </w:r>
    </w:p>
    <w:p w:rsidR="004825BF" w:rsidRPr="00DA4A30" w:rsidRDefault="004825BF" w:rsidP="007B253C">
      <w:pPr>
        <w:jc w:val="center"/>
      </w:pPr>
    </w:p>
    <w:p w:rsidR="004825BF" w:rsidRPr="00DA4A30" w:rsidRDefault="004825BF" w:rsidP="00076A43">
      <w:pPr>
        <w:ind w:firstLine="708"/>
        <w:jc w:val="both"/>
      </w:pPr>
      <w:r w:rsidRPr="00DA4A30">
        <w:t>1.Осуществление контроля и реализация мероприятий по оптимизации затрат</w:t>
      </w:r>
    </w:p>
    <w:p w:rsidR="004825BF" w:rsidRPr="00DA4A30" w:rsidRDefault="004825BF" w:rsidP="00076A43">
      <w:pPr>
        <w:jc w:val="both"/>
      </w:pPr>
      <w:r w:rsidRPr="00DA4A30">
        <w:t xml:space="preserve"> и повышению экономической эффективности  деятельности предприятия жилищно-коммунального хозяйства.</w:t>
      </w:r>
    </w:p>
    <w:p w:rsidR="004825BF" w:rsidRPr="00DA4A30" w:rsidRDefault="004825BF" w:rsidP="00076A43">
      <w:pPr>
        <w:ind w:firstLine="708"/>
        <w:jc w:val="both"/>
      </w:pPr>
      <w:r w:rsidRPr="00DA4A30">
        <w:t>2.Проведение комплексных работ по благоуст</w:t>
      </w:r>
      <w:r w:rsidR="00076A43" w:rsidRPr="00DA4A30">
        <w:t xml:space="preserve">ройству и наведению санитарного </w:t>
      </w:r>
      <w:r w:rsidRPr="00DA4A30">
        <w:t>порядка на территории муниципального образования.</w:t>
      </w:r>
    </w:p>
    <w:p w:rsidR="004825BF" w:rsidRPr="00DA4A30" w:rsidRDefault="004825BF" w:rsidP="00076A43">
      <w:pPr>
        <w:ind w:firstLine="708"/>
        <w:jc w:val="both"/>
      </w:pPr>
      <w:r w:rsidRPr="00DA4A30">
        <w:t>3.Поддержка социальной сферы за счет  укрепления материальной базы учреждений культуры,  финансирования из бюджета   спортивных и культурных мероприятий.</w:t>
      </w:r>
    </w:p>
    <w:p w:rsidR="004825BF" w:rsidRPr="00DA4A30" w:rsidRDefault="004825BF" w:rsidP="00076A43">
      <w:pPr>
        <w:pStyle w:val="3"/>
        <w:ind w:firstLine="708"/>
        <w:jc w:val="both"/>
        <w:rPr>
          <w:sz w:val="24"/>
          <w:szCs w:val="24"/>
        </w:rPr>
      </w:pPr>
      <w:r w:rsidRPr="00DA4A30">
        <w:rPr>
          <w:sz w:val="24"/>
          <w:szCs w:val="24"/>
        </w:rPr>
        <w:t xml:space="preserve">4.Организация  деятельности администрации муниципального образования осуществляется  в соответствии с Федеральным Законом от 6 октября 2003 года 131-ФЗ «Об общих принципах организации местного самоуправления в Российской Федерации».   </w:t>
      </w:r>
    </w:p>
    <w:p w:rsidR="00B52626" w:rsidRPr="00DA4A30" w:rsidRDefault="007B253C" w:rsidP="00076A43">
      <w:pPr>
        <w:pStyle w:val="3"/>
        <w:ind w:firstLine="708"/>
        <w:jc w:val="both"/>
        <w:rPr>
          <w:sz w:val="24"/>
          <w:szCs w:val="24"/>
        </w:rPr>
      </w:pPr>
      <w:r w:rsidRPr="00DA4A30">
        <w:rPr>
          <w:sz w:val="24"/>
          <w:szCs w:val="24"/>
        </w:rPr>
        <w:t>5.Развитие общественных организаций</w:t>
      </w:r>
      <w:r w:rsidR="00D7055F" w:rsidRPr="00DA4A30">
        <w:rPr>
          <w:sz w:val="24"/>
          <w:szCs w:val="24"/>
        </w:rPr>
        <w:t>.</w:t>
      </w:r>
    </w:p>
    <w:p w:rsidR="004825BF" w:rsidRPr="00DA4A30" w:rsidRDefault="004825BF" w:rsidP="00B52626">
      <w:pPr>
        <w:pStyle w:val="a3"/>
        <w:ind w:left="720" w:firstLine="0"/>
        <w:jc w:val="center"/>
        <w:rPr>
          <w:b/>
          <w:sz w:val="24"/>
          <w:szCs w:val="24"/>
        </w:rPr>
      </w:pPr>
    </w:p>
    <w:p w:rsidR="004825BF" w:rsidRPr="00DA4A30" w:rsidRDefault="00784D29" w:rsidP="00B52626">
      <w:pPr>
        <w:pStyle w:val="a3"/>
        <w:ind w:left="720" w:firstLine="0"/>
        <w:jc w:val="center"/>
        <w:rPr>
          <w:b/>
          <w:sz w:val="24"/>
          <w:szCs w:val="24"/>
        </w:rPr>
      </w:pPr>
      <w:r w:rsidRPr="00DA4A30">
        <w:rPr>
          <w:b/>
          <w:sz w:val="24"/>
          <w:szCs w:val="24"/>
        </w:rPr>
        <w:t>2</w:t>
      </w:r>
      <w:r w:rsidR="004825BF" w:rsidRPr="00DA4A30">
        <w:rPr>
          <w:b/>
          <w:sz w:val="24"/>
          <w:szCs w:val="24"/>
        </w:rPr>
        <w:t>.1. СОЦИАЛЬНО – ЭКОНОМИЧЕСКОЕ  РАЗВИТИЕ МУНИЦИПАЛЬНОГО ОБРАЗОВАНИЯ  НА 20</w:t>
      </w:r>
      <w:r w:rsidR="00DA4A30" w:rsidRPr="00DA4A30">
        <w:rPr>
          <w:b/>
          <w:sz w:val="24"/>
          <w:szCs w:val="24"/>
        </w:rPr>
        <w:t>17</w:t>
      </w:r>
      <w:r w:rsidR="003F0A2A" w:rsidRPr="00DA4A30">
        <w:rPr>
          <w:b/>
          <w:sz w:val="24"/>
          <w:szCs w:val="24"/>
        </w:rPr>
        <w:t xml:space="preserve"> ГОД И </w:t>
      </w:r>
      <w:r w:rsidR="00DA4A30" w:rsidRPr="00DA4A30">
        <w:rPr>
          <w:b/>
          <w:sz w:val="24"/>
          <w:szCs w:val="24"/>
        </w:rPr>
        <w:t>ПЛАНОВЫЙ ПЕРИОД 2018-2019</w:t>
      </w:r>
      <w:r w:rsidR="003F0A2A" w:rsidRPr="00DA4A30">
        <w:rPr>
          <w:b/>
          <w:sz w:val="24"/>
          <w:szCs w:val="24"/>
        </w:rPr>
        <w:t xml:space="preserve"> ГГ.</w:t>
      </w:r>
    </w:p>
    <w:p w:rsidR="004825BF" w:rsidRPr="00DA4A30" w:rsidRDefault="004825BF" w:rsidP="00B52626">
      <w:pPr>
        <w:pStyle w:val="a3"/>
        <w:ind w:left="720" w:firstLine="0"/>
        <w:jc w:val="center"/>
        <w:rPr>
          <w:b/>
          <w:sz w:val="24"/>
          <w:szCs w:val="24"/>
        </w:rPr>
      </w:pPr>
      <w:r w:rsidRPr="00DA4A30">
        <w:rPr>
          <w:b/>
          <w:sz w:val="24"/>
          <w:szCs w:val="24"/>
        </w:rPr>
        <w:t>ЭКОНОМИЧЕСКОЕ РАЗВИТИЕ ТЕРРИТОРИИ</w:t>
      </w:r>
      <w:bookmarkStart w:id="0" w:name="_Hlt506347802"/>
      <w:bookmarkStart w:id="1" w:name="_Hlt506104049"/>
      <w:bookmarkEnd w:id="0"/>
    </w:p>
    <w:p w:rsidR="004825BF" w:rsidRPr="00DA4A30" w:rsidRDefault="004825BF" w:rsidP="00B52626">
      <w:pPr>
        <w:pStyle w:val="a3"/>
        <w:ind w:left="142" w:firstLine="0"/>
        <w:jc w:val="center"/>
        <w:rPr>
          <w:b/>
          <w:i/>
          <w:sz w:val="24"/>
          <w:szCs w:val="24"/>
        </w:rPr>
      </w:pPr>
    </w:p>
    <w:p w:rsidR="004825BF" w:rsidRPr="00DA4A30" w:rsidRDefault="00784D29" w:rsidP="004825BF">
      <w:pPr>
        <w:pStyle w:val="a3"/>
        <w:ind w:left="720" w:firstLine="0"/>
        <w:jc w:val="center"/>
        <w:rPr>
          <w:b/>
          <w:bCs/>
          <w:sz w:val="24"/>
          <w:szCs w:val="24"/>
        </w:rPr>
      </w:pPr>
      <w:bookmarkStart w:id="2" w:name="R211"/>
      <w:bookmarkEnd w:id="1"/>
      <w:bookmarkEnd w:id="2"/>
      <w:r w:rsidRPr="00DA4A30">
        <w:rPr>
          <w:b/>
          <w:bCs/>
          <w:sz w:val="24"/>
          <w:szCs w:val="24"/>
        </w:rPr>
        <w:t>2</w:t>
      </w:r>
      <w:r w:rsidR="004825BF" w:rsidRPr="00DA4A30">
        <w:rPr>
          <w:b/>
          <w:bCs/>
          <w:sz w:val="24"/>
          <w:szCs w:val="24"/>
        </w:rPr>
        <w:t>.1.2.РАЗВИТИЕ ПОТРЕБИТЕЛЬСКОГО РЫНКА И УСЛУГ</w:t>
      </w:r>
    </w:p>
    <w:p w:rsidR="004825BF" w:rsidRPr="00DA4A30" w:rsidRDefault="004825BF" w:rsidP="004825BF"/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ab/>
        <w:t>Задачи: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- Удовлетворение потребностей населения в товарах повседневного  и длительного спроса.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- Постоянное развитие сферы  платных услуг предоставленных населению,  повышение их  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качества и  ассортимента.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-Увеличение розничного товарооборота и обеспечение полноты поступления налогов с </w:t>
      </w:r>
      <w:r w:rsidR="00076A43" w:rsidRPr="00DA4A30">
        <w:rPr>
          <w:sz w:val="24"/>
          <w:szCs w:val="24"/>
        </w:rPr>
        <w:t xml:space="preserve">  </w:t>
      </w:r>
      <w:r w:rsidRPr="00DA4A30">
        <w:rPr>
          <w:sz w:val="24"/>
          <w:szCs w:val="24"/>
        </w:rPr>
        <w:t>целью пополнения бюджета.</w:t>
      </w:r>
    </w:p>
    <w:p w:rsidR="00DA4A30" w:rsidRPr="00DA4A30" w:rsidRDefault="00DA4A30" w:rsidP="00DA4A30">
      <w:pPr>
        <w:pStyle w:val="a9"/>
        <w:rPr>
          <w:sz w:val="24"/>
          <w:szCs w:val="24"/>
        </w:rPr>
      </w:pP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lastRenderedPageBreak/>
        <w:t xml:space="preserve">                  Основные мероприятия по выполнению плана</w:t>
      </w:r>
    </w:p>
    <w:p w:rsidR="004825BF" w:rsidRPr="00DA4A30" w:rsidRDefault="004825BF" w:rsidP="004825BF">
      <w:pPr>
        <w:pStyle w:val="11"/>
        <w:jc w:val="center"/>
        <w:outlineLvl w:val="0"/>
        <w:rPr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711"/>
        <w:gridCol w:w="1440"/>
        <w:gridCol w:w="1984"/>
        <w:gridCol w:w="2260"/>
        <w:gridCol w:w="1800"/>
      </w:tblGrid>
      <w:tr w:rsidR="004825BF" w:rsidRPr="00DA4A30" w:rsidTr="003418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rPr>
                <w:lang w:val="en-US"/>
              </w:rPr>
            </w:pPr>
            <w:r w:rsidRPr="00DA4A30">
              <w:t>№</w:t>
            </w:r>
          </w:p>
          <w:p w:rsidR="004825BF" w:rsidRPr="00DA4A30" w:rsidRDefault="004825BF" w:rsidP="00341817">
            <w:proofErr w:type="spellStart"/>
            <w:proofErr w:type="gramStart"/>
            <w:r w:rsidRPr="00DA4A30">
              <w:t>п</w:t>
            </w:r>
            <w:proofErr w:type="spellEnd"/>
            <w:proofErr w:type="gramEnd"/>
            <w:r w:rsidRPr="00DA4A30">
              <w:rPr>
                <w:lang w:val="en-US"/>
              </w:rPr>
              <w:t>/</w:t>
            </w:r>
            <w:proofErr w:type="spellStart"/>
            <w:r w:rsidRPr="00DA4A30">
              <w:t>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jc w:val="center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jc w:val="center"/>
            </w:pPr>
            <w:r w:rsidRPr="00DA4A30">
              <w:t>Срок</w:t>
            </w:r>
          </w:p>
          <w:p w:rsidR="004825BF" w:rsidRPr="00DA4A30" w:rsidRDefault="004825BF" w:rsidP="00341817">
            <w:pPr>
              <w:jc w:val="center"/>
            </w:pPr>
            <w:r w:rsidRPr="00DA4A30"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jc w:val="center"/>
            </w:pPr>
            <w:r w:rsidRPr="00DA4A30">
              <w:t>Источник финансирования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jc w:val="center"/>
            </w:pPr>
            <w:r w:rsidRPr="00DA4A30">
              <w:t>Ожидаемый</w:t>
            </w:r>
          </w:p>
          <w:p w:rsidR="004825BF" w:rsidRPr="00DA4A30" w:rsidRDefault="004825BF" w:rsidP="00341817">
            <w:pPr>
              <w:jc w:val="center"/>
            </w:pPr>
            <w:r w:rsidRPr="00DA4A30">
              <w:t>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Ответственный исполнитель</w:t>
            </w:r>
          </w:p>
        </w:tc>
      </w:tr>
      <w:tr w:rsidR="004825BF" w:rsidRPr="00DA4A30" w:rsidTr="003418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Содействовать росту объемов платных услуг, оказываемых  муниципальными предприятиями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собственные</w:t>
            </w:r>
          </w:p>
          <w:p w:rsidR="004825BF" w:rsidRPr="00DA4A30" w:rsidRDefault="004825BF" w:rsidP="00341817">
            <w:r w:rsidRPr="00DA4A30">
              <w:t>средства</w:t>
            </w:r>
          </w:p>
          <w:p w:rsidR="004825BF" w:rsidRPr="00DA4A30" w:rsidRDefault="004825BF" w:rsidP="00341817">
            <w:r w:rsidRPr="00DA4A30">
              <w:t>предприятий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Удовлетворение спроса населения на предоставленные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Руководители муниципальных предприятий</w:t>
            </w:r>
          </w:p>
        </w:tc>
      </w:tr>
    </w:tbl>
    <w:p w:rsidR="004825BF" w:rsidRPr="00DA4A30" w:rsidRDefault="004825BF" w:rsidP="004825BF">
      <w:pPr>
        <w:pStyle w:val="a4"/>
        <w:jc w:val="left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</w:t>
      </w:r>
    </w:p>
    <w:p w:rsidR="004825BF" w:rsidRPr="00DA4A30" w:rsidRDefault="004825BF" w:rsidP="004825BF">
      <w:pPr>
        <w:pStyle w:val="a4"/>
        <w:jc w:val="left"/>
        <w:rPr>
          <w:b/>
          <w:caps/>
          <w:sz w:val="24"/>
          <w:szCs w:val="24"/>
        </w:rPr>
      </w:pPr>
      <w:r w:rsidRPr="00DA4A30">
        <w:rPr>
          <w:sz w:val="24"/>
          <w:szCs w:val="24"/>
        </w:rPr>
        <w:t xml:space="preserve">              </w:t>
      </w:r>
      <w:r w:rsidR="00784D29" w:rsidRPr="00DA4A30">
        <w:rPr>
          <w:b/>
          <w:sz w:val="24"/>
          <w:szCs w:val="24"/>
        </w:rPr>
        <w:t>2</w:t>
      </w:r>
      <w:r w:rsidRPr="00DA4A30">
        <w:rPr>
          <w:b/>
          <w:sz w:val="24"/>
          <w:szCs w:val="24"/>
        </w:rPr>
        <w:t xml:space="preserve">.2. РАЗВИТИЕ ОТРАСЛЕЙ ЖИЗНЕОБЕСПЕЧЕНИЯ </w:t>
      </w:r>
      <w:r w:rsidRPr="00DA4A30">
        <w:rPr>
          <w:b/>
          <w:caps/>
          <w:sz w:val="24"/>
          <w:szCs w:val="24"/>
        </w:rPr>
        <w:t>территории</w:t>
      </w:r>
    </w:p>
    <w:p w:rsidR="004825BF" w:rsidRPr="00DA4A30" w:rsidRDefault="004825BF" w:rsidP="004825BF">
      <w:pPr>
        <w:pStyle w:val="a4"/>
        <w:jc w:val="left"/>
        <w:rPr>
          <w:caps/>
          <w:sz w:val="24"/>
          <w:szCs w:val="24"/>
        </w:rPr>
      </w:pPr>
    </w:p>
    <w:p w:rsidR="004825BF" w:rsidRPr="00DA4A30" w:rsidRDefault="00784D29" w:rsidP="004825BF">
      <w:pPr>
        <w:pStyle w:val="a4"/>
        <w:ind w:left="567"/>
        <w:jc w:val="left"/>
        <w:outlineLvl w:val="0"/>
        <w:rPr>
          <w:b/>
          <w:sz w:val="24"/>
          <w:szCs w:val="24"/>
        </w:rPr>
      </w:pPr>
      <w:bookmarkStart w:id="3" w:name="R221"/>
      <w:bookmarkEnd w:id="3"/>
      <w:r w:rsidRPr="00DA4A30">
        <w:rPr>
          <w:b/>
          <w:sz w:val="24"/>
          <w:szCs w:val="24"/>
        </w:rPr>
        <w:t xml:space="preserve">     2</w:t>
      </w:r>
      <w:r w:rsidR="004825BF" w:rsidRPr="00DA4A30">
        <w:rPr>
          <w:b/>
          <w:sz w:val="24"/>
          <w:szCs w:val="24"/>
        </w:rPr>
        <w:t>.2.1 СТРОИТЕЛЬСТВО И РЕМОНТ ОБЪЕКТОВ СОЦИАЛЬНОЙ СФЕРЫ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   Задачи: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 - Развитие индивидуального  жилищного строительства за счет выделения 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   земельных   участков индивидуальным застройщикам.  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</w:t>
      </w:r>
      <w:r w:rsidRPr="00DA4A30">
        <w:rPr>
          <w:sz w:val="24"/>
          <w:szCs w:val="24"/>
        </w:rPr>
        <w:tab/>
        <w:t xml:space="preserve">    - Своевременное оформление  документации индивидуальным застройщикам 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   для начала   строительства и проведения  капитального ремонта жилья.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- Адресная поддержка и обеспечение малоимущих граждан жильем.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>Жилищное строительство, строительство и реконструкция объектов</w:t>
      </w:r>
    </w:p>
    <w:p w:rsidR="004825BF" w:rsidRPr="00DA4A30" w:rsidRDefault="005E6AA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>социальной сферы в 2016-2018</w:t>
      </w:r>
      <w:r w:rsidR="003F0A2A" w:rsidRPr="00DA4A30">
        <w:rPr>
          <w:sz w:val="24"/>
          <w:szCs w:val="24"/>
        </w:rPr>
        <w:t xml:space="preserve"> гг.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 xml:space="preserve"> 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осуществить для выполнения плана</w:t>
      </w:r>
    </w:p>
    <w:tbl>
      <w:tblPr>
        <w:tblW w:w="9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BF"/>
      </w:tblPr>
      <w:tblGrid>
        <w:gridCol w:w="426"/>
        <w:gridCol w:w="4111"/>
        <w:gridCol w:w="992"/>
        <w:gridCol w:w="1700"/>
        <w:gridCol w:w="1418"/>
        <w:gridCol w:w="1091"/>
      </w:tblGrid>
      <w:tr w:rsidR="004825BF" w:rsidRPr="00DA4A30" w:rsidTr="00DA4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№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Объем,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источники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Ожидаемый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gramStart"/>
            <w:r w:rsidRPr="00DA4A30">
              <w:rPr>
                <w:sz w:val="24"/>
                <w:szCs w:val="24"/>
              </w:rPr>
              <w:t xml:space="preserve">Ответствен </w:t>
            </w:r>
            <w:proofErr w:type="spellStart"/>
            <w:r w:rsidRPr="00DA4A30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исполнители</w:t>
            </w:r>
          </w:p>
        </w:tc>
      </w:tr>
      <w:tr w:rsidR="004825BF" w:rsidRPr="00DA4A30" w:rsidTr="00DA4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Своевременное выделение </w:t>
            </w:r>
            <w:proofErr w:type="gramStart"/>
            <w:r w:rsidRPr="00DA4A30">
              <w:rPr>
                <w:sz w:val="24"/>
                <w:szCs w:val="24"/>
              </w:rPr>
              <w:t>земельных</w:t>
            </w:r>
            <w:proofErr w:type="gramEnd"/>
            <w:r w:rsidRPr="00DA4A30">
              <w:rPr>
                <w:sz w:val="24"/>
                <w:szCs w:val="24"/>
              </w:rPr>
              <w:t xml:space="preserve"> </w:t>
            </w:r>
          </w:p>
          <w:p w:rsidR="004825BF" w:rsidRPr="00DA4A30" w:rsidRDefault="00D7055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</w:t>
            </w:r>
            <w:r w:rsidR="004825BF" w:rsidRPr="00DA4A30">
              <w:rPr>
                <w:sz w:val="24"/>
                <w:szCs w:val="24"/>
              </w:rPr>
              <w:t>частков</w:t>
            </w:r>
            <w:r w:rsidRPr="00DA4A30">
              <w:rPr>
                <w:sz w:val="24"/>
                <w:szCs w:val="24"/>
              </w:rPr>
              <w:t xml:space="preserve"> </w:t>
            </w:r>
            <w:proofErr w:type="gramStart"/>
            <w:r w:rsidR="004825BF" w:rsidRPr="00DA4A30">
              <w:rPr>
                <w:sz w:val="24"/>
                <w:szCs w:val="24"/>
              </w:rPr>
              <w:t>индивидуальным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застройщикам по мере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в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F" w:rsidRPr="00DA4A30" w:rsidRDefault="00D7055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</w:t>
            </w:r>
            <w:r w:rsidR="004825BF" w:rsidRPr="00DA4A30">
              <w:rPr>
                <w:sz w:val="24"/>
                <w:szCs w:val="24"/>
              </w:rPr>
              <w:t>редства</w:t>
            </w:r>
          </w:p>
          <w:p w:rsidR="004825BF" w:rsidRPr="00DA4A30" w:rsidRDefault="004825BF" w:rsidP="00DA4A30">
            <w:pPr>
              <w:pStyle w:val="aa"/>
              <w:ind w:left="-108" w:right="-109" w:firstLine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застройщиков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Рост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индивидуа</w:t>
            </w:r>
            <w:proofErr w:type="spellEnd"/>
          </w:p>
          <w:p w:rsidR="004825BF" w:rsidRPr="00DA4A30" w:rsidRDefault="004825BF" w:rsidP="00DA4A30">
            <w:pPr>
              <w:pStyle w:val="aa"/>
              <w:ind w:left="-107" w:firstLine="0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ного</w:t>
            </w:r>
            <w:proofErr w:type="spellEnd"/>
            <w:r w:rsidRPr="00DA4A30">
              <w:rPr>
                <w:sz w:val="24"/>
                <w:szCs w:val="24"/>
              </w:rPr>
              <w:t xml:space="preserve"> </w:t>
            </w:r>
            <w:r w:rsidR="00DA4A30">
              <w:rPr>
                <w:sz w:val="24"/>
                <w:szCs w:val="24"/>
              </w:rPr>
              <w:t>ж</w:t>
            </w:r>
            <w:r w:rsidRPr="00DA4A30">
              <w:rPr>
                <w:sz w:val="24"/>
                <w:szCs w:val="24"/>
              </w:rPr>
              <w:t>илищ-</w:t>
            </w:r>
          </w:p>
          <w:p w:rsidR="004825BF" w:rsidRPr="00DA4A30" w:rsidRDefault="00B52626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н</w:t>
            </w:r>
            <w:r w:rsidR="004825BF" w:rsidRPr="00DA4A30">
              <w:rPr>
                <w:sz w:val="24"/>
                <w:szCs w:val="24"/>
              </w:rPr>
              <w:t>ого</w:t>
            </w:r>
            <w:proofErr w:type="spellEnd"/>
            <w:r w:rsidRPr="00DA4A30">
              <w:rPr>
                <w:sz w:val="24"/>
                <w:szCs w:val="24"/>
              </w:rPr>
              <w:t xml:space="preserve"> </w:t>
            </w:r>
            <w:proofErr w:type="spellStart"/>
            <w:r w:rsidR="004825BF" w:rsidRPr="00DA4A30">
              <w:rPr>
                <w:sz w:val="24"/>
                <w:szCs w:val="24"/>
              </w:rPr>
              <w:t>стро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ительства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Администра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ция</w:t>
            </w:r>
            <w:proofErr w:type="spellEnd"/>
          </w:p>
          <w:p w:rsidR="004825BF" w:rsidRPr="00DA4A30" w:rsidRDefault="00784D29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р.п</w:t>
            </w:r>
            <w:proofErr w:type="gramStart"/>
            <w:r w:rsidRPr="00DA4A30">
              <w:rPr>
                <w:sz w:val="24"/>
                <w:szCs w:val="24"/>
              </w:rPr>
              <w:t>.П</w:t>
            </w:r>
            <w:proofErr w:type="gramEnd"/>
            <w:r w:rsidRPr="00DA4A30">
              <w:rPr>
                <w:sz w:val="24"/>
                <w:szCs w:val="24"/>
              </w:rPr>
              <w:t>осевная</w:t>
            </w:r>
          </w:p>
        </w:tc>
      </w:tr>
      <w:tr w:rsidR="004825BF" w:rsidRPr="00DA4A30" w:rsidTr="00DA4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B52626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Содействовать</w:t>
            </w:r>
          </w:p>
          <w:p w:rsidR="00917F1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реализации на территории  </w:t>
            </w:r>
          </w:p>
          <w:p w:rsidR="00917F1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 областной целевой программы</w:t>
            </w:r>
          </w:p>
          <w:p w:rsidR="00917F1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«Создание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механизмов обеспечением жильем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молодых семей </w:t>
            </w:r>
            <w:proofErr w:type="gramStart"/>
            <w:r w:rsidRPr="00DA4A30">
              <w:rPr>
                <w:sz w:val="24"/>
                <w:szCs w:val="24"/>
              </w:rPr>
              <w:t>в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Новосибирской области </w:t>
            </w:r>
            <w:proofErr w:type="gramStart"/>
            <w:r w:rsidRPr="00DA4A30">
              <w:rPr>
                <w:sz w:val="24"/>
                <w:szCs w:val="24"/>
              </w:rPr>
              <w:t>на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2004-2015годы»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в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 района,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застройщиков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5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Обеспечен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жильем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молодых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семей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Администра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ция</w:t>
            </w:r>
            <w:proofErr w:type="spellEnd"/>
            <w:r w:rsidRPr="00DA4A30">
              <w:rPr>
                <w:sz w:val="24"/>
                <w:szCs w:val="24"/>
              </w:rPr>
              <w:t xml:space="preserve"> МО</w:t>
            </w:r>
          </w:p>
          <w:p w:rsidR="004825BF" w:rsidRPr="00DA4A30" w:rsidRDefault="00784D29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р.п</w:t>
            </w:r>
            <w:proofErr w:type="gramStart"/>
            <w:r w:rsidRPr="00DA4A30">
              <w:rPr>
                <w:sz w:val="24"/>
                <w:szCs w:val="24"/>
              </w:rPr>
              <w:t>.П</w:t>
            </w:r>
            <w:proofErr w:type="gramEnd"/>
            <w:r w:rsidRPr="00DA4A30">
              <w:rPr>
                <w:sz w:val="24"/>
                <w:szCs w:val="24"/>
              </w:rPr>
              <w:t>осевная</w:t>
            </w:r>
          </w:p>
        </w:tc>
      </w:tr>
    </w:tbl>
    <w:p w:rsidR="004825BF" w:rsidRPr="00DA4A30" w:rsidRDefault="004825BF" w:rsidP="00DA4A30">
      <w:pPr>
        <w:pStyle w:val="aa"/>
        <w:rPr>
          <w:sz w:val="24"/>
          <w:szCs w:val="24"/>
        </w:rPr>
      </w:pPr>
      <w:bookmarkStart w:id="4" w:name="R223"/>
      <w:bookmarkEnd w:id="4"/>
    </w:p>
    <w:p w:rsidR="004825BF" w:rsidRPr="00DA4A30" w:rsidRDefault="00784D29" w:rsidP="00DA4A30">
      <w:pPr>
        <w:pStyle w:val="aa"/>
        <w:ind w:left="0" w:firstLine="0"/>
        <w:rPr>
          <w:sz w:val="24"/>
          <w:szCs w:val="24"/>
        </w:rPr>
      </w:pPr>
      <w:r w:rsidRPr="00DA4A30">
        <w:rPr>
          <w:sz w:val="24"/>
          <w:szCs w:val="24"/>
        </w:rPr>
        <w:t>2</w:t>
      </w:r>
      <w:r w:rsidR="004825BF" w:rsidRPr="00DA4A30">
        <w:rPr>
          <w:sz w:val="24"/>
          <w:szCs w:val="24"/>
        </w:rPr>
        <w:t>.2.2</w:t>
      </w:r>
      <w:bookmarkStart w:id="5" w:name="_Hlt508974959"/>
      <w:bookmarkEnd w:id="5"/>
      <w:r w:rsidR="004825BF" w:rsidRPr="00DA4A30">
        <w:rPr>
          <w:sz w:val="24"/>
          <w:szCs w:val="24"/>
        </w:rPr>
        <w:t xml:space="preserve"> РАЗВИТИЕ ТРАНСПОРТНО-ДОРОЖНОГО КОМПЛЕКСА 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Задачи: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- Обеспечить качественное содержание дорог на территории муниципального образования в зимнее и летнее время        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- Повышение безопасности дорожного движения в черте муниципального образования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559"/>
        <w:gridCol w:w="709"/>
        <w:gridCol w:w="850"/>
        <w:gridCol w:w="993"/>
      </w:tblGrid>
      <w:tr w:rsidR="00576E70" w:rsidRPr="00DA4A30" w:rsidTr="00DA4A3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Ед</w:t>
            </w:r>
            <w:proofErr w:type="gramStart"/>
            <w:r w:rsidRPr="00DA4A30">
              <w:rPr>
                <w:sz w:val="24"/>
                <w:szCs w:val="24"/>
              </w:rPr>
              <w:t>.и</w:t>
            </w:r>
            <w:proofErr w:type="gramEnd"/>
            <w:r w:rsidRPr="00DA4A30">
              <w:rPr>
                <w:sz w:val="24"/>
                <w:szCs w:val="24"/>
              </w:rPr>
              <w:t>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8</w:t>
            </w:r>
          </w:p>
        </w:tc>
      </w:tr>
      <w:tr w:rsidR="00576E70" w:rsidRPr="00DA4A30" w:rsidTr="00DA4A3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Протяженность </w:t>
            </w:r>
            <w:proofErr w:type="gramStart"/>
            <w:r w:rsidRPr="00DA4A30">
              <w:rPr>
                <w:sz w:val="24"/>
                <w:szCs w:val="24"/>
              </w:rPr>
              <w:t>автомобильных</w:t>
            </w:r>
            <w:proofErr w:type="gramEnd"/>
          </w:p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30,0</w:t>
            </w:r>
          </w:p>
        </w:tc>
      </w:tr>
      <w:tr w:rsidR="00576E70" w:rsidRPr="00DA4A30" w:rsidTr="00DA4A3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0" w:rsidRPr="00DA4A30" w:rsidRDefault="00576E70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21,2</w:t>
            </w:r>
          </w:p>
        </w:tc>
      </w:tr>
    </w:tbl>
    <w:p w:rsidR="004825BF" w:rsidRPr="00DA4A30" w:rsidRDefault="004825BF" w:rsidP="00DA4A30">
      <w:pPr>
        <w:pStyle w:val="aa"/>
        <w:rPr>
          <w:sz w:val="24"/>
          <w:szCs w:val="24"/>
        </w:rPr>
      </w:pP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осуществить для выполнения плана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1"/>
        <w:gridCol w:w="1134"/>
        <w:gridCol w:w="1275"/>
        <w:gridCol w:w="1574"/>
        <w:gridCol w:w="1686"/>
      </w:tblGrid>
      <w:tr w:rsidR="004825BF" w:rsidRPr="00DA4A30" w:rsidTr="00DA4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№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Объем,</w:t>
            </w:r>
          </w:p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источники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9" w:rsidRPr="00DA4A30" w:rsidRDefault="00372DB9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Ожидаемый </w:t>
            </w:r>
          </w:p>
          <w:p w:rsidR="004825BF" w:rsidRPr="00DA4A30" w:rsidRDefault="00372DB9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Ответственны</w:t>
            </w:r>
            <w:r w:rsidR="00576E70" w:rsidRPr="00DA4A30">
              <w:rPr>
                <w:sz w:val="24"/>
                <w:szCs w:val="24"/>
              </w:rPr>
              <w:t>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исполнители</w:t>
            </w:r>
          </w:p>
        </w:tc>
      </w:tr>
      <w:tr w:rsidR="004825BF" w:rsidRPr="00DA4A30" w:rsidTr="00DA4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Обеспечивать своевременное выполнение работ </w:t>
            </w:r>
            <w:proofErr w:type="gramStart"/>
            <w:r w:rsidRPr="00DA4A30">
              <w:rPr>
                <w:sz w:val="24"/>
                <w:szCs w:val="24"/>
              </w:rPr>
              <w:t>по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текущему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содержанию дорог  в </w:t>
            </w:r>
            <w:proofErr w:type="gramStart"/>
            <w:r w:rsidRPr="00DA4A30">
              <w:rPr>
                <w:sz w:val="24"/>
                <w:szCs w:val="24"/>
              </w:rPr>
              <w:t>летнее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 зимнее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 течение</w:t>
            </w:r>
          </w:p>
          <w:p w:rsidR="004825BF" w:rsidRPr="00DA4A30" w:rsidRDefault="004825BF" w:rsidP="00DA4A30">
            <w:pPr>
              <w:pStyle w:val="aa"/>
              <w:ind w:left="-108" w:right="-108" w:firstLine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825BF" w:rsidRPr="00DA4A30" w:rsidRDefault="004333D1" w:rsidP="00DA4A30">
            <w:pPr>
              <w:pStyle w:val="aa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215AB9">
              <w:rPr>
                <w:sz w:val="24"/>
                <w:szCs w:val="24"/>
              </w:rPr>
              <w:t>ю</w:t>
            </w:r>
            <w:proofErr w:type="spellEnd"/>
          </w:p>
          <w:p w:rsidR="004825BF" w:rsidRPr="00DA4A30" w:rsidRDefault="00076A43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2249,8</w:t>
            </w:r>
            <w:r w:rsidR="004333D1" w:rsidRPr="00DA4A30">
              <w:rPr>
                <w:sz w:val="24"/>
                <w:szCs w:val="24"/>
              </w:rPr>
              <w:t xml:space="preserve"> бюджет 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Повышение</w:t>
            </w:r>
          </w:p>
          <w:p w:rsidR="00372DB9" w:rsidRPr="00DA4A30" w:rsidRDefault="00372DB9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</w:t>
            </w:r>
            <w:r w:rsidR="004825BF" w:rsidRPr="00DA4A30">
              <w:rPr>
                <w:sz w:val="24"/>
                <w:szCs w:val="24"/>
              </w:rPr>
              <w:t>езопасности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движения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 устойчивого сообщения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</w:tc>
      </w:tr>
      <w:tr w:rsidR="004825BF" w:rsidRPr="00DA4A30" w:rsidTr="00DA4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Обеспечивать</w:t>
            </w:r>
          </w:p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</w:t>
            </w:r>
            <w:r w:rsidR="00372DB9" w:rsidRPr="00DA4A30">
              <w:rPr>
                <w:sz w:val="24"/>
                <w:szCs w:val="24"/>
              </w:rPr>
              <w:t>п</w:t>
            </w:r>
            <w:r w:rsidRPr="00DA4A30">
              <w:rPr>
                <w:sz w:val="24"/>
                <w:szCs w:val="24"/>
              </w:rPr>
              <w:t>остоянный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контроль  мероприятий</w:t>
            </w:r>
          </w:p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по  безопасности </w:t>
            </w:r>
            <w:proofErr w:type="gramStart"/>
            <w:r w:rsidRPr="00DA4A30">
              <w:rPr>
                <w:sz w:val="24"/>
                <w:szCs w:val="24"/>
              </w:rPr>
              <w:t>дорожного</w:t>
            </w:r>
            <w:proofErr w:type="gramEnd"/>
            <w:r w:rsidRPr="00DA4A30">
              <w:rPr>
                <w:sz w:val="24"/>
                <w:szCs w:val="24"/>
              </w:rPr>
              <w:t xml:space="preserve">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A07BD0">
            <w:pPr>
              <w:pStyle w:val="aa"/>
              <w:ind w:left="-108" w:firstLine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 района,</w:t>
            </w:r>
          </w:p>
          <w:p w:rsidR="004825BF" w:rsidRPr="00DA4A30" w:rsidRDefault="004825BF" w:rsidP="00DA4A30">
            <w:pPr>
              <w:pStyle w:val="aa"/>
              <w:ind w:left="-534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 МО.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Повышение безопасности </w:t>
            </w:r>
          </w:p>
          <w:p w:rsidR="00372DB9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движения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транспортных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средств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</w:tc>
      </w:tr>
    </w:tbl>
    <w:p w:rsidR="004825BF" w:rsidRPr="00DA4A30" w:rsidRDefault="004825BF" w:rsidP="00DA4A30">
      <w:pPr>
        <w:pStyle w:val="aa"/>
        <w:rPr>
          <w:sz w:val="24"/>
          <w:szCs w:val="24"/>
        </w:rPr>
      </w:pPr>
    </w:p>
    <w:p w:rsidR="004825BF" w:rsidRPr="00DA4A30" w:rsidRDefault="00784D29" w:rsidP="004825BF">
      <w:pPr>
        <w:pStyle w:val="11"/>
        <w:widowControl w:val="0"/>
        <w:jc w:val="center"/>
        <w:outlineLvl w:val="0"/>
        <w:rPr>
          <w:b/>
          <w:sz w:val="24"/>
          <w:szCs w:val="24"/>
        </w:rPr>
      </w:pPr>
      <w:bookmarkStart w:id="6" w:name="_Hlt505760221"/>
      <w:bookmarkStart w:id="7" w:name="_Hlt505744643"/>
      <w:bookmarkStart w:id="8" w:name="R225"/>
      <w:bookmarkStart w:id="9" w:name="R23"/>
      <w:bookmarkStart w:id="10" w:name="R231"/>
      <w:bookmarkStart w:id="11" w:name="R232"/>
      <w:bookmarkStart w:id="12" w:name="R233"/>
      <w:bookmarkEnd w:id="6"/>
      <w:bookmarkEnd w:id="7"/>
      <w:bookmarkEnd w:id="8"/>
      <w:bookmarkEnd w:id="9"/>
      <w:bookmarkEnd w:id="10"/>
      <w:bookmarkEnd w:id="11"/>
      <w:bookmarkEnd w:id="12"/>
      <w:r w:rsidRPr="00DA4A30">
        <w:rPr>
          <w:b/>
          <w:sz w:val="24"/>
          <w:szCs w:val="24"/>
        </w:rPr>
        <w:t>3</w:t>
      </w:r>
      <w:r w:rsidR="004825BF" w:rsidRPr="00DA4A30">
        <w:rPr>
          <w:b/>
          <w:sz w:val="24"/>
          <w:szCs w:val="24"/>
        </w:rPr>
        <w:t>.  БЛАГОУСТРОЙСТВО ПОСЕЛЕНИЯ.</w:t>
      </w:r>
    </w:p>
    <w:p w:rsidR="004825BF" w:rsidRPr="00DA4A30" w:rsidRDefault="004825BF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  <w:r w:rsidRPr="00DA4A30">
        <w:rPr>
          <w:sz w:val="24"/>
          <w:szCs w:val="24"/>
        </w:rPr>
        <w:t>Задачи:</w:t>
      </w:r>
    </w:p>
    <w:p w:rsidR="004825BF" w:rsidRPr="00DA4A30" w:rsidRDefault="004825BF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  <w:r w:rsidRPr="00DA4A30">
        <w:rPr>
          <w:sz w:val="24"/>
          <w:szCs w:val="24"/>
        </w:rPr>
        <w:t>Обеспечение благоприятных условий для проживания населения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осуществить  для выполнения плана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953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075"/>
        <w:gridCol w:w="1260"/>
        <w:gridCol w:w="1292"/>
        <w:gridCol w:w="2410"/>
        <w:gridCol w:w="1139"/>
      </w:tblGrid>
      <w:tr w:rsidR="004825BF" w:rsidRPr="00DA4A30" w:rsidTr="00A07BD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№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Объем,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источники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финанси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рования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Ожидаемый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Исполни-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тели</w:t>
            </w:r>
            <w:proofErr w:type="spellEnd"/>
          </w:p>
        </w:tc>
      </w:tr>
      <w:tr w:rsidR="004825BF" w:rsidRPr="00DA4A30" w:rsidTr="00A07BD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5E6AA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  <w:r w:rsidR="004825BF" w:rsidRPr="00DA4A30">
              <w:rPr>
                <w:sz w:val="24"/>
                <w:szCs w:val="24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333D1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5E6AA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789,5</w:t>
            </w:r>
            <w:r w:rsidR="004825BF" w:rsidRPr="00DA4A30">
              <w:rPr>
                <w:sz w:val="24"/>
                <w:szCs w:val="24"/>
              </w:rPr>
              <w:t xml:space="preserve"> тыс</w:t>
            </w:r>
            <w:proofErr w:type="gramStart"/>
            <w:r w:rsidR="004825BF" w:rsidRPr="00DA4A30">
              <w:rPr>
                <w:sz w:val="24"/>
                <w:szCs w:val="24"/>
              </w:rPr>
              <w:t>.р</w:t>
            </w:r>
            <w:proofErr w:type="gramEnd"/>
            <w:r w:rsidR="004825BF" w:rsidRPr="00DA4A30">
              <w:rPr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Повышение уровня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население</w:t>
            </w:r>
          </w:p>
        </w:tc>
      </w:tr>
      <w:tr w:rsidR="004825BF" w:rsidRPr="00DA4A30" w:rsidTr="00A07BD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5E6AA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  <w:r w:rsidR="004825BF" w:rsidRPr="00DA4A30">
              <w:rPr>
                <w:sz w:val="24"/>
                <w:szCs w:val="24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Техобслуживание светильников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уличного освещения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DB1258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</w:t>
            </w:r>
            <w:r w:rsidR="005E6AAF" w:rsidRPr="00DA4A30">
              <w:rPr>
                <w:sz w:val="24"/>
                <w:szCs w:val="24"/>
              </w:rPr>
              <w:t>10</w:t>
            </w:r>
            <w:r w:rsidR="004825BF" w:rsidRPr="00DA4A30">
              <w:rPr>
                <w:sz w:val="24"/>
                <w:szCs w:val="24"/>
              </w:rPr>
              <w:t>,0 тыс</w:t>
            </w:r>
            <w:proofErr w:type="gramStart"/>
            <w:r w:rsidR="004825BF" w:rsidRPr="00DA4A30">
              <w:rPr>
                <w:sz w:val="24"/>
                <w:szCs w:val="24"/>
              </w:rPr>
              <w:t>.р</w:t>
            </w:r>
            <w:proofErr w:type="gramEnd"/>
            <w:r w:rsidR="004825BF" w:rsidRPr="00DA4A30">
              <w:rPr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Повышение уровня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</w:tc>
      </w:tr>
      <w:tr w:rsidR="007C755D" w:rsidRPr="00DA4A30" w:rsidTr="00A07BD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DA4A30" w:rsidRDefault="005E6AA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</w:t>
            </w:r>
            <w:r w:rsidR="007C755D" w:rsidRPr="00DA4A30">
              <w:rPr>
                <w:sz w:val="24"/>
                <w:szCs w:val="24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7C755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Газификация </w:t>
            </w:r>
          </w:p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DA4A30" w:rsidRDefault="005E6AA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14069</w:t>
            </w:r>
            <w:r w:rsidR="007C755D" w:rsidRPr="00DA4A30">
              <w:rPr>
                <w:sz w:val="24"/>
                <w:szCs w:val="24"/>
              </w:rPr>
              <w:t xml:space="preserve"> </w:t>
            </w:r>
            <w:proofErr w:type="spellStart"/>
            <w:r w:rsidR="007C755D" w:rsidRPr="00DA4A30">
              <w:rPr>
                <w:sz w:val="24"/>
                <w:szCs w:val="24"/>
              </w:rPr>
              <w:t>тыс</w:t>
            </w:r>
            <w:proofErr w:type="gramStart"/>
            <w:r w:rsidR="007C755D" w:rsidRPr="00DA4A30">
              <w:rPr>
                <w:sz w:val="24"/>
                <w:szCs w:val="24"/>
              </w:rPr>
              <w:t>.р</w:t>
            </w:r>
            <w:proofErr w:type="gramEnd"/>
            <w:r w:rsidR="007C755D" w:rsidRPr="00DA4A30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Повышение уровня</w:t>
            </w:r>
          </w:p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DA4A30" w:rsidRDefault="007C755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</w:tc>
      </w:tr>
    </w:tbl>
    <w:p w:rsidR="00784D29" w:rsidRPr="00DA4A30" w:rsidRDefault="00784D29" w:rsidP="004825BF">
      <w:pPr>
        <w:pStyle w:val="11"/>
        <w:widowControl w:val="0"/>
        <w:jc w:val="center"/>
        <w:outlineLvl w:val="0"/>
        <w:rPr>
          <w:b/>
          <w:sz w:val="24"/>
          <w:szCs w:val="24"/>
        </w:rPr>
      </w:pPr>
    </w:p>
    <w:p w:rsidR="00341817" w:rsidRPr="00DA4A30" w:rsidRDefault="00341817" w:rsidP="004825BF">
      <w:pPr>
        <w:pStyle w:val="11"/>
        <w:widowControl w:val="0"/>
        <w:jc w:val="center"/>
        <w:outlineLvl w:val="0"/>
        <w:rPr>
          <w:b/>
          <w:sz w:val="24"/>
          <w:szCs w:val="24"/>
        </w:rPr>
      </w:pPr>
    </w:p>
    <w:p w:rsidR="00341817" w:rsidRPr="00DA4A30" w:rsidRDefault="00341817" w:rsidP="004825BF">
      <w:pPr>
        <w:pStyle w:val="11"/>
        <w:widowControl w:val="0"/>
        <w:jc w:val="center"/>
        <w:outlineLvl w:val="0"/>
        <w:rPr>
          <w:b/>
          <w:sz w:val="24"/>
          <w:szCs w:val="24"/>
        </w:rPr>
      </w:pPr>
    </w:p>
    <w:p w:rsidR="004825BF" w:rsidRPr="00DA4A30" w:rsidRDefault="00784D29" w:rsidP="004825BF">
      <w:pPr>
        <w:pStyle w:val="11"/>
        <w:widowControl w:val="0"/>
        <w:jc w:val="center"/>
        <w:outlineLvl w:val="0"/>
        <w:rPr>
          <w:b/>
          <w:sz w:val="24"/>
          <w:szCs w:val="24"/>
        </w:rPr>
      </w:pPr>
      <w:r w:rsidRPr="00DA4A30">
        <w:rPr>
          <w:b/>
          <w:sz w:val="24"/>
          <w:szCs w:val="24"/>
        </w:rPr>
        <w:lastRenderedPageBreak/>
        <w:t>4</w:t>
      </w:r>
      <w:r w:rsidR="004825BF" w:rsidRPr="00DA4A30">
        <w:rPr>
          <w:b/>
          <w:sz w:val="24"/>
          <w:szCs w:val="24"/>
        </w:rPr>
        <w:t>. СОЦИАЛЬНАЯ ЗАЩИТА НАСЕЛЕНИЯ.</w:t>
      </w:r>
    </w:p>
    <w:p w:rsidR="004825BF" w:rsidRPr="00DA4A30" w:rsidRDefault="004825BF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  <w:r w:rsidRPr="00DA4A30">
        <w:rPr>
          <w:sz w:val="24"/>
          <w:szCs w:val="24"/>
        </w:rPr>
        <w:t>Задачи:</w:t>
      </w:r>
    </w:p>
    <w:p w:rsidR="004825BF" w:rsidRPr="00DA4A30" w:rsidRDefault="004825BF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  <w:r w:rsidRPr="00DA4A30">
        <w:rPr>
          <w:sz w:val="24"/>
          <w:szCs w:val="24"/>
        </w:rPr>
        <w:t>-Совершенствование системы социальной защиты населения.</w:t>
      </w:r>
    </w:p>
    <w:p w:rsidR="004825BF" w:rsidRPr="00DA4A30" w:rsidRDefault="004825BF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  <w:r w:rsidRPr="00DA4A30">
        <w:rPr>
          <w:sz w:val="24"/>
          <w:szCs w:val="24"/>
        </w:rPr>
        <w:t>-Оказание помощи реально нуждающимся гражданам</w:t>
      </w:r>
    </w:p>
    <w:p w:rsidR="00341817" w:rsidRPr="00DA4A30" w:rsidRDefault="00341817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709"/>
        <w:gridCol w:w="851"/>
        <w:gridCol w:w="992"/>
        <w:gridCol w:w="1008"/>
      </w:tblGrid>
      <w:tr w:rsidR="00076A43" w:rsidRPr="00DA4A30" w:rsidTr="00A07B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ind w:left="-540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</w:t>
            </w:r>
            <w:r w:rsidR="005E6AAF" w:rsidRPr="00DA4A30">
              <w:rPr>
                <w:sz w:val="24"/>
                <w:szCs w:val="24"/>
              </w:rPr>
              <w:t>5</w:t>
            </w:r>
          </w:p>
        </w:tc>
      </w:tr>
      <w:tr w:rsidR="00076A43" w:rsidRPr="00DA4A30" w:rsidTr="00A07B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Численность населения, состоящего </w:t>
            </w:r>
            <w:proofErr w:type="gramStart"/>
            <w:r w:rsidRPr="00DA4A30">
              <w:rPr>
                <w:sz w:val="24"/>
                <w:szCs w:val="24"/>
              </w:rPr>
              <w:t>на</w:t>
            </w:r>
            <w:proofErr w:type="gramEnd"/>
          </w:p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proofErr w:type="gramStart"/>
            <w:r w:rsidRPr="00DA4A30">
              <w:rPr>
                <w:sz w:val="24"/>
                <w:szCs w:val="24"/>
              </w:rPr>
              <w:t>учете</w:t>
            </w:r>
            <w:proofErr w:type="gramEnd"/>
            <w:r w:rsidRPr="00DA4A30">
              <w:rPr>
                <w:sz w:val="24"/>
                <w:szCs w:val="24"/>
              </w:rPr>
              <w:t xml:space="preserve"> в органах социальной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b/>
                <w:sz w:val="24"/>
                <w:szCs w:val="24"/>
              </w:rPr>
              <w:t xml:space="preserve"> </w:t>
            </w:r>
            <w:r w:rsidRPr="00DA4A30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076A43">
            <w:pPr>
              <w:pStyle w:val="11"/>
              <w:widowControl w:val="0"/>
              <w:ind w:right="16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832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076A43">
            <w:pPr>
              <w:pStyle w:val="11"/>
              <w:widowControl w:val="0"/>
              <w:ind w:right="16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076A43">
            <w:pPr>
              <w:pStyle w:val="11"/>
              <w:widowControl w:val="0"/>
              <w:ind w:right="16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831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341817">
            <w:pPr>
              <w:pStyle w:val="11"/>
              <w:widowControl w:val="0"/>
              <w:ind w:right="16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833</w:t>
            </w:r>
          </w:p>
        </w:tc>
      </w:tr>
      <w:tr w:rsidR="00076A43" w:rsidRPr="00DA4A30" w:rsidTr="00A07B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Оказание адресной помощи  </w:t>
            </w:r>
          </w:p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малообеспеченным категориям граждан</w:t>
            </w:r>
          </w:p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b/>
                <w:sz w:val="24"/>
                <w:szCs w:val="24"/>
              </w:rPr>
              <w:t xml:space="preserve"> </w:t>
            </w:r>
            <w:r w:rsidRPr="00DA4A30">
              <w:rPr>
                <w:sz w:val="24"/>
                <w:szCs w:val="24"/>
              </w:rPr>
              <w:t>руб. на 1 чел.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15</w:t>
            </w:r>
            <w:r w:rsidR="00470CB0" w:rsidRPr="00DA4A30">
              <w:rPr>
                <w:sz w:val="24"/>
                <w:szCs w:val="24"/>
              </w:rPr>
              <w:t>3</w:t>
            </w:r>
          </w:p>
        </w:tc>
      </w:tr>
      <w:tr w:rsidR="00076A43" w:rsidRPr="00DA4A30" w:rsidTr="00A07B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Надомное обслуживание престарелых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1442DA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1442DA" w:rsidP="00341817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17</w:t>
            </w:r>
          </w:p>
        </w:tc>
      </w:tr>
      <w:tr w:rsidR="00076A43" w:rsidRPr="00DA4A30" w:rsidTr="00A07B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Численность приемных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076A43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43" w:rsidRPr="00DA4A30" w:rsidRDefault="00076A43" w:rsidP="00341817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</w:tr>
    </w:tbl>
    <w:p w:rsidR="004825BF" w:rsidRPr="00DA4A30" w:rsidRDefault="004825BF" w:rsidP="004825BF">
      <w:pPr>
        <w:pStyle w:val="11"/>
        <w:widowControl w:val="0"/>
        <w:ind w:firstLine="720"/>
        <w:outlineLvl w:val="0"/>
        <w:rPr>
          <w:sz w:val="24"/>
          <w:szCs w:val="24"/>
        </w:rPr>
      </w:pPr>
    </w:p>
    <w:p w:rsidR="004825BF" w:rsidRPr="00DA4A30" w:rsidRDefault="004825BF" w:rsidP="004825BF">
      <w:pPr>
        <w:pStyle w:val="11"/>
        <w:widowControl w:val="0"/>
        <w:ind w:left="720"/>
        <w:outlineLvl w:val="0"/>
        <w:rPr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 осуществить для выполнения      плана</w:t>
      </w:r>
    </w:p>
    <w:p w:rsidR="004825BF" w:rsidRPr="00DA4A30" w:rsidRDefault="004825BF" w:rsidP="004825BF">
      <w:pPr>
        <w:pStyle w:val="11"/>
        <w:widowControl w:val="0"/>
        <w:ind w:firstLine="720"/>
        <w:outlineLvl w:val="0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268"/>
        <w:gridCol w:w="1843"/>
        <w:gridCol w:w="1417"/>
      </w:tblGrid>
      <w:tr w:rsidR="004825BF" w:rsidRPr="00DA4A30" w:rsidTr="00A07B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Исполнители</w:t>
            </w:r>
          </w:p>
        </w:tc>
      </w:tr>
      <w:tr w:rsidR="004825BF" w:rsidRPr="00DA4A30" w:rsidTr="00A07B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Привлечение несовершеннолетних к общественным работам в летний период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8351B6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Ежегодно </w:t>
            </w:r>
            <w:r w:rsidR="004825BF" w:rsidRPr="00DA4A30">
              <w:rPr>
                <w:sz w:val="24"/>
                <w:szCs w:val="24"/>
              </w:rPr>
              <w:t>июнь-август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  АМО</w:t>
            </w:r>
          </w:p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</w:p>
        </w:tc>
      </w:tr>
      <w:tr w:rsidR="004825BF" w:rsidRPr="00DA4A30" w:rsidTr="00A07B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Оказание содействия в обеспечение нуждающихся граждан  коммунальными услугами (дрова, уголь)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8351B6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В течение </w:t>
            </w:r>
            <w:proofErr w:type="gramStart"/>
            <w:r w:rsidR="005E6AAF" w:rsidRPr="00DA4A30">
              <w:rPr>
                <w:sz w:val="24"/>
                <w:szCs w:val="24"/>
              </w:rPr>
              <w:t>текущих</w:t>
            </w:r>
            <w:proofErr w:type="gramEnd"/>
            <w:r w:rsidR="005E6AAF" w:rsidRPr="00DA4A30">
              <w:rPr>
                <w:sz w:val="24"/>
                <w:szCs w:val="24"/>
              </w:rPr>
              <w:t xml:space="preserve"> 2016</w:t>
            </w:r>
            <w:r w:rsidR="008351B6" w:rsidRPr="00DA4A30">
              <w:rPr>
                <w:sz w:val="24"/>
                <w:szCs w:val="24"/>
              </w:rPr>
              <w:t>-20</w:t>
            </w:r>
            <w:r w:rsidR="005E6AAF" w:rsidRPr="00DA4A30">
              <w:rPr>
                <w:sz w:val="24"/>
                <w:szCs w:val="24"/>
              </w:rPr>
              <w:t>18</w:t>
            </w:r>
            <w:r w:rsidR="008351B6" w:rsidRPr="00DA4A30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федеральный бюджет</w:t>
            </w:r>
          </w:p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областной</w:t>
            </w:r>
          </w:p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  <w:p w:rsidR="004825BF" w:rsidRPr="00DA4A30" w:rsidRDefault="004825BF" w:rsidP="00341817">
            <w:pPr>
              <w:pStyle w:val="11"/>
              <w:widowControl w:val="0"/>
              <w:outlineLvl w:val="0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УСЗН</w:t>
            </w:r>
          </w:p>
        </w:tc>
      </w:tr>
    </w:tbl>
    <w:p w:rsidR="004825BF" w:rsidRPr="00DA4A30" w:rsidRDefault="004825BF" w:rsidP="004825BF">
      <w:pPr>
        <w:pStyle w:val="11"/>
        <w:widowControl w:val="0"/>
        <w:outlineLvl w:val="0"/>
        <w:rPr>
          <w:b/>
          <w:sz w:val="24"/>
          <w:szCs w:val="24"/>
        </w:rPr>
      </w:pPr>
    </w:p>
    <w:p w:rsidR="004825BF" w:rsidRPr="00DA4A30" w:rsidRDefault="00341817" w:rsidP="00341817">
      <w:pPr>
        <w:pStyle w:val="11"/>
        <w:widowControl w:val="0"/>
        <w:jc w:val="center"/>
        <w:outlineLvl w:val="0"/>
        <w:rPr>
          <w:sz w:val="24"/>
          <w:szCs w:val="24"/>
        </w:rPr>
      </w:pPr>
      <w:r w:rsidRPr="00DA4A30">
        <w:rPr>
          <w:b/>
          <w:sz w:val="24"/>
          <w:szCs w:val="24"/>
        </w:rPr>
        <w:t>5</w:t>
      </w:r>
      <w:r w:rsidR="004825BF" w:rsidRPr="00DA4A30">
        <w:rPr>
          <w:b/>
          <w:sz w:val="24"/>
          <w:szCs w:val="24"/>
        </w:rPr>
        <w:t>. РАЗВИТИЕ УЧРЕЖДЕНИЙ  ОБЩЕГО ОБРАЗОВАНИЯ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Задачи: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-Обеспечение исполнения общеобразовательными учреждениями нормативно-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правовых актов, закрепляющих права детей на бесплатное основное образование.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-Профилактика безнадзорности, подростковой преступности, наркомании.</w:t>
      </w:r>
    </w:p>
    <w:p w:rsidR="00470CB0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-Воспитание патриотизма, гражданственности. 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                  Развитие среднего общего образования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1418"/>
        <w:gridCol w:w="1021"/>
        <w:gridCol w:w="1021"/>
        <w:gridCol w:w="1218"/>
      </w:tblGrid>
      <w:tr w:rsidR="00470CB0" w:rsidRPr="00DA4A30" w:rsidTr="00A07BD0">
        <w:trPr>
          <w:trHeight w:val="7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DA4A30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Ед.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201</w:t>
            </w:r>
            <w:r w:rsidR="005E6AAF" w:rsidRPr="00DA4A30">
              <w:rPr>
                <w:snapToGrid w:val="0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5E6AAF" w:rsidP="00DB1258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2015</w:t>
            </w:r>
          </w:p>
          <w:p w:rsidR="00470CB0" w:rsidRPr="00DA4A30" w:rsidRDefault="00470CB0" w:rsidP="00DB1258">
            <w:pPr>
              <w:rPr>
                <w:snapToGrid w:val="0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5E6AAF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2016</w:t>
            </w:r>
          </w:p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</w:p>
        </w:tc>
      </w:tr>
      <w:tr w:rsidR="00470CB0" w:rsidRPr="00DA4A30" w:rsidTr="00A07BD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r w:rsidRPr="00DA4A30">
              <w:t>Количество дошкольных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единиц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</w:t>
            </w:r>
          </w:p>
        </w:tc>
      </w:tr>
      <w:tr w:rsidR="00470CB0" w:rsidRPr="00DA4A30" w:rsidTr="00A07BD0">
        <w:trPr>
          <w:cantSplit/>
          <w:trHeight w:val="1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CB0" w:rsidRPr="00DA4A30" w:rsidRDefault="00470CB0" w:rsidP="00341817">
            <w:r w:rsidRPr="00DA4A30">
              <w:t>Количество учреждений общего образования</w:t>
            </w:r>
          </w:p>
          <w:p w:rsidR="00470CB0" w:rsidRPr="00DA4A30" w:rsidRDefault="00470CB0" w:rsidP="00341817">
            <w:r w:rsidRPr="00DA4A30">
              <w:t>в том числе:</w:t>
            </w:r>
          </w:p>
          <w:p w:rsidR="00470CB0" w:rsidRPr="00DA4A30" w:rsidRDefault="00470CB0" w:rsidP="00341817">
            <w:r w:rsidRPr="00DA4A30">
              <w:t>-среднего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CB0" w:rsidRPr="00DA4A30" w:rsidRDefault="00470CB0" w:rsidP="0034181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70CB0" w:rsidRPr="00DA4A30" w:rsidRDefault="00470CB0" w:rsidP="00341817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</w:t>
            </w:r>
          </w:p>
        </w:tc>
      </w:tr>
      <w:tr w:rsidR="00470CB0" w:rsidRPr="00DA4A30" w:rsidTr="00A07BD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r w:rsidRPr="00DA4A30">
              <w:t>Численность детей в учреждениях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1442DA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1442DA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1442DA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214</w:t>
            </w:r>
          </w:p>
        </w:tc>
      </w:tr>
      <w:tr w:rsidR="00470CB0" w:rsidRPr="00DA4A30" w:rsidTr="00A07BD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r w:rsidRPr="00DA4A30">
              <w:t>Численность детей в учреждениях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1442DA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436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1442DA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492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1442DA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492</w:t>
            </w:r>
          </w:p>
        </w:tc>
      </w:tr>
      <w:tr w:rsidR="00470CB0" w:rsidRPr="00DA4A30" w:rsidTr="00A07BD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r w:rsidRPr="00DA4A30">
              <w:t xml:space="preserve">Обеспеченность </w:t>
            </w:r>
            <w:proofErr w:type="gramStart"/>
            <w:r w:rsidRPr="00DA4A30">
              <w:t>педагогическими</w:t>
            </w:r>
            <w:proofErr w:type="gramEnd"/>
          </w:p>
          <w:p w:rsidR="00470CB0" w:rsidRPr="00DA4A30" w:rsidRDefault="00470CB0" w:rsidP="00341817">
            <w:r w:rsidRPr="00DA4A30">
              <w:lastRenderedPageBreak/>
              <w:t>кадрами дошкольных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lastRenderedPageBreak/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19</w:t>
            </w:r>
          </w:p>
        </w:tc>
      </w:tr>
      <w:tr w:rsidR="00470CB0" w:rsidRPr="00DA4A30" w:rsidTr="00A07BD0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r w:rsidRPr="00DA4A30">
              <w:lastRenderedPageBreak/>
              <w:t>Обеспеченность учащихся педагогическими работниками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50</w:t>
            </w:r>
            <w:r w:rsidR="001442DA" w:rsidRPr="00DA4A30">
              <w:rPr>
                <w:snapToGrid w:val="0"/>
                <w:color w:val="000000"/>
              </w:rPr>
              <w:t>/12,9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DB1258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50</w:t>
            </w:r>
            <w:r w:rsidR="001442DA" w:rsidRPr="00DA4A30">
              <w:rPr>
                <w:snapToGrid w:val="0"/>
                <w:color w:val="000000"/>
              </w:rPr>
              <w:t>/12,9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B0" w:rsidRPr="00DA4A30" w:rsidRDefault="00470CB0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50</w:t>
            </w:r>
            <w:r w:rsidR="001442DA" w:rsidRPr="00DA4A30">
              <w:rPr>
                <w:snapToGrid w:val="0"/>
                <w:color w:val="000000"/>
              </w:rPr>
              <w:t>/12,9</w:t>
            </w:r>
          </w:p>
        </w:tc>
      </w:tr>
    </w:tbl>
    <w:p w:rsidR="004825BF" w:rsidRPr="00DA4A30" w:rsidRDefault="004825BF" w:rsidP="00DA4A30">
      <w:pPr>
        <w:pStyle w:val="a9"/>
        <w:rPr>
          <w:sz w:val="24"/>
          <w:szCs w:val="24"/>
        </w:rPr>
      </w:pPr>
      <w:bookmarkStart w:id="13" w:name="R234"/>
      <w:bookmarkStart w:id="14" w:name="_Hlt508970746"/>
      <w:bookmarkEnd w:id="13"/>
      <w:bookmarkEnd w:id="14"/>
    </w:p>
    <w:p w:rsidR="004825BF" w:rsidRPr="00DA4A30" w:rsidRDefault="00784D29" w:rsidP="00DA4A30">
      <w:pPr>
        <w:pStyle w:val="aa"/>
        <w:rPr>
          <w:sz w:val="24"/>
          <w:szCs w:val="24"/>
        </w:rPr>
      </w:pPr>
      <w:bookmarkStart w:id="15" w:name="R236"/>
      <w:bookmarkEnd w:id="15"/>
      <w:r w:rsidRPr="00DA4A30">
        <w:rPr>
          <w:sz w:val="24"/>
          <w:szCs w:val="24"/>
        </w:rPr>
        <w:t>6</w:t>
      </w:r>
      <w:r w:rsidR="004825BF" w:rsidRPr="00DA4A30">
        <w:rPr>
          <w:sz w:val="24"/>
          <w:szCs w:val="24"/>
        </w:rPr>
        <w:t>. РАЗВИТИЕ КУЛЬТУРЫ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Задачи: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-Создание условий для реализации творческих возможностей населения, 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  организация досуга детей и взрослых.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ab/>
        <w:t>-Поддержание материально-технической базы учреждений культуры.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-Обеспечение роста  поступлений от оказанных платных услуг населению.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 -Организация и проведение </w:t>
      </w:r>
      <w:proofErr w:type="spellStart"/>
      <w:r w:rsidRPr="00DA4A30">
        <w:rPr>
          <w:sz w:val="24"/>
          <w:szCs w:val="24"/>
        </w:rPr>
        <w:t>культурно-досуговых</w:t>
      </w:r>
      <w:proofErr w:type="spellEnd"/>
      <w:r w:rsidRPr="00DA4A30">
        <w:rPr>
          <w:sz w:val="24"/>
          <w:szCs w:val="24"/>
        </w:rPr>
        <w:t xml:space="preserve"> мероприятий.</w:t>
      </w:r>
    </w:p>
    <w:p w:rsidR="004825BF" w:rsidRPr="00DA4A30" w:rsidRDefault="004825BF" w:rsidP="00DA4A30">
      <w:pPr>
        <w:pStyle w:val="a9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1843"/>
        <w:gridCol w:w="1021"/>
        <w:gridCol w:w="1021"/>
        <w:gridCol w:w="1218"/>
      </w:tblGrid>
      <w:tr w:rsidR="004825BF" w:rsidRPr="00DA4A30" w:rsidTr="00341817">
        <w:trPr>
          <w:trHeight w:val="2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  <w:r w:rsidRPr="00DA4A30">
              <w:rPr>
                <w:b w:val="0"/>
                <w:i w:val="0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Ед.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20</w:t>
            </w:r>
            <w:r w:rsidR="001442DA" w:rsidRPr="00DA4A30">
              <w:rPr>
                <w:snapToGrid w:val="0"/>
                <w:color w:val="000000"/>
              </w:rPr>
              <w:t>15</w:t>
            </w:r>
            <w:r w:rsidRPr="00DA4A30">
              <w:rPr>
                <w:snapToGrid w:val="0"/>
                <w:color w:val="000000"/>
              </w:rPr>
              <w:t xml:space="preserve"> г.</w:t>
            </w:r>
          </w:p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201</w:t>
            </w:r>
            <w:r w:rsidR="001442DA" w:rsidRPr="00DA4A30">
              <w:rPr>
                <w:snapToGrid w:val="0"/>
                <w:color w:val="000000"/>
              </w:rPr>
              <w:t>6</w:t>
            </w:r>
            <w:r w:rsidR="00A72A1B" w:rsidRPr="00DA4A30">
              <w:rPr>
                <w:snapToGrid w:val="0"/>
                <w:color w:val="000000"/>
              </w:rPr>
              <w:t xml:space="preserve"> </w:t>
            </w:r>
            <w:r w:rsidRPr="00DA4A30">
              <w:rPr>
                <w:snapToGrid w:val="0"/>
                <w:color w:val="000000"/>
              </w:rPr>
              <w:t>г.</w:t>
            </w:r>
          </w:p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201</w:t>
            </w:r>
            <w:r w:rsidR="001442DA" w:rsidRPr="00DA4A30">
              <w:rPr>
                <w:snapToGrid w:val="0"/>
                <w:color w:val="000000"/>
              </w:rPr>
              <w:t>7</w:t>
            </w:r>
            <w:r w:rsidRPr="00DA4A30">
              <w:rPr>
                <w:snapToGrid w:val="0"/>
                <w:color w:val="000000"/>
              </w:rPr>
              <w:t xml:space="preserve"> г.</w:t>
            </w:r>
          </w:p>
          <w:p w:rsidR="004825BF" w:rsidRPr="00DA4A30" w:rsidRDefault="004825BF" w:rsidP="00341817">
            <w:pPr>
              <w:rPr>
                <w:snapToGrid w:val="0"/>
                <w:color w:val="000000"/>
              </w:rPr>
            </w:pPr>
          </w:p>
        </w:tc>
      </w:tr>
      <w:tr w:rsidR="004825BF" w:rsidRPr="00DA4A30" w:rsidTr="00341817">
        <w:trPr>
          <w:trHeight w:val="11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31"/>
              <w:jc w:val="left"/>
              <w:rPr>
                <w:snapToGrid w:val="0"/>
                <w:szCs w:val="24"/>
              </w:rPr>
            </w:pPr>
            <w:r w:rsidRPr="00DA4A30">
              <w:rPr>
                <w:snapToGrid w:val="0"/>
                <w:szCs w:val="24"/>
              </w:rPr>
              <w:t>Количество учреждений культуры:</w:t>
            </w:r>
          </w:p>
          <w:p w:rsidR="004825BF" w:rsidRPr="00DA4A30" w:rsidRDefault="004825BF" w:rsidP="00341817">
            <w:pPr>
              <w:pStyle w:val="31"/>
              <w:jc w:val="left"/>
              <w:rPr>
                <w:snapToGrid w:val="0"/>
                <w:szCs w:val="24"/>
              </w:rPr>
            </w:pPr>
            <w:r w:rsidRPr="00DA4A30">
              <w:rPr>
                <w:snapToGrid w:val="0"/>
                <w:szCs w:val="24"/>
              </w:rPr>
              <w:t xml:space="preserve">  -домов культуры</w:t>
            </w:r>
          </w:p>
          <w:p w:rsidR="004825BF" w:rsidRPr="00DA4A30" w:rsidRDefault="004825BF" w:rsidP="00341817">
            <w:pPr>
              <w:pStyle w:val="31"/>
              <w:jc w:val="left"/>
              <w:rPr>
                <w:snapToGrid w:val="0"/>
                <w:szCs w:val="24"/>
              </w:rPr>
            </w:pPr>
            <w:r w:rsidRPr="00DA4A30">
              <w:rPr>
                <w:snapToGrid w:val="0"/>
                <w:szCs w:val="24"/>
              </w:rPr>
              <w:t xml:space="preserve">  </w:t>
            </w:r>
          </w:p>
          <w:p w:rsidR="004825BF" w:rsidRPr="00DA4A30" w:rsidRDefault="004825BF" w:rsidP="00341817">
            <w:pPr>
              <w:pStyle w:val="31"/>
              <w:jc w:val="left"/>
              <w:rPr>
                <w:snapToGrid w:val="0"/>
                <w:szCs w:val="24"/>
              </w:rPr>
            </w:pPr>
            <w:r w:rsidRPr="00DA4A30">
              <w:rPr>
                <w:snapToGrid w:val="0"/>
                <w:szCs w:val="24"/>
              </w:rPr>
              <w:t xml:space="preserve">  -массовых библиотек</w:t>
            </w:r>
          </w:p>
          <w:p w:rsidR="004825BF" w:rsidRPr="00DA4A30" w:rsidRDefault="004825BF" w:rsidP="00341817">
            <w:pPr>
              <w:pStyle w:val="31"/>
              <w:jc w:val="left"/>
              <w:rPr>
                <w:snapToGrid w:val="0"/>
                <w:szCs w:val="24"/>
              </w:rPr>
            </w:pPr>
            <w:r w:rsidRPr="00DA4A30">
              <w:rPr>
                <w:snapToGrid w:val="0"/>
                <w:szCs w:val="24"/>
              </w:rPr>
              <w:t xml:space="preserve">  </w:t>
            </w:r>
          </w:p>
          <w:p w:rsidR="004825BF" w:rsidRPr="00DA4A30" w:rsidRDefault="004825BF" w:rsidP="00341817">
            <w:pPr>
              <w:pStyle w:val="31"/>
              <w:jc w:val="left"/>
              <w:rPr>
                <w:snapToGrid w:val="0"/>
                <w:szCs w:val="24"/>
              </w:rPr>
            </w:pPr>
            <w:r w:rsidRPr="00DA4A30">
              <w:rPr>
                <w:snapToGrid w:val="0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</w:p>
          <w:p w:rsidR="004825BF" w:rsidRPr="00DA4A30" w:rsidRDefault="00A72A1B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3</w:t>
            </w:r>
          </w:p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</w:p>
          <w:p w:rsidR="004825BF" w:rsidRPr="00DA4A30" w:rsidRDefault="00784D29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</w:t>
            </w:r>
          </w:p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</w:p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3</w:t>
            </w:r>
          </w:p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</w:p>
          <w:p w:rsidR="004825BF" w:rsidRPr="00DA4A30" w:rsidRDefault="00906E64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</w:p>
          <w:p w:rsidR="004825BF" w:rsidRPr="00DA4A30" w:rsidRDefault="004825BF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3</w:t>
            </w:r>
          </w:p>
          <w:p w:rsidR="00B74762" w:rsidRPr="00DA4A30" w:rsidRDefault="00B74762" w:rsidP="00341817">
            <w:pPr>
              <w:jc w:val="center"/>
              <w:rPr>
                <w:snapToGrid w:val="0"/>
                <w:color w:val="000000"/>
              </w:rPr>
            </w:pPr>
          </w:p>
          <w:p w:rsidR="004825BF" w:rsidRPr="00DA4A30" w:rsidRDefault="00B74762" w:rsidP="00341817">
            <w:pPr>
              <w:jc w:val="center"/>
              <w:rPr>
                <w:snapToGrid w:val="0"/>
                <w:color w:val="000000"/>
              </w:rPr>
            </w:pPr>
            <w:r w:rsidRPr="00DA4A30">
              <w:rPr>
                <w:snapToGrid w:val="0"/>
                <w:color w:val="000000"/>
              </w:rPr>
              <w:t>1</w:t>
            </w:r>
          </w:p>
        </w:tc>
      </w:tr>
    </w:tbl>
    <w:p w:rsidR="004825BF" w:rsidRPr="00DA4A30" w:rsidRDefault="004825BF" w:rsidP="00DA4A30">
      <w:pPr>
        <w:pStyle w:val="aa"/>
        <w:rPr>
          <w:sz w:val="24"/>
          <w:szCs w:val="24"/>
        </w:rPr>
      </w:pP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Основные мероприятия, которые необходимо осуществить  для выполнения плана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35"/>
        <w:gridCol w:w="1320"/>
        <w:gridCol w:w="1418"/>
        <w:gridCol w:w="2224"/>
        <w:gridCol w:w="1701"/>
      </w:tblGrid>
      <w:tr w:rsidR="004825BF" w:rsidRPr="00DA4A30" w:rsidTr="00A07BD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№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2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Объем, </w:t>
            </w:r>
          </w:p>
          <w:p w:rsidR="00B74762" w:rsidRPr="00DA4A30" w:rsidRDefault="00B74762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</w:t>
            </w:r>
            <w:r w:rsidR="004825BF" w:rsidRPr="00DA4A30">
              <w:rPr>
                <w:sz w:val="24"/>
                <w:szCs w:val="24"/>
              </w:rPr>
              <w:t>сточники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</w:t>
            </w:r>
            <w:proofErr w:type="spellStart"/>
            <w:r w:rsidRPr="00DA4A30">
              <w:rPr>
                <w:sz w:val="24"/>
                <w:szCs w:val="24"/>
              </w:rPr>
              <w:t>финанси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Ожидаемый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Ответственные    исполнители</w:t>
            </w:r>
          </w:p>
        </w:tc>
      </w:tr>
      <w:tr w:rsidR="004825BF" w:rsidRPr="00DA4A30" w:rsidTr="00A07BD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Обеспечить своевременное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 полное финансирование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 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Создание</w:t>
            </w:r>
          </w:p>
          <w:p w:rsidR="00B74762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условий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для проведения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культ-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массовых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Руководители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учреждений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культуры</w:t>
            </w:r>
          </w:p>
        </w:tc>
      </w:tr>
      <w:tr w:rsidR="004825BF" w:rsidRPr="00DA4A30" w:rsidTr="00A07BD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Обеспечить проведение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 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Организация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досуга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Руководители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учреждений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культуры</w:t>
            </w:r>
          </w:p>
        </w:tc>
      </w:tr>
    </w:tbl>
    <w:p w:rsidR="004825BF" w:rsidRPr="00DA4A30" w:rsidRDefault="00784D29" w:rsidP="007F6AA7">
      <w:pPr>
        <w:pStyle w:val="3"/>
        <w:jc w:val="center"/>
        <w:outlineLvl w:val="0"/>
        <w:rPr>
          <w:b/>
          <w:sz w:val="24"/>
          <w:szCs w:val="24"/>
        </w:rPr>
      </w:pPr>
      <w:bookmarkStart w:id="16" w:name="R237"/>
      <w:bookmarkEnd w:id="16"/>
      <w:r w:rsidRPr="00DA4A30">
        <w:rPr>
          <w:b/>
          <w:sz w:val="24"/>
          <w:szCs w:val="24"/>
        </w:rPr>
        <w:t>7</w:t>
      </w:r>
      <w:r w:rsidR="004825BF" w:rsidRPr="00DA4A30">
        <w:rPr>
          <w:b/>
          <w:sz w:val="24"/>
          <w:szCs w:val="24"/>
        </w:rPr>
        <w:t>. РАЗВИТИЕ ФИЗИЧЕСКОЙ КУЛЬТУРЫ И СПОРТА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    Задачи: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     </w:t>
      </w:r>
      <w:r w:rsidRPr="00DA4A30">
        <w:rPr>
          <w:sz w:val="24"/>
          <w:szCs w:val="24"/>
        </w:rPr>
        <w:tab/>
        <w:t>-Создание условий для развития массовых и индивидуальных форм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физкультурно-оздоровительной работы в муниципальном образовании с различными категориями населения.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 xml:space="preserve">-Оказание финансовой поддержки из бюджета МО  при проведении массовых спортивных мероприятий.                                       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осуществить для выполнения плана</w:t>
      </w:r>
    </w:p>
    <w:p w:rsidR="004825BF" w:rsidRDefault="004825BF" w:rsidP="00DA4A30">
      <w:pPr>
        <w:pStyle w:val="aa"/>
        <w:rPr>
          <w:sz w:val="24"/>
          <w:szCs w:val="24"/>
        </w:rPr>
      </w:pPr>
    </w:p>
    <w:p w:rsidR="00A07BD0" w:rsidRDefault="00A07BD0" w:rsidP="00DA4A30">
      <w:pPr>
        <w:pStyle w:val="aa"/>
        <w:rPr>
          <w:sz w:val="24"/>
          <w:szCs w:val="24"/>
        </w:rPr>
      </w:pPr>
    </w:p>
    <w:p w:rsidR="00A07BD0" w:rsidRDefault="00A07BD0" w:rsidP="00DA4A30">
      <w:pPr>
        <w:pStyle w:val="aa"/>
        <w:rPr>
          <w:sz w:val="24"/>
          <w:szCs w:val="24"/>
        </w:rPr>
      </w:pPr>
    </w:p>
    <w:p w:rsidR="00A07BD0" w:rsidRPr="00DA4A30" w:rsidRDefault="00A07BD0" w:rsidP="00DA4A30">
      <w:pPr>
        <w:pStyle w:val="aa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1560"/>
        <w:gridCol w:w="1842"/>
        <w:gridCol w:w="1701"/>
        <w:gridCol w:w="1701"/>
      </w:tblGrid>
      <w:tr w:rsidR="004825BF" w:rsidRPr="00DA4A30" w:rsidTr="00A07BD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A07BD0" w:rsidRDefault="004825BF" w:rsidP="00341817">
            <w:pPr>
              <w:pStyle w:val="6"/>
              <w:widowControl w:val="0"/>
              <w:numPr>
                <w:ilvl w:val="12"/>
                <w:numId w:val="0"/>
              </w:numPr>
              <w:rPr>
                <w:b w:val="0"/>
                <w:sz w:val="24"/>
                <w:szCs w:val="24"/>
              </w:rPr>
            </w:pPr>
            <w:bookmarkStart w:id="17" w:name="R238"/>
            <w:bookmarkEnd w:id="17"/>
            <w:r w:rsidRPr="00A07BD0">
              <w:rPr>
                <w:b w:val="0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A07BD0" w:rsidRDefault="004825BF" w:rsidP="00341817">
            <w:pPr>
              <w:pStyle w:val="6"/>
              <w:widowControl w:val="0"/>
              <w:numPr>
                <w:ilvl w:val="12"/>
                <w:numId w:val="0"/>
              </w:numPr>
              <w:rPr>
                <w:b w:val="0"/>
                <w:sz w:val="24"/>
                <w:szCs w:val="24"/>
              </w:rPr>
            </w:pPr>
            <w:r w:rsidRPr="00A07BD0">
              <w:rPr>
                <w:b w:val="0"/>
                <w:sz w:val="24"/>
                <w:szCs w:val="24"/>
              </w:rPr>
              <w:t>Срок</w:t>
            </w:r>
          </w:p>
          <w:p w:rsidR="004825BF" w:rsidRPr="00A07BD0" w:rsidRDefault="004825BF" w:rsidP="00341817">
            <w:pPr>
              <w:pStyle w:val="12"/>
              <w:rPr>
                <w:rFonts w:ascii="Times New Roman" w:hAnsi="Times New Roman"/>
                <w:szCs w:val="24"/>
              </w:rPr>
            </w:pPr>
            <w:r w:rsidRPr="00A07BD0">
              <w:rPr>
                <w:rFonts w:ascii="Times New Roman" w:hAnsi="Times New Roman"/>
                <w:szCs w:val="24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A07BD0" w:rsidRDefault="004825BF" w:rsidP="00341817">
            <w:pPr>
              <w:pStyle w:val="6"/>
              <w:widowControl w:val="0"/>
              <w:numPr>
                <w:ilvl w:val="12"/>
                <w:numId w:val="0"/>
              </w:numPr>
              <w:rPr>
                <w:b w:val="0"/>
                <w:sz w:val="24"/>
                <w:szCs w:val="24"/>
              </w:rPr>
            </w:pPr>
            <w:r w:rsidRPr="00A07BD0">
              <w:rPr>
                <w:b w:val="0"/>
                <w:sz w:val="24"/>
                <w:szCs w:val="24"/>
              </w:rPr>
              <w:t>Объем,</w:t>
            </w:r>
          </w:p>
          <w:p w:rsidR="004825BF" w:rsidRPr="00A07BD0" w:rsidRDefault="004825BF" w:rsidP="00341817">
            <w:r w:rsidRPr="00A07BD0">
              <w:t>источники</w:t>
            </w:r>
          </w:p>
          <w:p w:rsidR="004825BF" w:rsidRPr="00A07BD0" w:rsidRDefault="004825BF" w:rsidP="00341817">
            <w:proofErr w:type="spellStart"/>
            <w:r w:rsidRPr="00A07BD0">
              <w:t>финансирова</w:t>
            </w:r>
            <w:proofErr w:type="spellEnd"/>
            <w:r w:rsidRPr="00A07BD0">
              <w:t>-</w:t>
            </w:r>
          </w:p>
          <w:p w:rsidR="004825BF" w:rsidRPr="00A07BD0" w:rsidRDefault="004825BF" w:rsidP="00341817">
            <w:proofErr w:type="spellStart"/>
            <w:r w:rsidRPr="00A07BD0"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A07BD0" w:rsidRDefault="004825BF" w:rsidP="00341817">
            <w:pPr>
              <w:pStyle w:val="6"/>
              <w:widowControl w:val="0"/>
              <w:numPr>
                <w:ilvl w:val="12"/>
                <w:numId w:val="0"/>
              </w:numPr>
              <w:rPr>
                <w:b w:val="0"/>
                <w:sz w:val="24"/>
                <w:szCs w:val="24"/>
              </w:rPr>
            </w:pPr>
            <w:r w:rsidRPr="00A07BD0">
              <w:rPr>
                <w:b w:val="0"/>
                <w:sz w:val="24"/>
                <w:szCs w:val="24"/>
              </w:rPr>
              <w:t>Ожидаемый эффект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A07BD0" w:rsidRDefault="004825BF" w:rsidP="00341817">
            <w:pPr>
              <w:pStyle w:val="6"/>
              <w:widowControl w:val="0"/>
              <w:numPr>
                <w:ilvl w:val="12"/>
                <w:numId w:val="0"/>
              </w:numPr>
              <w:rPr>
                <w:b w:val="0"/>
                <w:sz w:val="24"/>
                <w:szCs w:val="24"/>
              </w:rPr>
            </w:pPr>
            <w:r w:rsidRPr="00A07BD0">
              <w:rPr>
                <w:b w:val="0"/>
                <w:sz w:val="24"/>
                <w:szCs w:val="24"/>
              </w:rPr>
              <w:t xml:space="preserve">Ответственный </w:t>
            </w:r>
          </w:p>
          <w:p w:rsidR="004825BF" w:rsidRPr="00A07BD0" w:rsidRDefault="004825BF" w:rsidP="00341817">
            <w:r w:rsidRPr="00A07BD0">
              <w:t>исполнитель</w:t>
            </w:r>
          </w:p>
        </w:tc>
      </w:tr>
      <w:tr w:rsidR="004825BF" w:rsidRPr="00DA4A30" w:rsidTr="00A07BD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Оказание финансовой поддержки при проведении спортивных мероприятий  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8351B6">
            <w:pPr>
              <w:pStyle w:val="11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в течение </w:t>
            </w:r>
            <w:r w:rsidR="005E6AAF" w:rsidRPr="00DA4A30">
              <w:rPr>
                <w:sz w:val="24"/>
                <w:szCs w:val="24"/>
              </w:rPr>
              <w:t>2016-2018</w:t>
            </w:r>
            <w:r w:rsidR="008351B6" w:rsidRPr="00DA4A30">
              <w:rPr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бюджет МО</w:t>
            </w:r>
          </w:p>
          <w:p w:rsidR="004825BF" w:rsidRPr="00DA4A30" w:rsidRDefault="005E6AAF" w:rsidP="005F4372">
            <w:r w:rsidRPr="00DA4A30">
              <w:t>3</w:t>
            </w:r>
            <w:r w:rsidR="005F4372" w:rsidRPr="00DA4A30">
              <w:t>8</w:t>
            </w:r>
            <w:r w:rsidR="004825BF" w:rsidRPr="00DA4A30">
              <w:t xml:space="preserve">,0 </w:t>
            </w:r>
            <w:proofErr w:type="spellStart"/>
            <w:r w:rsidR="004825BF" w:rsidRPr="00DA4A30">
              <w:t>тыс</w:t>
            </w:r>
            <w:proofErr w:type="gramStart"/>
            <w:r w:rsidR="004825BF" w:rsidRPr="00DA4A30">
              <w:t>.р</w:t>
            </w:r>
            <w:proofErr w:type="gramEnd"/>
            <w:r w:rsidR="004825BF" w:rsidRPr="00DA4A30">
              <w:t>уб</w:t>
            </w:r>
            <w:proofErr w:type="spellEnd"/>
            <w:r w:rsidR="008351B6" w:rsidRPr="00DA4A30">
              <w:t xml:space="preserve"> -ежегодно</w:t>
            </w:r>
            <w:r w:rsidR="004825BF" w:rsidRPr="00DA4A3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pPr>
              <w:pStyle w:val="6"/>
              <w:widowControl w:val="0"/>
              <w:numPr>
                <w:ilvl w:val="12"/>
                <w:numId w:val="0"/>
              </w:numPr>
              <w:rPr>
                <w:b w:val="0"/>
                <w:sz w:val="24"/>
                <w:szCs w:val="24"/>
              </w:rPr>
            </w:pPr>
            <w:r w:rsidRPr="00DA4A30">
              <w:rPr>
                <w:b w:val="0"/>
                <w:sz w:val="24"/>
                <w:szCs w:val="24"/>
              </w:rPr>
              <w:t>Повышение качества соревнований, рост числа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341817">
            <w:r w:rsidRPr="00DA4A30">
              <w:t>Администрация</w:t>
            </w:r>
          </w:p>
          <w:p w:rsidR="004825BF" w:rsidRPr="00DA4A30" w:rsidRDefault="004825BF" w:rsidP="00341817">
            <w:r w:rsidRPr="00DA4A30">
              <w:t>МО</w:t>
            </w:r>
          </w:p>
        </w:tc>
      </w:tr>
    </w:tbl>
    <w:p w:rsidR="004825BF" w:rsidRPr="00DA4A30" w:rsidRDefault="004825BF" w:rsidP="004825BF">
      <w:pPr>
        <w:pStyle w:val="6"/>
        <w:widowControl w:val="0"/>
        <w:numPr>
          <w:ilvl w:val="12"/>
          <w:numId w:val="0"/>
        </w:numPr>
        <w:rPr>
          <w:sz w:val="24"/>
          <w:szCs w:val="24"/>
        </w:rPr>
      </w:pPr>
      <w:r w:rsidRPr="00DA4A30">
        <w:rPr>
          <w:b w:val="0"/>
          <w:sz w:val="24"/>
          <w:szCs w:val="24"/>
        </w:rPr>
        <w:t xml:space="preserve">                                  </w:t>
      </w:r>
      <w:r w:rsidR="00784D29" w:rsidRPr="00DA4A30">
        <w:rPr>
          <w:sz w:val="24"/>
          <w:szCs w:val="24"/>
        </w:rPr>
        <w:t>8</w:t>
      </w:r>
      <w:r w:rsidRPr="00DA4A30">
        <w:rPr>
          <w:sz w:val="24"/>
          <w:szCs w:val="24"/>
        </w:rPr>
        <w:t>.   РЕАЛИЗАЦИЯ МОЛОДЕЖНОЙ ПОЛИТИКИ</w:t>
      </w:r>
    </w:p>
    <w:p w:rsidR="007F6AA7" w:rsidRPr="00DA4A30" w:rsidRDefault="004825BF" w:rsidP="007F6AA7">
      <w:pPr>
        <w:pStyle w:val="ab"/>
        <w:ind w:left="0"/>
      </w:pPr>
      <w:r w:rsidRPr="00DA4A30">
        <w:rPr>
          <w:b/>
        </w:rPr>
        <w:t xml:space="preserve">       </w:t>
      </w:r>
      <w:r w:rsidRPr="00DA4A30">
        <w:t xml:space="preserve"> Задачи</w:t>
      </w:r>
    </w:p>
    <w:p w:rsidR="007B253C" w:rsidRPr="00DA4A30" w:rsidRDefault="0071654F" w:rsidP="007F6AA7">
      <w:pPr>
        <w:pStyle w:val="ab"/>
        <w:ind w:left="0"/>
      </w:pPr>
      <w:r w:rsidRPr="00DA4A30">
        <w:t xml:space="preserve">         -Дальнейшее развитие общественной организации «Совет Молодежи»</w:t>
      </w:r>
    </w:p>
    <w:p w:rsidR="004825BF" w:rsidRPr="00DA4A30" w:rsidRDefault="007B253C" w:rsidP="007F6AA7">
      <w:pPr>
        <w:pStyle w:val="ab"/>
        <w:ind w:left="0"/>
      </w:pPr>
      <w:r w:rsidRPr="00DA4A30">
        <w:t xml:space="preserve">      </w:t>
      </w:r>
      <w:r w:rsidR="004825BF" w:rsidRPr="00DA4A30">
        <w:t xml:space="preserve">  -Создание условий для  духовно-нравственного воспитания, гражданского и патриотического </w:t>
      </w:r>
      <w:r w:rsidRPr="00DA4A30">
        <w:t xml:space="preserve">                 </w:t>
      </w:r>
      <w:r w:rsidR="004825BF" w:rsidRPr="00DA4A30">
        <w:t>становления молодежи.</w:t>
      </w:r>
    </w:p>
    <w:p w:rsidR="004825BF" w:rsidRPr="00DA4A30" w:rsidRDefault="004825BF" w:rsidP="007F6AA7">
      <w:pPr>
        <w:ind w:firstLine="709"/>
      </w:pPr>
      <w:r w:rsidRPr="00DA4A30">
        <w:t xml:space="preserve">  -Дальнейшее развитие основных форм организации досуга.</w:t>
      </w:r>
    </w:p>
    <w:p w:rsidR="004825BF" w:rsidRPr="00DA4A30" w:rsidRDefault="004825BF" w:rsidP="007F6AA7">
      <w:pPr>
        <w:ind w:firstLine="709"/>
      </w:pPr>
      <w:r w:rsidRPr="00DA4A30">
        <w:t xml:space="preserve">  -Организация и проведение систематической работы с трудными подростками.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3314"/>
        <w:gridCol w:w="1215"/>
        <w:gridCol w:w="1091"/>
        <w:gridCol w:w="2017"/>
        <w:gridCol w:w="2018"/>
      </w:tblGrid>
      <w:tr w:rsidR="004825BF" w:rsidRPr="00DA4A30" w:rsidTr="008351B6">
        <w:trPr>
          <w:trHeight w:val="113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№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2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Объем,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источники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финанси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Ожидаемый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2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Ответственные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исполнители</w:t>
            </w:r>
          </w:p>
        </w:tc>
      </w:tr>
      <w:tr w:rsidR="004825BF" w:rsidRPr="00DA4A30" w:rsidTr="008351B6">
        <w:trPr>
          <w:trHeight w:val="19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Содействовать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организации и  проведении</w:t>
            </w:r>
          </w:p>
          <w:p w:rsidR="004825BF" w:rsidRPr="00DA4A30" w:rsidRDefault="00B74762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встреч молодежи поселка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 ветеранами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Великой Отечественной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войны, Афганистана,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Чечни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тече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B74762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нии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Военно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-</w:t>
            </w:r>
            <w:proofErr w:type="spellStart"/>
            <w:r w:rsidRPr="00DA4A30">
              <w:rPr>
                <w:sz w:val="24"/>
                <w:szCs w:val="24"/>
              </w:rPr>
              <w:t>патриоти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ческое</w:t>
            </w:r>
            <w:proofErr w:type="spellEnd"/>
            <w:r w:rsidRPr="00DA4A30">
              <w:rPr>
                <w:sz w:val="24"/>
                <w:szCs w:val="24"/>
              </w:rPr>
              <w:t xml:space="preserve"> </w:t>
            </w:r>
            <w:proofErr w:type="spellStart"/>
            <w:r w:rsidRPr="00DA4A30">
              <w:rPr>
                <w:sz w:val="24"/>
                <w:szCs w:val="24"/>
              </w:rPr>
              <w:t>воспи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тание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молодежи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Специалист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администрации</w:t>
            </w:r>
          </w:p>
          <w:p w:rsidR="00B74762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</w:t>
            </w:r>
            <w:r w:rsidR="00B74762" w:rsidRPr="00DA4A30">
              <w:rPr>
                <w:sz w:val="24"/>
                <w:szCs w:val="24"/>
              </w:rPr>
              <w:t>, «</w:t>
            </w:r>
            <w:proofErr w:type="gramStart"/>
            <w:r w:rsidR="00B74762" w:rsidRPr="00DA4A30">
              <w:rPr>
                <w:sz w:val="24"/>
                <w:szCs w:val="24"/>
              </w:rPr>
              <w:t>Молодежный</w:t>
            </w:r>
            <w:proofErr w:type="gramEnd"/>
          </w:p>
          <w:p w:rsidR="004825BF" w:rsidRPr="00DA4A30" w:rsidRDefault="00B74762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Совет»</w:t>
            </w:r>
          </w:p>
        </w:tc>
      </w:tr>
      <w:tr w:rsidR="004825BF" w:rsidRPr="00DA4A30" w:rsidTr="008351B6">
        <w:trPr>
          <w:trHeight w:val="171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Систематически проводить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заседания  комиссии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 делам несовершенно-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летних, осуществлять </w:t>
            </w:r>
            <w:proofErr w:type="spellStart"/>
            <w:r w:rsidRPr="00DA4A30">
              <w:rPr>
                <w:sz w:val="24"/>
                <w:szCs w:val="24"/>
              </w:rPr>
              <w:t>контро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ль за исполнением решений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комиссии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посто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Снижение уровня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правонарушений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допущенных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несовершенно-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летними детьми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Комиссия </w:t>
            </w:r>
            <w:proofErr w:type="gramStart"/>
            <w:r w:rsidRPr="00DA4A30">
              <w:rPr>
                <w:sz w:val="24"/>
                <w:szCs w:val="24"/>
              </w:rPr>
              <w:t>по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делам </w:t>
            </w:r>
            <w:proofErr w:type="spellStart"/>
            <w:r w:rsidRPr="00DA4A30">
              <w:rPr>
                <w:sz w:val="24"/>
                <w:szCs w:val="24"/>
              </w:rPr>
              <w:t>несоверше</w:t>
            </w:r>
            <w:r w:rsidR="007B253C" w:rsidRPr="00DA4A30">
              <w:rPr>
                <w:sz w:val="24"/>
                <w:szCs w:val="24"/>
              </w:rPr>
              <w:t>н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нолетних</w:t>
            </w:r>
            <w:proofErr w:type="spellEnd"/>
          </w:p>
        </w:tc>
      </w:tr>
      <w:tr w:rsidR="0071654F" w:rsidRPr="00DA4A30" w:rsidTr="008351B6">
        <w:trPr>
          <w:trHeight w:val="56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F" w:rsidRPr="00DA4A30" w:rsidRDefault="0071654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F" w:rsidRPr="00DA4A30" w:rsidRDefault="0071654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Акция «Чистый пруд»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F" w:rsidRPr="00DA4A30" w:rsidRDefault="008351B6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Ежегодно</w:t>
            </w:r>
          </w:p>
          <w:p w:rsidR="008351B6" w:rsidRPr="00DA4A30" w:rsidRDefault="008351B6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лето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F" w:rsidRPr="00DA4A30" w:rsidRDefault="0071654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Улучшение </w:t>
            </w:r>
          </w:p>
          <w:p w:rsidR="0071654F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экологии поселка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C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«Молодежный</w:t>
            </w:r>
          </w:p>
          <w:p w:rsidR="0071654F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Совет»</w:t>
            </w:r>
          </w:p>
        </w:tc>
      </w:tr>
      <w:tr w:rsidR="00A84CC5" w:rsidRPr="00DA4A30" w:rsidTr="008351B6">
        <w:trPr>
          <w:trHeight w:val="11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День «Молодежной книги»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8351B6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Ежегодно</w:t>
            </w:r>
          </w:p>
          <w:p w:rsidR="008351B6" w:rsidRPr="00DA4A30" w:rsidRDefault="008351B6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Осень</w:t>
            </w:r>
            <w:proofErr w:type="gramStart"/>
            <w:r w:rsidRPr="00DA4A30">
              <w:rPr>
                <w:sz w:val="24"/>
                <w:szCs w:val="24"/>
              </w:rPr>
              <w:t>,з</w:t>
            </w:r>
            <w:proofErr w:type="gramEnd"/>
            <w:r w:rsidRPr="00DA4A30">
              <w:rPr>
                <w:sz w:val="24"/>
                <w:szCs w:val="24"/>
              </w:rPr>
              <w:t>има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Культурное</w:t>
            </w:r>
          </w:p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воспитание </w:t>
            </w:r>
          </w:p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молодежи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C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«Молодежный </w:t>
            </w:r>
          </w:p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Совет»</w:t>
            </w:r>
          </w:p>
        </w:tc>
      </w:tr>
    </w:tbl>
    <w:p w:rsidR="004825BF" w:rsidRDefault="004825BF" w:rsidP="004825BF">
      <w:pPr>
        <w:pStyle w:val="11"/>
        <w:rPr>
          <w:b/>
          <w:sz w:val="24"/>
          <w:szCs w:val="24"/>
        </w:rPr>
      </w:pPr>
      <w:bookmarkStart w:id="18" w:name="R239"/>
      <w:bookmarkStart w:id="19" w:name="R2310"/>
      <w:bookmarkStart w:id="20" w:name="R2311"/>
      <w:bookmarkEnd w:id="18"/>
      <w:bookmarkEnd w:id="19"/>
      <w:bookmarkEnd w:id="20"/>
    </w:p>
    <w:p w:rsidR="00A07BD0" w:rsidRPr="00DA4A30" w:rsidRDefault="00A07BD0" w:rsidP="004825BF">
      <w:pPr>
        <w:pStyle w:val="11"/>
        <w:rPr>
          <w:b/>
          <w:sz w:val="24"/>
          <w:szCs w:val="24"/>
        </w:rPr>
      </w:pPr>
    </w:p>
    <w:p w:rsidR="009F71E0" w:rsidRPr="00DA4A30" w:rsidRDefault="009F71E0" w:rsidP="004825BF">
      <w:pPr>
        <w:pStyle w:val="11"/>
        <w:rPr>
          <w:b/>
          <w:sz w:val="24"/>
          <w:szCs w:val="24"/>
        </w:rPr>
      </w:pPr>
    </w:p>
    <w:p w:rsidR="009F71E0" w:rsidRPr="00DA4A30" w:rsidRDefault="009F71E0" w:rsidP="004825BF">
      <w:pPr>
        <w:pStyle w:val="11"/>
        <w:rPr>
          <w:b/>
          <w:sz w:val="24"/>
          <w:szCs w:val="24"/>
        </w:rPr>
      </w:pPr>
    </w:p>
    <w:p w:rsidR="004825BF" w:rsidRPr="00DA4A30" w:rsidRDefault="00784D29" w:rsidP="004825BF">
      <w:pPr>
        <w:pStyle w:val="11"/>
        <w:jc w:val="center"/>
        <w:rPr>
          <w:b/>
          <w:sz w:val="24"/>
          <w:szCs w:val="24"/>
        </w:rPr>
      </w:pPr>
      <w:r w:rsidRPr="00DA4A30">
        <w:rPr>
          <w:b/>
          <w:sz w:val="24"/>
          <w:szCs w:val="24"/>
        </w:rPr>
        <w:lastRenderedPageBreak/>
        <w:t>9</w:t>
      </w:r>
      <w:r w:rsidR="004825BF" w:rsidRPr="00DA4A30">
        <w:rPr>
          <w:b/>
          <w:sz w:val="24"/>
          <w:szCs w:val="24"/>
        </w:rPr>
        <w:t>.  ФИНАНСЫ. БЮДЖЕТ. ИНВЕСТИЦИИ</w:t>
      </w:r>
    </w:p>
    <w:p w:rsidR="004825BF" w:rsidRPr="00A07BD0" w:rsidRDefault="007B253C" w:rsidP="004825BF">
      <w:pPr>
        <w:pStyle w:val="1"/>
        <w:tabs>
          <w:tab w:val="left" w:pos="708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21" w:name="R241"/>
      <w:bookmarkEnd w:id="21"/>
      <w:r w:rsidRPr="00DA4A30">
        <w:rPr>
          <w:sz w:val="24"/>
          <w:szCs w:val="24"/>
        </w:rPr>
        <w:tab/>
      </w:r>
      <w:r w:rsidRPr="00DA4A30">
        <w:rPr>
          <w:sz w:val="24"/>
          <w:szCs w:val="24"/>
        </w:rPr>
        <w:tab/>
      </w:r>
      <w:r w:rsidRPr="00DA4A30">
        <w:rPr>
          <w:sz w:val="24"/>
          <w:szCs w:val="24"/>
        </w:rPr>
        <w:tab/>
      </w:r>
      <w:r w:rsidRPr="00DA4A30">
        <w:rPr>
          <w:sz w:val="24"/>
          <w:szCs w:val="24"/>
        </w:rPr>
        <w:tab/>
      </w:r>
      <w:r w:rsidR="00784D29" w:rsidRPr="00A07BD0">
        <w:rPr>
          <w:rFonts w:ascii="Times New Roman" w:hAnsi="Times New Roman" w:cs="Times New Roman"/>
          <w:b w:val="0"/>
          <w:sz w:val="24"/>
          <w:szCs w:val="24"/>
        </w:rPr>
        <w:t>9</w:t>
      </w:r>
      <w:r w:rsidR="004825BF" w:rsidRPr="00A07BD0">
        <w:rPr>
          <w:rFonts w:ascii="Times New Roman" w:hAnsi="Times New Roman" w:cs="Times New Roman"/>
          <w:b w:val="0"/>
          <w:sz w:val="24"/>
          <w:szCs w:val="24"/>
        </w:rPr>
        <w:t>.1. ФИНАНСОВАЯ ПОЛИТИКА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>Задачи: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>- Обеспечение  финансовой устойчивости муниципальных предприятий.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>- Соблюдать установленные нормативы наличия собственных оборотных средств,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 xml:space="preserve"> дебиторской и кредиторской задолженности.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 xml:space="preserve">-Увеличение налоговых отчислений за счет роста налогооблагаемой базы 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 xml:space="preserve">   и повышения уровня рентабельности предприятий.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rPr>
          <w:sz w:val="24"/>
          <w:szCs w:val="24"/>
        </w:rPr>
      </w:pPr>
      <w:r w:rsidRPr="00DA4A30">
        <w:rPr>
          <w:sz w:val="24"/>
          <w:szCs w:val="24"/>
        </w:rPr>
        <w:t>- Ликвидация убыточных муниципальных предприятий.</w:t>
      </w:r>
    </w:p>
    <w:p w:rsidR="004825BF" w:rsidRPr="00DA4A30" w:rsidRDefault="004825BF" w:rsidP="007B253C">
      <w:pPr>
        <w:ind w:firstLine="360"/>
      </w:pPr>
      <w:r w:rsidRPr="00DA4A30">
        <w:t xml:space="preserve">          </w:t>
      </w:r>
    </w:p>
    <w:p w:rsidR="004825BF" w:rsidRPr="00DA4A30" w:rsidRDefault="004825BF" w:rsidP="00DA4A30">
      <w:pPr>
        <w:pStyle w:val="aa"/>
        <w:rPr>
          <w:b/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осуществить для выполнения плана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102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8"/>
        <w:gridCol w:w="1114"/>
        <w:gridCol w:w="2040"/>
        <w:gridCol w:w="1896"/>
        <w:gridCol w:w="1800"/>
      </w:tblGrid>
      <w:tr w:rsidR="004825BF" w:rsidRPr="00DA4A30" w:rsidTr="003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Объем, источники финансирования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Ожидаемый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825BF" w:rsidRPr="00DA4A30" w:rsidTr="003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Выполнение условий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проведения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реструктуризации кредиторской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задолженности </w:t>
            </w:r>
            <w:proofErr w:type="gramStart"/>
            <w:r w:rsidRPr="00DA4A30">
              <w:rPr>
                <w:sz w:val="24"/>
                <w:szCs w:val="24"/>
              </w:rPr>
              <w:t>во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все уровни бюджетов и внебюджетные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</w:t>
            </w:r>
            <w:r w:rsidR="004825BF" w:rsidRPr="00DA4A30">
              <w:rPr>
                <w:sz w:val="24"/>
                <w:szCs w:val="24"/>
              </w:rPr>
              <w:t>огласно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графика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средства</w:t>
            </w:r>
          </w:p>
          <w:p w:rsidR="004825BF" w:rsidRPr="00DA4A30" w:rsidRDefault="004825BF" w:rsidP="00DA4A30">
            <w:pPr>
              <w:pStyle w:val="aa"/>
              <w:rPr>
                <w:b/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предприятий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Снижение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кредиторской задолженности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части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просроченной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кредиторской задолженности,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а также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пени и штрафов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Руководители предприятий.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Главные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бухгалтеры</w:t>
            </w:r>
          </w:p>
        </w:tc>
      </w:tr>
      <w:tr w:rsidR="004825BF" w:rsidRPr="00DA4A30" w:rsidTr="003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Снижение себестоимости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продукции и </w:t>
            </w:r>
            <w:proofErr w:type="gramStart"/>
            <w:r w:rsidRPr="00DA4A30">
              <w:rPr>
                <w:sz w:val="24"/>
                <w:szCs w:val="24"/>
              </w:rPr>
              <w:t>оказываемых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услуг  за счет внедрения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новых технологий.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собственные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средства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Снижение числа </w:t>
            </w:r>
          </w:p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У</w:t>
            </w:r>
            <w:r w:rsidR="004825BF" w:rsidRPr="00DA4A30">
              <w:rPr>
                <w:sz w:val="24"/>
                <w:szCs w:val="24"/>
              </w:rPr>
              <w:t>быточных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предприятий,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рост прибыли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Руководители предприятий.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Главные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бухгалтеры</w:t>
            </w:r>
          </w:p>
        </w:tc>
      </w:tr>
      <w:tr w:rsidR="004825BF" w:rsidRPr="00DA4A30" w:rsidTr="003418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Реализация мероприятий направленных на </w:t>
            </w:r>
            <w:proofErr w:type="spellStart"/>
            <w:r w:rsidRPr="00DA4A30">
              <w:rPr>
                <w:sz w:val="24"/>
                <w:szCs w:val="24"/>
              </w:rPr>
              <w:t>укрепле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ние</w:t>
            </w:r>
            <w:proofErr w:type="spellEnd"/>
            <w:r w:rsidRPr="00DA4A30">
              <w:rPr>
                <w:sz w:val="24"/>
                <w:szCs w:val="24"/>
              </w:rPr>
              <w:t xml:space="preserve"> </w:t>
            </w:r>
            <w:proofErr w:type="spellStart"/>
            <w:r w:rsidRPr="00DA4A30">
              <w:rPr>
                <w:sz w:val="24"/>
                <w:szCs w:val="24"/>
              </w:rPr>
              <w:t>финансово-экономиче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ского</w:t>
            </w:r>
            <w:proofErr w:type="spellEnd"/>
            <w:r w:rsidRPr="00DA4A30">
              <w:rPr>
                <w:sz w:val="24"/>
                <w:szCs w:val="24"/>
              </w:rPr>
              <w:t xml:space="preserve"> положения  </w:t>
            </w:r>
            <w:proofErr w:type="spellStart"/>
            <w:r w:rsidRPr="00DA4A30">
              <w:rPr>
                <w:sz w:val="24"/>
                <w:szCs w:val="24"/>
              </w:rPr>
              <w:t>предпри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A84CC5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ятия</w:t>
            </w:r>
            <w:proofErr w:type="spellEnd"/>
            <w:r w:rsidR="004825BF" w:rsidRPr="00DA4A30">
              <w:rPr>
                <w:sz w:val="24"/>
                <w:szCs w:val="24"/>
              </w:rPr>
              <w:t>, внедрение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новых видов услуг,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повышение качества работ.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 течение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собственные  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привлеченные</w:t>
            </w:r>
          </w:p>
          <w:p w:rsidR="004825BF" w:rsidRPr="00DA4A30" w:rsidRDefault="004825BF" w:rsidP="00DA4A30">
            <w:pPr>
              <w:pStyle w:val="aa"/>
              <w:rPr>
                <w:b/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средства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Рост</w:t>
            </w:r>
          </w:p>
          <w:p w:rsidR="00A84CC5" w:rsidRPr="00DA4A30" w:rsidRDefault="00A84CC5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</w:t>
            </w:r>
            <w:r w:rsidR="004825BF" w:rsidRPr="00DA4A30">
              <w:rPr>
                <w:sz w:val="24"/>
                <w:szCs w:val="24"/>
              </w:rPr>
              <w:t>роизводства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продукции, 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улучшение 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финансовых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результатов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Руководители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предприятий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</w:tr>
    </w:tbl>
    <w:p w:rsidR="004825BF" w:rsidRPr="00A07BD0" w:rsidRDefault="004825BF" w:rsidP="004825BF">
      <w:pPr>
        <w:pStyle w:val="1"/>
        <w:tabs>
          <w:tab w:val="left" w:pos="708"/>
        </w:tabs>
        <w:rPr>
          <w:rFonts w:ascii="Times New Roman" w:hAnsi="Times New Roman" w:cs="Times New Roman"/>
          <w:b w:val="0"/>
          <w:sz w:val="24"/>
          <w:szCs w:val="24"/>
        </w:rPr>
      </w:pPr>
      <w:r w:rsidRPr="00DA4A30">
        <w:rPr>
          <w:sz w:val="24"/>
          <w:szCs w:val="24"/>
        </w:rPr>
        <w:t xml:space="preserve">                                         </w:t>
      </w:r>
      <w:r w:rsidR="00784D29" w:rsidRPr="00A07BD0">
        <w:rPr>
          <w:rFonts w:ascii="Times New Roman" w:hAnsi="Times New Roman" w:cs="Times New Roman"/>
          <w:b w:val="0"/>
          <w:sz w:val="24"/>
          <w:szCs w:val="24"/>
        </w:rPr>
        <w:t>9</w:t>
      </w:r>
      <w:r w:rsidRPr="00A07BD0">
        <w:rPr>
          <w:rFonts w:ascii="Times New Roman" w:hAnsi="Times New Roman" w:cs="Times New Roman"/>
          <w:b w:val="0"/>
          <w:sz w:val="24"/>
          <w:szCs w:val="24"/>
        </w:rPr>
        <w:t>.2. БЮДЖЕТНАЯ ПОЛИТИКА</w:t>
      </w:r>
    </w:p>
    <w:p w:rsidR="004825BF" w:rsidRPr="00DA4A30" w:rsidRDefault="004825BF" w:rsidP="004825BF">
      <w:pPr>
        <w:pStyle w:val="a8"/>
        <w:widowControl/>
        <w:tabs>
          <w:tab w:val="left" w:pos="708"/>
        </w:tabs>
        <w:jc w:val="left"/>
        <w:rPr>
          <w:sz w:val="24"/>
          <w:szCs w:val="24"/>
        </w:rPr>
      </w:pPr>
      <w:r w:rsidRPr="00DA4A30">
        <w:rPr>
          <w:sz w:val="24"/>
          <w:szCs w:val="24"/>
        </w:rPr>
        <w:t>Задачи:</w:t>
      </w:r>
    </w:p>
    <w:p w:rsidR="004825BF" w:rsidRPr="00DA4A30" w:rsidRDefault="004825BF" w:rsidP="004825BF">
      <w:pPr>
        <w:ind w:firstLine="709"/>
      </w:pPr>
      <w:r w:rsidRPr="00DA4A30">
        <w:t>-Увеличение доли собственных доходов бюджета муниципального образования.</w:t>
      </w:r>
    </w:p>
    <w:p w:rsidR="004825BF" w:rsidRPr="00DA4A30" w:rsidRDefault="004825BF" w:rsidP="004825BF">
      <w:pPr>
        <w:ind w:firstLine="709"/>
      </w:pPr>
      <w:r w:rsidRPr="00DA4A30">
        <w:t>-Рост доходов муниципальных учреждений культуры от оказания платных услуг.</w:t>
      </w:r>
    </w:p>
    <w:p w:rsidR="004825BF" w:rsidRPr="00DA4A30" w:rsidRDefault="004825BF" w:rsidP="004825BF">
      <w:pPr>
        <w:ind w:firstLine="709"/>
      </w:pPr>
      <w:r w:rsidRPr="00DA4A30">
        <w:t>-</w:t>
      </w:r>
      <w:proofErr w:type="gramStart"/>
      <w:r w:rsidRPr="00DA4A30">
        <w:t>Контроль за</w:t>
      </w:r>
      <w:proofErr w:type="gramEnd"/>
      <w:r w:rsidRPr="00DA4A30">
        <w:t xml:space="preserve"> целевым использованием бюджетных средств.</w:t>
      </w:r>
    </w:p>
    <w:p w:rsidR="00A07BD0" w:rsidRDefault="00A07BD0" w:rsidP="004825BF">
      <w:pPr>
        <w:pStyle w:val="13"/>
        <w:jc w:val="center"/>
        <w:outlineLvl w:val="0"/>
        <w:rPr>
          <w:rFonts w:ascii="Times New Roman" w:hAnsi="Times New Roman"/>
          <w:szCs w:val="24"/>
        </w:rPr>
      </w:pPr>
    </w:p>
    <w:p w:rsidR="00A07BD0" w:rsidRDefault="00A07BD0" w:rsidP="004825BF">
      <w:pPr>
        <w:pStyle w:val="13"/>
        <w:jc w:val="center"/>
        <w:outlineLvl w:val="0"/>
        <w:rPr>
          <w:rFonts w:ascii="Times New Roman" w:hAnsi="Times New Roman"/>
          <w:szCs w:val="24"/>
        </w:rPr>
      </w:pPr>
    </w:p>
    <w:p w:rsidR="00A07BD0" w:rsidRDefault="00A07BD0" w:rsidP="004825BF">
      <w:pPr>
        <w:pStyle w:val="13"/>
        <w:jc w:val="center"/>
        <w:outlineLvl w:val="0"/>
        <w:rPr>
          <w:rFonts w:ascii="Times New Roman" w:hAnsi="Times New Roman"/>
          <w:szCs w:val="24"/>
        </w:rPr>
      </w:pPr>
    </w:p>
    <w:p w:rsidR="00A07BD0" w:rsidRDefault="00A07BD0" w:rsidP="004825BF">
      <w:pPr>
        <w:pStyle w:val="13"/>
        <w:jc w:val="center"/>
        <w:outlineLvl w:val="0"/>
        <w:rPr>
          <w:rFonts w:ascii="Times New Roman" w:hAnsi="Times New Roman"/>
          <w:szCs w:val="24"/>
        </w:rPr>
      </w:pPr>
    </w:p>
    <w:p w:rsidR="00A07BD0" w:rsidRDefault="00A07BD0" w:rsidP="004825BF">
      <w:pPr>
        <w:pStyle w:val="13"/>
        <w:jc w:val="center"/>
        <w:outlineLvl w:val="0"/>
        <w:rPr>
          <w:rFonts w:ascii="Times New Roman" w:hAnsi="Times New Roman"/>
          <w:szCs w:val="24"/>
        </w:rPr>
      </w:pPr>
    </w:p>
    <w:p w:rsidR="004825BF" w:rsidRPr="00DA4A30" w:rsidRDefault="004825BF" w:rsidP="00A07BD0">
      <w:pPr>
        <w:pStyle w:val="13"/>
        <w:jc w:val="center"/>
        <w:outlineLvl w:val="0"/>
        <w:rPr>
          <w:rFonts w:ascii="Times New Roman" w:hAnsi="Times New Roman"/>
          <w:szCs w:val="24"/>
        </w:rPr>
      </w:pPr>
      <w:r w:rsidRPr="00DA4A30">
        <w:rPr>
          <w:rFonts w:ascii="Times New Roman" w:hAnsi="Times New Roman"/>
          <w:szCs w:val="24"/>
        </w:rPr>
        <w:lastRenderedPageBreak/>
        <w:t>Исполнение доходной и расходной частей бюджета муниципального образования                (тыс</w:t>
      </w:r>
      <w:proofErr w:type="gramStart"/>
      <w:r w:rsidRPr="00DA4A30">
        <w:rPr>
          <w:rFonts w:ascii="Times New Roman" w:hAnsi="Times New Roman"/>
          <w:szCs w:val="24"/>
        </w:rPr>
        <w:t>.р</w:t>
      </w:r>
      <w:proofErr w:type="gramEnd"/>
      <w:r w:rsidRPr="00DA4A30">
        <w:rPr>
          <w:rFonts w:ascii="Times New Roman" w:hAnsi="Times New Roman"/>
          <w:szCs w:val="24"/>
        </w:rPr>
        <w:t>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134"/>
        <w:gridCol w:w="1275"/>
        <w:gridCol w:w="1276"/>
      </w:tblGrid>
      <w:tr w:rsidR="00A72A1B" w:rsidRPr="00DA4A30" w:rsidTr="00A07BD0">
        <w:trPr>
          <w:trHeight w:val="86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A1B" w:rsidRPr="00DA4A30" w:rsidRDefault="005E6AAF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2016</w:t>
            </w:r>
            <w:r w:rsidR="00A72A1B" w:rsidRPr="00DA4A30">
              <w:rPr>
                <w:rFonts w:ascii="Times New Roman" w:hAnsi="Times New Roman"/>
                <w:szCs w:val="24"/>
              </w:rPr>
              <w:t xml:space="preserve"> г.</w:t>
            </w:r>
          </w:p>
          <w:p w:rsidR="00A72A1B" w:rsidRPr="00DA4A30" w:rsidRDefault="00A72A1B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5E6AAF" w:rsidP="00341817">
            <w:pPr>
              <w:pStyle w:val="13"/>
              <w:tabs>
                <w:tab w:val="clear" w:pos="709"/>
                <w:tab w:val="left" w:pos="0"/>
              </w:tabs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2017</w:t>
            </w:r>
            <w:r w:rsidR="00A72A1B" w:rsidRPr="00DA4A30">
              <w:rPr>
                <w:rFonts w:ascii="Times New Roman" w:hAnsi="Times New Roman"/>
                <w:szCs w:val="24"/>
              </w:rPr>
              <w:t xml:space="preserve"> г.</w:t>
            </w:r>
          </w:p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план</w:t>
            </w:r>
          </w:p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5E6AAF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2018</w:t>
            </w:r>
            <w:r w:rsidR="00A72A1B" w:rsidRPr="00DA4A30">
              <w:rPr>
                <w:rFonts w:ascii="Times New Roman" w:hAnsi="Times New Roman"/>
                <w:szCs w:val="24"/>
              </w:rPr>
              <w:t>г.</w:t>
            </w:r>
          </w:p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Доходы – всего (тыс. руб.)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36551,9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18076,2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18271,1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в том числе доходы бюджета МО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6C2071">
            <w:pPr>
              <w:pStyle w:val="13"/>
              <w:tabs>
                <w:tab w:val="clear" w:pos="709"/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12857</w:t>
            </w:r>
          </w:p>
          <w:p w:rsidR="00A72A1B" w:rsidRPr="00DA4A30" w:rsidRDefault="00A72A1B" w:rsidP="006C2071">
            <w:pPr>
              <w:pStyle w:val="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A72A1B" w:rsidP="006C2071">
            <w:pPr>
              <w:pStyle w:val="13"/>
              <w:jc w:val="center"/>
              <w:rPr>
                <w:rFonts w:ascii="Times New Roman" w:hAnsi="Times New Roman"/>
                <w:szCs w:val="24"/>
              </w:rPr>
            </w:pPr>
          </w:p>
          <w:p w:rsidR="00A72A1B" w:rsidRPr="00DA4A30" w:rsidRDefault="0072008A" w:rsidP="006C2071">
            <w:pPr>
              <w:pStyle w:val="13"/>
              <w:jc w:val="center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12496,2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6C2071">
            <w:pPr>
              <w:pStyle w:val="13"/>
              <w:tabs>
                <w:tab w:val="clear" w:pos="709"/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12691,1</w:t>
            </w:r>
          </w:p>
          <w:p w:rsidR="00A72A1B" w:rsidRPr="00DA4A30" w:rsidRDefault="00A72A1B" w:rsidP="006C2071">
            <w:pPr>
              <w:pStyle w:val="1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tabs>
                <w:tab w:val="clear" w:pos="709"/>
                <w:tab w:val="left" w:pos="0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Дотации, субвенции, взаиморасчеты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23694,9</w:t>
            </w:r>
          </w:p>
          <w:p w:rsidR="00A72A1B" w:rsidRPr="00DA4A30" w:rsidRDefault="00A72A1B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5580,0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5580,0</w:t>
            </w:r>
          </w:p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Расходы – всего (тыс. руб.)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40262,6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18076,2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18271,1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В том числе: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5732,1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5617,2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5617,2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rPr>
          <w:trHeight w:val="3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Здравоохранение и 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3</w:t>
            </w:r>
            <w:r w:rsidR="00090167" w:rsidRPr="00DA4A3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72008A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 xml:space="preserve">                      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72008A" w:rsidP="0049000F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25585,7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5359,7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5359,7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90167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67" w:rsidRPr="00DA4A30" w:rsidRDefault="00090167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 xml:space="preserve">                       ГО и ЧС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167" w:rsidRPr="00DA4A30" w:rsidRDefault="0072008A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543,1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67" w:rsidRPr="00DA4A30" w:rsidRDefault="0072008A">
            <w:r w:rsidRPr="00DA4A30">
              <w:t>272,1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67" w:rsidRPr="00DA4A30" w:rsidRDefault="0072008A">
            <w:r w:rsidRPr="00DA4A30">
              <w:t>272,1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0167" w:rsidRPr="00DA4A30" w:rsidRDefault="00090167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 xml:space="preserve">                      Природоохранные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A72A1B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72A1B" w:rsidRPr="00DA4A30" w:rsidTr="00A07B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 xml:space="preserve">                       Управление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72008A" w:rsidP="0049000F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3831,4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3657,2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DA4A30" w:rsidRDefault="0072008A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  <w:r w:rsidRPr="00DA4A30">
              <w:rPr>
                <w:rFonts w:ascii="Times New Roman" w:hAnsi="Times New Roman"/>
                <w:szCs w:val="24"/>
              </w:rPr>
              <w:t>3657,2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1B" w:rsidRPr="00DA4A30" w:rsidRDefault="00A72A1B" w:rsidP="00341817">
            <w:pPr>
              <w:pStyle w:val="13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4825BF" w:rsidRPr="00DA4A30" w:rsidRDefault="004825BF" w:rsidP="004825BF">
      <w:pPr>
        <w:pStyle w:val="13"/>
        <w:jc w:val="center"/>
        <w:rPr>
          <w:rFonts w:ascii="Times New Roman" w:hAnsi="Times New Roman"/>
          <w:szCs w:val="24"/>
        </w:rPr>
      </w:pPr>
    </w:p>
    <w:p w:rsidR="004825BF" w:rsidRPr="00DA4A30" w:rsidRDefault="004825BF" w:rsidP="00DA4A30">
      <w:pPr>
        <w:pStyle w:val="aa"/>
        <w:rPr>
          <w:sz w:val="24"/>
          <w:szCs w:val="24"/>
        </w:rPr>
      </w:pPr>
      <w:r w:rsidRPr="00DA4A30">
        <w:rPr>
          <w:sz w:val="24"/>
          <w:szCs w:val="24"/>
        </w:rPr>
        <w:t>Основные мероприятия, которые необходимо осуществить для выполнения плана</w:t>
      </w:r>
    </w:p>
    <w:p w:rsidR="004825BF" w:rsidRPr="00DA4A30" w:rsidRDefault="004825BF" w:rsidP="00DA4A30">
      <w:pPr>
        <w:pStyle w:val="aa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5"/>
        <w:gridCol w:w="1134"/>
        <w:gridCol w:w="1418"/>
        <w:gridCol w:w="1701"/>
        <w:gridCol w:w="1843"/>
      </w:tblGrid>
      <w:tr w:rsidR="004825BF" w:rsidRPr="00DA4A30" w:rsidTr="00A07B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A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4A30">
              <w:rPr>
                <w:sz w:val="24"/>
                <w:szCs w:val="24"/>
              </w:rPr>
              <w:t>/</w:t>
            </w:r>
            <w:proofErr w:type="spellStart"/>
            <w:r w:rsidRPr="00DA4A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Сроки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Объем, </w:t>
            </w:r>
          </w:p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источники 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финансиро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Ожидаемый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эффект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825BF" w:rsidRPr="00DA4A30" w:rsidTr="00A07B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Систематический анализ </w:t>
            </w:r>
            <w:proofErr w:type="spellStart"/>
            <w:r w:rsidRPr="00DA4A30">
              <w:rPr>
                <w:sz w:val="24"/>
                <w:szCs w:val="24"/>
              </w:rPr>
              <w:t>выпол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нения </w:t>
            </w:r>
            <w:proofErr w:type="spellStart"/>
            <w:r w:rsidRPr="00DA4A30">
              <w:rPr>
                <w:sz w:val="24"/>
                <w:szCs w:val="24"/>
              </w:rPr>
              <w:t>бюджетообразующих</w:t>
            </w:r>
            <w:proofErr w:type="spell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Ежеквар</w:t>
            </w:r>
            <w:proofErr w:type="spellEnd"/>
            <w:r w:rsidR="007B253C"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C5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Обеспечение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выполнения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доходной части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Администрация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</w:tr>
      <w:tr w:rsidR="004825BF" w:rsidRPr="00DA4A30" w:rsidTr="00A07B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Осуществление  мероприятий </w:t>
            </w:r>
            <w:proofErr w:type="gramStart"/>
            <w:r w:rsidRPr="00DA4A30">
              <w:rPr>
                <w:sz w:val="24"/>
                <w:szCs w:val="24"/>
              </w:rPr>
              <w:t>по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контролю за </w:t>
            </w:r>
            <w:proofErr w:type="gramStart"/>
            <w:r w:rsidRPr="00DA4A30">
              <w:rPr>
                <w:sz w:val="24"/>
                <w:szCs w:val="24"/>
              </w:rPr>
              <w:t>целевым</w:t>
            </w:r>
            <w:proofErr w:type="gramEnd"/>
            <w:r w:rsidRPr="00DA4A30">
              <w:rPr>
                <w:sz w:val="24"/>
                <w:szCs w:val="24"/>
              </w:rPr>
              <w:t xml:space="preserve"> и </w:t>
            </w:r>
            <w:proofErr w:type="spellStart"/>
            <w:r w:rsidRPr="00DA4A30">
              <w:rPr>
                <w:sz w:val="24"/>
                <w:szCs w:val="24"/>
              </w:rPr>
              <w:t>эффекти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вным</w:t>
            </w:r>
            <w:proofErr w:type="spellEnd"/>
            <w:r w:rsidRPr="00DA4A30">
              <w:rPr>
                <w:sz w:val="24"/>
                <w:szCs w:val="24"/>
              </w:rPr>
              <w:t xml:space="preserve"> использованием </w:t>
            </w:r>
            <w:proofErr w:type="gramStart"/>
            <w:r w:rsidRPr="00DA4A30">
              <w:rPr>
                <w:sz w:val="24"/>
                <w:szCs w:val="24"/>
              </w:rPr>
              <w:t>бюджетных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средств </w:t>
            </w:r>
            <w:proofErr w:type="gramStart"/>
            <w:r w:rsidRPr="00DA4A30">
              <w:rPr>
                <w:sz w:val="24"/>
                <w:szCs w:val="24"/>
              </w:rPr>
              <w:t>муниципальными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предприятиями.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Весь</w:t>
            </w:r>
          </w:p>
          <w:p w:rsidR="004825BF" w:rsidRPr="00DA4A30" w:rsidRDefault="008351B6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</w:t>
            </w:r>
            <w:r w:rsidR="004825BF" w:rsidRPr="00DA4A30">
              <w:rPr>
                <w:sz w:val="24"/>
                <w:szCs w:val="24"/>
              </w:rPr>
              <w:t>ериод</w:t>
            </w:r>
          </w:p>
          <w:p w:rsidR="008351B6" w:rsidRPr="00DA4A30" w:rsidRDefault="005D5D8D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2015</w:t>
            </w:r>
            <w:r w:rsidR="00A461FD" w:rsidRPr="00DA4A30">
              <w:rPr>
                <w:sz w:val="24"/>
                <w:szCs w:val="24"/>
              </w:rPr>
              <w:t>-201</w:t>
            </w:r>
            <w:r w:rsidRPr="00DA4A3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7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Целевое </w:t>
            </w:r>
          </w:p>
          <w:p w:rsidR="009F3AA7" w:rsidRPr="00DA4A30" w:rsidRDefault="009F3AA7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и</w:t>
            </w:r>
            <w:r w:rsidR="004825BF" w:rsidRPr="00DA4A30">
              <w:rPr>
                <w:sz w:val="24"/>
                <w:szCs w:val="24"/>
              </w:rPr>
              <w:t>спользование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Администрация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Руководители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</w:tr>
      <w:tr w:rsidR="004825BF" w:rsidRPr="00DA4A30" w:rsidTr="00A07B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Проведение  </w:t>
            </w:r>
            <w:proofErr w:type="gramStart"/>
            <w:r w:rsidRPr="00DA4A30">
              <w:rPr>
                <w:sz w:val="24"/>
                <w:szCs w:val="24"/>
              </w:rPr>
              <w:t>систематической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работы, направленной  </w:t>
            </w:r>
            <w:proofErr w:type="gramStart"/>
            <w:r w:rsidRPr="00DA4A30">
              <w:rPr>
                <w:sz w:val="24"/>
                <w:szCs w:val="24"/>
              </w:rPr>
              <w:t>на</w:t>
            </w:r>
            <w:proofErr w:type="gramEnd"/>
          </w:p>
          <w:p w:rsidR="009F3AA7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выполнение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 плательщиками обязательств </w:t>
            </w:r>
            <w:proofErr w:type="gramStart"/>
            <w:r w:rsidRPr="00DA4A30">
              <w:rPr>
                <w:sz w:val="24"/>
                <w:szCs w:val="24"/>
              </w:rPr>
              <w:t>по</w:t>
            </w:r>
            <w:proofErr w:type="gramEnd"/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своевременному и полному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перечислению платежей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Весь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Рост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поступлений</w:t>
            </w:r>
          </w:p>
          <w:p w:rsidR="009F3AA7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налоговых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платежей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Налоговая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комиссия,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Специалисты</w:t>
            </w:r>
          </w:p>
          <w:p w:rsidR="004825BF" w:rsidRPr="00DA4A30" w:rsidRDefault="009F3AA7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</w:t>
            </w:r>
            <w:r w:rsidR="004825BF" w:rsidRPr="00DA4A30">
              <w:rPr>
                <w:sz w:val="24"/>
                <w:szCs w:val="24"/>
              </w:rPr>
              <w:t>дминистрации</w:t>
            </w:r>
          </w:p>
        </w:tc>
      </w:tr>
      <w:tr w:rsidR="004825BF" w:rsidRPr="00DA4A30" w:rsidTr="00A07B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Применение финансовых санкций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за несвоевременную уплату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арендных платежей (пени)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Весь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 xml:space="preserve">Рост </w:t>
            </w:r>
            <w:proofErr w:type="spellStart"/>
            <w:r w:rsidRPr="00DA4A30">
              <w:rPr>
                <w:sz w:val="24"/>
                <w:szCs w:val="24"/>
              </w:rPr>
              <w:t>поступле</w:t>
            </w:r>
            <w:proofErr w:type="spellEnd"/>
            <w:r w:rsidRPr="00DA4A30">
              <w:rPr>
                <w:sz w:val="24"/>
                <w:szCs w:val="24"/>
              </w:rPr>
              <w:t>-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proofErr w:type="spellStart"/>
            <w:r w:rsidRPr="00DA4A30">
              <w:rPr>
                <w:sz w:val="24"/>
                <w:szCs w:val="24"/>
              </w:rPr>
              <w:t>ний</w:t>
            </w:r>
            <w:proofErr w:type="spellEnd"/>
            <w:r w:rsidRPr="00DA4A30">
              <w:rPr>
                <w:sz w:val="24"/>
                <w:szCs w:val="24"/>
              </w:rPr>
              <w:t xml:space="preserve"> в бюджет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Администрация</w:t>
            </w:r>
          </w:p>
          <w:p w:rsidR="004825BF" w:rsidRPr="00DA4A30" w:rsidRDefault="004825BF" w:rsidP="00DA4A30">
            <w:pPr>
              <w:pStyle w:val="aa"/>
              <w:rPr>
                <w:sz w:val="24"/>
                <w:szCs w:val="24"/>
              </w:rPr>
            </w:pPr>
            <w:r w:rsidRPr="00DA4A30">
              <w:rPr>
                <w:sz w:val="24"/>
                <w:szCs w:val="24"/>
              </w:rPr>
              <w:t>МО</w:t>
            </w:r>
          </w:p>
        </w:tc>
      </w:tr>
    </w:tbl>
    <w:p w:rsidR="004825BF" w:rsidRPr="00DA4A30" w:rsidRDefault="004825BF" w:rsidP="004825BF">
      <w:bookmarkStart w:id="22" w:name="R242"/>
      <w:bookmarkEnd w:id="22"/>
    </w:p>
    <w:p w:rsidR="004825BF" w:rsidRPr="00DA4A30" w:rsidRDefault="004825BF" w:rsidP="004825BF"/>
    <w:p w:rsidR="004825BF" w:rsidRDefault="004825BF"/>
    <w:sectPr w:rsidR="004825BF" w:rsidSect="00FA0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6A8"/>
    <w:multiLevelType w:val="multilevel"/>
    <w:tmpl w:val="C73850C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249"/>
        </w:tabs>
        <w:ind w:left="1249" w:hanging="54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5CD945C1"/>
    <w:multiLevelType w:val="multilevel"/>
    <w:tmpl w:val="188888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94"/>
    <w:rsid w:val="0004429B"/>
    <w:rsid w:val="00076A43"/>
    <w:rsid w:val="00090167"/>
    <w:rsid w:val="000E3694"/>
    <w:rsid w:val="000F42F0"/>
    <w:rsid w:val="001442DA"/>
    <w:rsid w:val="00166323"/>
    <w:rsid w:val="00215AB9"/>
    <w:rsid w:val="00225CAF"/>
    <w:rsid w:val="002A24BF"/>
    <w:rsid w:val="002D1C4A"/>
    <w:rsid w:val="002F32D5"/>
    <w:rsid w:val="00330C3F"/>
    <w:rsid w:val="00341817"/>
    <w:rsid w:val="00354868"/>
    <w:rsid w:val="00372DB9"/>
    <w:rsid w:val="00374D58"/>
    <w:rsid w:val="00380C6D"/>
    <w:rsid w:val="003C2A22"/>
    <w:rsid w:val="003C5558"/>
    <w:rsid w:val="003F0A2A"/>
    <w:rsid w:val="004257F5"/>
    <w:rsid w:val="004333D1"/>
    <w:rsid w:val="0045321B"/>
    <w:rsid w:val="00470CB0"/>
    <w:rsid w:val="004825BF"/>
    <w:rsid w:val="0049000F"/>
    <w:rsid w:val="00506889"/>
    <w:rsid w:val="00576E70"/>
    <w:rsid w:val="005829BD"/>
    <w:rsid w:val="005A48C1"/>
    <w:rsid w:val="005C3D9E"/>
    <w:rsid w:val="005D5D8D"/>
    <w:rsid w:val="005D6FB9"/>
    <w:rsid w:val="005E6AAF"/>
    <w:rsid w:val="005F4372"/>
    <w:rsid w:val="00653055"/>
    <w:rsid w:val="006862E8"/>
    <w:rsid w:val="006C2071"/>
    <w:rsid w:val="006E6079"/>
    <w:rsid w:val="006F3F24"/>
    <w:rsid w:val="0071654F"/>
    <w:rsid w:val="0072008A"/>
    <w:rsid w:val="00762D35"/>
    <w:rsid w:val="00784D29"/>
    <w:rsid w:val="007B253C"/>
    <w:rsid w:val="007C755D"/>
    <w:rsid w:val="007F6AA7"/>
    <w:rsid w:val="00806CCA"/>
    <w:rsid w:val="008351B6"/>
    <w:rsid w:val="0087178B"/>
    <w:rsid w:val="008800A1"/>
    <w:rsid w:val="00891CA3"/>
    <w:rsid w:val="008B67C9"/>
    <w:rsid w:val="00906E64"/>
    <w:rsid w:val="0091722B"/>
    <w:rsid w:val="00917F1F"/>
    <w:rsid w:val="009900B6"/>
    <w:rsid w:val="009B4094"/>
    <w:rsid w:val="009F3AA7"/>
    <w:rsid w:val="009F71E0"/>
    <w:rsid w:val="00A07BD0"/>
    <w:rsid w:val="00A27917"/>
    <w:rsid w:val="00A33375"/>
    <w:rsid w:val="00A3709E"/>
    <w:rsid w:val="00A461FD"/>
    <w:rsid w:val="00A53926"/>
    <w:rsid w:val="00A72A1B"/>
    <w:rsid w:val="00A84CC5"/>
    <w:rsid w:val="00A93DAE"/>
    <w:rsid w:val="00AA5F0C"/>
    <w:rsid w:val="00AE6E88"/>
    <w:rsid w:val="00B52626"/>
    <w:rsid w:val="00B74762"/>
    <w:rsid w:val="00BC43DB"/>
    <w:rsid w:val="00C50AD4"/>
    <w:rsid w:val="00D250B8"/>
    <w:rsid w:val="00D41100"/>
    <w:rsid w:val="00D7055F"/>
    <w:rsid w:val="00DA4A30"/>
    <w:rsid w:val="00DB1258"/>
    <w:rsid w:val="00E73AAE"/>
    <w:rsid w:val="00EA68DC"/>
    <w:rsid w:val="00EE341E"/>
    <w:rsid w:val="00F779F6"/>
    <w:rsid w:val="00FA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5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825BF"/>
    <w:pPr>
      <w:keepNext/>
      <w:jc w:val="right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4825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25B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5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825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0E3694"/>
    <w:pPr>
      <w:ind w:left="283" w:hanging="283"/>
    </w:pPr>
    <w:rPr>
      <w:sz w:val="20"/>
      <w:szCs w:val="20"/>
    </w:rPr>
  </w:style>
  <w:style w:type="paragraph" w:styleId="a4">
    <w:name w:val="Title"/>
    <w:basedOn w:val="a"/>
    <w:link w:val="a5"/>
    <w:qFormat/>
    <w:rsid w:val="000E369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0E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E3694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E3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25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82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25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825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5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825BF"/>
    <w:rPr>
      <w:rFonts w:ascii="Arial" w:eastAsia="Times New Roman" w:hAnsi="Arial" w:cs="Arial"/>
      <w:lang w:eastAsia="ru-RU"/>
    </w:rPr>
  </w:style>
  <w:style w:type="paragraph" w:customStyle="1" w:styleId="11">
    <w:name w:val="Ñòèëü1"/>
    <w:basedOn w:val="a"/>
    <w:rsid w:val="004825BF"/>
    <w:rPr>
      <w:sz w:val="28"/>
      <w:szCs w:val="20"/>
    </w:rPr>
  </w:style>
  <w:style w:type="paragraph" w:styleId="3">
    <w:name w:val="Body Text 3"/>
    <w:basedOn w:val="a"/>
    <w:link w:val="30"/>
    <w:rsid w:val="004825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25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÷åðòà"/>
    <w:basedOn w:val="a"/>
    <w:rsid w:val="004825BF"/>
    <w:pPr>
      <w:widowControl w:val="0"/>
      <w:tabs>
        <w:tab w:val="left" w:pos="993"/>
      </w:tabs>
      <w:ind w:firstLine="709"/>
      <w:jc w:val="both"/>
    </w:pPr>
    <w:rPr>
      <w:sz w:val="28"/>
      <w:szCs w:val="20"/>
    </w:rPr>
  </w:style>
  <w:style w:type="paragraph" w:customStyle="1" w:styleId="a9">
    <w:name w:val="черта"/>
    <w:basedOn w:val="a"/>
    <w:autoRedefine/>
    <w:rsid w:val="00DA4A30"/>
    <w:pPr>
      <w:widowControl w:val="0"/>
      <w:ind w:right="-2"/>
    </w:pPr>
    <w:rPr>
      <w:sz w:val="28"/>
      <w:szCs w:val="20"/>
    </w:rPr>
  </w:style>
  <w:style w:type="paragraph" w:customStyle="1" w:styleId="aa">
    <w:name w:val="ОТСТУП"/>
    <w:basedOn w:val="a9"/>
    <w:rsid w:val="004825BF"/>
    <w:pPr>
      <w:numPr>
        <w:ilvl w:val="12"/>
      </w:numPr>
      <w:ind w:left="-675" w:firstLine="709"/>
    </w:pPr>
  </w:style>
  <w:style w:type="paragraph" w:customStyle="1" w:styleId="31">
    <w:name w:val="Основной текст 31"/>
    <w:basedOn w:val="a"/>
    <w:rsid w:val="004825BF"/>
    <w:pPr>
      <w:jc w:val="both"/>
    </w:pPr>
    <w:rPr>
      <w:color w:val="000000"/>
      <w:szCs w:val="20"/>
    </w:rPr>
  </w:style>
  <w:style w:type="paragraph" w:customStyle="1" w:styleId="12">
    <w:name w:val="Обычный1"/>
    <w:rsid w:val="004825B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825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8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12"/>
    <w:rsid w:val="004825BF"/>
    <w:pPr>
      <w:tabs>
        <w:tab w:val="left" w:pos="709"/>
      </w:tabs>
      <w:jc w:val="both"/>
    </w:pPr>
  </w:style>
  <w:style w:type="paragraph" w:styleId="ad">
    <w:name w:val="Subtitle"/>
    <w:basedOn w:val="a"/>
    <w:link w:val="ae"/>
    <w:qFormat/>
    <w:rsid w:val="00576E70"/>
    <w:pPr>
      <w:jc w:val="center"/>
    </w:pPr>
    <w:rPr>
      <w:b/>
      <w:sz w:val="20"/>
      <w:szCs w:val="20"/>
    </w:rPr>
  </w:style>
  <w:style w:type="character" w:customStyle="1" w:styleId="ae">
    <w:name w:val="Подзаголовок Знак"/>
    <w:basedOn w:val="a0"/>
    <w:link w:val="ad"/>
    <w:rsid w:val="00576E7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98FA-5DC7-44FA-8372-36A6029C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2016-11-30T03:51:00Z</cp:lastPrinted>
  <dcterms:created xsi:type="dcterms:W3CDTF">2016-11-30T03:46:00Z</dcterms:created>
  <dcterms:modified xsi:type="dcterms:W3CDTF">2016-11-30T03:51:00Z</dcterms:modified>
</cp:coreProperties>
</file>