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4C" w:rsidRPr="00835D4C" w:rsidRDefault="00835D4C" w:rsidP="00835D4C">
      <w:pPr>
        <w:spacing w:line="187" w:lineRule="auto"/>
        <w:ind w:left="-142"/>
        <w:jc w:val="center"/>
        <w:rPr>
          <w:rFonts w:ascii="Verdana" w:hAnsi="Verdana"/>
          <w:b/>
          <w:sz w:val="28"/>
          <w:szCs w:val="28"/>
        </w:rPr>
      </w:pPr>
      <w:r w:rsidRPr="00835D4C">
        <w:rPr>
          <w:rFonts w:ascii="Verdana" w:hAnsi="Verdana"/>
          <w:b/>
          <w:sz w:val="44"/>
          <w:szCs w:val="44"/>
        </w:rPr>
        <w:t>И</w:t>
      </w:r>
      <w:r w:rsidR="00693570">
        <w:rPr>
          <w:rFonts w:ascii="Verdana" w:hAnsi="Verdana"/>
          <w:b/>
          <w:sz w:val="28"/>
          <w:szCs w:val="28"/>
        </w:rPr>
        <w:t>НФОРМАЦИОННАЯ</w:t>
      </w:r>
      <w:r w:rsidRPr="00835D4C">
        <w:rPr>
          <w:rFonts w:ascii="Verdana" w:hAnsi="Verdana"/>
          <w:b/>
          <w:sz w:val="28"/>
          <w:szCs w:val="28"/>
        </w:rPr>
        <w:t xml:space="preserve"> ГАЗЕТА</w:t>
      </w:r>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Pr="00835D4C">
        <w:rPr>
          <w:rFonts w:ascii="Impact" w:hAnsi="Impact"/>
          <w:b/>
          <w:i/>
          <w:sz w:val="72"/>
          <w:szCs w:val="72"/>
        </w:rPr>
        <w:t>ОСЕВНИНСКИЙ   ВЕСТНИК</w:t>
      </w:r>
    </w:p>
    <w:p w:rsidR="00835D4C" w:rsidRPr="00835D4C" w:rsidRDefault="00482537" w:rsidP="00835D4C">
      <w:pPr>
        <w:ind w:left="142"/>
        <w:rPr>
          <w:b/>
          <w:i/>
          <w:sz w:val="28"/>
          <w:szCs w:val="28"/>
          <w:highlight w:val="green"/>
        </w:rPr>
      </w:pPr>
      <w:r>
        <w:rPr>
          <w:b/>
          <w:i/>
          <w:sz w:val="28"/>
          <w:szCs w:val="28"/>
          <w:highlight w:val="green"/>
        </w:rPr>
        <w:t>№31(395</w:t>
      </w:r>
      <w:r w:rsidR="00B1073C">
        <w:rPr>
          <w:b/>
          <w:i/>
          <w:sz w:val="28"/>
          <w:szCs w:val="28"/>
          <w:highlight w:val="green"/>
        </w:rPr>
        <w:t>)</w:t>
      </w:r>
      <w:r w:rsidR="00835D4C" w:rsidRPr="00835D4C">
        <w:rPr>
          <w:i/>
          <w:sz w:val="28"/>
          <w:szCs w:val="28"/>
          <w:highlight w:val="green"/>
        </w:rPr>
        <w:t xml:space="preserve">     </w:t>
      </w:r>
      <w:r w:rsidR="00835D4C" w:rsidRPr="00835D4C">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482537" w:rsidP="00835D4C">
      <w:pPr>
        <w:ind w:left="142"/>
        <w:rPr>
          <w:color w:val="000000"/>
          <w:highlight w:val="green"/>
        </w:rPr>
      </w:pPr>
      <w:r>
        <w:rPr>
          <w:color w:val="000000"/>
          <w:highlight w:val="green"/>
        </w:rPr>
        <w:t>27</w:t>
      </w:r>
      <w:r w:rsidR="00DF1C31">
        <w:rPr>
          <w:color w:val="000000"/>
          <w:highlight w:val="green"/>
        </w:rPr>
        <w:t xml:space="preserve"> </w:t>
      </w:r>
      <w:r w:rsidR="007D2C7F" w:rsidRPr="007D2C7F">
        <w:rPr>
          <w:color w:val="000000"/>
          <w:highlight w:val="green"/>
        </w:rPr>
        <w:t>декабря</w:t>
      </w:r>
      <w:r w:rsidR="00B52A89">
        <w:rPr>
          <w:color w:val="000000"/>
          <w:highlight w:val="green"/>
        </w:rPr>
        <w:t xml:space="preserve">  </w:t>
      </w:r>
      <w:r w:rsidR="007D2C7F">
        <w:rPr>
          <w:color w:val="000000"/>
          <w:highlight w:val="green"/>
        </w:rPr>
        <w:t xml:space="preserve"> </w:t>
      </w:r>
      <w:r w:rsidR="00835D4C" w:rsidRPr="00835D4C">
        <w:t xml:space="preserve">рабочего поселка Посевная </w:t>
      </w:r>
      <w:proofErr w:type="spellStart"/>
      <w:r w:rsidR="00835D4C" w:rsidRPr="00835D4C">
        <w:t>Черепановского</w:t>
      </w:r>
      <w:proofErr w:type="spellEnd"/>
      <w:r w:rsidR="00835D4C" w:rsidRPr="00835D4C">
        <w:t xml:space="preserve"> района Новосибирской </w:t>
      </w:r>
      <w:proofErr w:type="gramStart"/>
      <w:r w:rsidR="00835D4C" w:rsidRPr="00835D4C">
        <w:t xml:space="preserve">области  </w:t>
      </w:r>
      <w:r w:rsidR="00835D4C" w:rsidRPr="00835D4C">
        <w:rPr>
          <w:b/>
          <w:i/>
          <w:highlight w:val="green"/>
        </w:rPr>
        <w:t>с</w:t>
      </w:r>
      <w:proofErr w:type="gramEnd"/>
      <w:r w:rsidR="00835D4C" w:rsidRPr="00835D4C">
        <w:rPr>
          <w:b/>
          <w:i/>
          <w:highlight w:val="green"/>
        </w:rPr>
        <w:t xml:space="preserve"> 2008года</w:t>
      </w:r>
    </w:p>
    <w:p w:rsidR="00B52A89" w:rsidRPr="004A5C46" w:rsidRDefault="00B1073C" w:rsidP="004A5C46">
      <w:pPr>
        <w:ind w:left="142"/>
      </w:pPr>
      <w:r>
        <w:rPr>
          <w:highlight w:val="green"/>
        </w:rPr>
        <w:t>2022</w:t>
      </w:r>
      <w:r w:rsidR="00835D4C" w:rsidRPr="00835D4C">
        <w:rPr>
          <w:highlight w:val="green"/>
        </w:rPr>
        <w:t xml:space="preserve"> года</w:t>
      </w:r>
    </w:p>
    <w:p w:rsidR="00AD28C6" w:rsidRPr="00AD28C6" w:rsidRDefault="00AD28C6" w:rsidP="00AD28C6">
      <w:pPr>
        <w:rPr>
          <w:sz w:val="18"/>
        </w:rPr>
      </w:pPr>
    </w:p>
    <w:p w:rsidR="00AD28C6" w:rsidRPr="00AD28C6" w:rsidRDefault="00AD28C6" w:rsidP="00AD28C6">
      <w:pPr>
        <w:tabs>
          <w:tab w:val="num" w:pos="1005"/>
        </w:tabs>
        <w:jc w:val="both"/>
        <w:rPr>
          <w:sz w:val="4"/>
          <w:szCs w:val="10"/>
        </w:rPr>
      </w:pPr>
    </w:p>
    <w:p w:rsidR="00482537" w:rsidRDefault="00482537" w:rsidP="00482537">
      <w:pPr>
        <w:rPr>
          <w:sz w:val="18"/>
        </w:rPr>
      </w:pPr>
    </w:p>
    <w:p w:rsidR="00482537" w:rsidRDefault="00482537" w:rsidP="00AD28C6">
      <w:pPr>
        <w:jc w:val="right"/>
        <w:rPr>
          <w:sz w:val="18"/>
        </w:rPr>
      </w:pPr>
    </w:p>
    <w:p w:rsidR="00482537" w:rsidRPr="00482537" w:rsidRDefault="00482537" w:rsidP="00482537">
      <w:pPr>
        <w:ind w:firstLine="708"/>
        <w:jc w:val="center"/>
        <w:rPr>
          <w:b/>
          <w:sz w:val="36"/>
          <w:szCs w:val="28"/>
        </w:rPr>
      </w:pPr>
      <w:r w:rsidRPr="00482537">
        <w:rPr>
          <w:b/>
          <w:sz w:val="36"/>
          <w:szCs w:val="28"/>
        </w:rPr>
        <w:t>Прокуратура разъясняет</w:t>
      </w:r>
    </w:p>
    <w:p w:rsidR="00482537" w:rsidRDefault="00482537" w:rsidP="00482537">
      <w:pPr>
        <w:ind w:firstLine="708"/>
        <w:jc w:val="both"/>
        <w:rPr>
          <w:sz w:val="28"/>
          <w:szCs w:val="28"/>
        </w:rPr>
      </w:pPr>
    </w:p>
    <w:p w:rsidR="00482537" w:rsidRDefault="00482537" w:rsidP="00482537">
      <w:pPr>
        <w:ind w:firstLine="708"/>
        <w:jc w:val="both"/>
        <w:rPr>
          <w:sz w:val="28"/>
          <w:szCs w:val="28"/>
        </w:rPr>
      </w:pPr>
      <w:r>
        <w:rPr>
          <w:sz w:val="28"/>
          <w:szCs w:val="28"/>
        </w:rPr>
        <w:t xml:space="preserve">Прокуратурой </w:t>
      </w:r>
      <w:proofErr w:type="spellStart"/>
      <w:r>
        <w:rPr>
          <w:sz w:val="28"/>
          <w:szCs w:val="28"/>
        </w:rPr>
        <w:t>Черепановского</w:t>
      </w:r>
      <w:proofErr w:type="spellEnd"/>
      <w:r>
        <w:rPr>
          <w:sz w:val="28"/>
          <w:szCs w:val="28"/>
        </w:rPr>
        <w:t xml:space="preserve"> района Новосибирской области проведена проверка по обращению заведующей «МДОУ Детский сад №12 «Золотая рыбка» о незаконном возбуждении исполнительного производства о взыскании денежных средств по требованию налогового органа.</w:t>
      </w:r>
    </w:p>
    <w:p w:rsidR="00482537" w:rsidRDefault="00482537" w:rsidP="00482537">
      <w:pPr>
        <w:pStyle w:val="a5"/>
        <w:shd w:val="clear" w:color="auto" w:fill="FFFFFF"/>
        <w:spacing w:before="0" w:beforeAutospacing="0" w:after="0" w:afterAutospacing="0"/>
        <w:ind w:firstLine="720"/>
        <w:jc w:val="both"/>
        <w:rPr>
          <w:color w:val="000000"/>
          <w:sz w:val="28"/>
          <w:szCs w:val="28"/>
        </w:rPr>
      </w:pPr>
      <w:r>
        <w:rPr>
          <w:color w:val="000000"/>
          <w:sz w:val="28"/>
          <w:szCs w:val="28"/>
        </w:rPr>
        <w:t xml:space="preserve">В ходе проверки в деятельности должностных лиц отдела судебных приставов по </w:t>
      </w:r>
      <w:proofErr w:type="spellStart"/>
      <w:r>
        <w:rPr>
          <w:color w:val="000000"/>
          <w:sz w:val="28"/>
          <w:szCs w:val="28"/>
        </w:rPr>
        <w:t>Черепановскому</w:t>
      </w:r>
      <w:proofErr w:type="spellEnd"/>
      <w:r>
        <w:rPr>
          <w:color w:val="000000"/>
          <w:sz w:val="28"/>
          <w:szCs w:val="28"/>
        </w:rPr>
        <w:t xml:space="preserve"> району УФССП России по НСО выявлены нарушения бюджетного законодательства и </w:t>
      </w:r>
      <w:r w:rsidRPr="00F743C3">
        <w:rPr>
          <w:color w:val="000000"/>
          <w:sz w:val="28"/>
          <w:szCs w:val="28"/>
        </w:rPr>
        <w:t>Федеральн</w:t>
      </w:r>
      <w:r>
        <w:rPr>
          <w:color w:val="000000"/>
          <w:sz w:val="28"/>
          <w:szCs w:val="28"/>
        </w:rPr>
        <w:t>ого</w:t>
      </w:r>
      <w:r w:rsidRPr="00F743C3">
        <w:rPr>
          <w:color w:val="000000"/>
          <w:sz w:val="28"/>
          <w:szCs w:val="28"/>
        </w:rPr>
        <w:t xml:space="preserve"> закон</w:t>
      </w:r>
      <w:r>
        <w:rPr>
          <w:color w:val="000000"/>
          <w:sz w:val="28"/>
          <w:szCs w:val="28"/>
        </w:rPr>
        <w:t>а</w:t>
      </w:r>
      <w:r w:rsidRPr="00F743C3">
        <w:rPr>
          <w:color w:val="000000"/>
          <w:sz w:val="28"/>
          <w:szCs w:val="28"/>
        </w:rPr>
        <w:t xml:space="preserve"> от 02.10.2007 N 229-ФЗ "Об исполнительном производстве"</w:t>
      </w:r>
      <w:r>
        <w:rPr>
          <w:color w:val="000000"/>
          <w:sz w:val="28"/>
          <w:szCs w:val="28"/>
        </w:rPr>
        <w:t>.</w:t>
      </w:r>
    </w:p>
    <w:p w:rsidR="00482537" w:rsidRPr="008A5C2E" w:rsidRDefault="00482537" w:rsidP="00482537">
      <w:pPr>
        <w:jc w:val="both"/>
        <w:rPr>
          <w:sz w:val="28"/>
          <w:szCs w:val="28"/>
        </w:rPr>
      </w:pPr>
      <w:r>
        <w:rPr>
          <w:sz w:val="28"/>
          <w:szCs w:val="28"/>
        </w:rPr>
        <w:tab/>
        <w:t>Взыскание денежных средств с бюджетных учреждений</w:t>
      </w:r>
      <w:r w:rsidRPr="008A5C2E">
        <w:rPr>
          <w:sz w:val="28"/>
          <w:szCs w:val="28"/>
        </w:rPr>
        <w:t xml:space="preserve"> допускается только на основании судебного акта. В отношении иных исполнительных документов предусмотрен особый порядок взыскания, согласно которому требование налогового органа сначала направляется в территориальный орган казначейства для исполнения и только при невозможности взыскания направляется в службу судебных приставов. При нарушении указанного порядка судебный пристав-исполнитель обязан </w:t>
      </w:r>
      <w:r w:rsidRPr="008A5C2E">
        <w:rPr>
          <w:color w:val="000000"/>
          <w:sz w:val="28"/>
          <w:szCs w:val="28"/>
        </w:rPr>
        <w:t>вынести постановление об отказе в возбуждении исполнительного производства.</w:t>
      </w:r>
      <w:r>
        <w:rPr>
          <w:color w:val="000000"/>
          <w:sz w:val="28"/>
          <w:szCs w:val="28"/>
        </w:rPr>
        <w:t xml:space="preserve"> </w:t>
      </w:r>
    </w:p>
    <w:p w:rsidR="00482537" w:rsidRDefault="00482537" w:rsidP="00482537">
      <w:pPr>
        <w:jc w:val="both"/>
        <w:rPr>
          <w:sz w:val="28"/>
          <w:szCs w:val="28"/>
        </w:rPr>
      </w:pPr>
      <w:r w:rsidRPr="008A5C2E">
        <w:rPr>
          <w:sz w:val="28"/>
          <w:szCs w:val="28"/>
        </w:rPr>
        <w:tab/>
        <w:t>В связи с тем, что МДОУ Детский сад №12 «Золотая рыбка» является бюджетным учреждением,</w:t>
      </w:r>
      <w:r>
        <w:rPr>
          <w:sz w:val="28"/>
          <w:szCs w:val="28"/>
        </w:rPr>
        <w:t xml:space="preserve"> а</w:t>
      </w:r>
      <w:r w:rsidRPr="008A5C2E">
        <w:rPr>
          <w:sz w:val="28"/>
          <w:szCs w:val="28"/>
        </w:rPr>
        <w:t xml:space="preserve"> в материалах</w:t>
      </w:r>
      <w:r>
        <w:rPr>
          <w:sz w:val="28"/>
          <w:szCs w:val="28"/>
        </w:rPr>
        <w:t xml:space="preserve"> исполнительного производства отсутствует отметка о направлении исполнительного документа в органы казначейства, постановление о возбуждении исполнительного производства является незаконным.</w:t>
      </w:r>
    </w:p>
    <w:p w:rsidR="00482537" w:rsidRDefault="00482537" w:rsidP="00482537">
      <w:pPr>
        <w:jc w:val="both"/>
        <w:rPr>
          <w:sz w:val="28"/>
          <w:szCs w:val="28"/>
        </w:rPr>
      </w:pPr>
      <w:r>
        <w:rPr>
          <w:sz w:val="28"/>
          <w:szCs w:val="28"/>
        </w:rPr>
        <w:tab/>
        <w:t xml:space="preserve">По результатам проверки прокурором района принесен протест, который рассмотрен и удовлетворён. Постановление о возбуждении исполнительного производства в отношении МДОУ Детский сад №12 «Золотая рыбка» отменено. </w:t>
      </w:r>
    </w:p>
    <w:p w:rsidR="00482537" w:rsidRDefault="00482537" w:rsidP="00482537">
      <w:pPr>
        <w:spacing w:line="240" w:lineRule="exact"/>
        <w:jc w:val="both"/>
        <w:rPr>
          <w:sz w:val="28"/>
          <w:szCs w:val="28"/>
        </w:rPr>
      </w:pPr>
    </w:p>
    <w:p w:rsidR="00482537" w:rsidRDefault="00482537" w:rsidP="00482537">
      <w:pPr>
        <w:spacing w:line="240" w:lineRule="exact"/>
        <w:jc w:val="both"/>
        <w:rPr>
          <w:sz w:val="28"/>
          <w:szCs w:val="28"/>
        </w:rPr>
      </w:pPr>
      <w:r>
        <w:rPr>
          <w:sz w:val="28"/>
          <w:szCs w:val="28"/>
        </w:rPr>
        <w:t>Прокурор района</w:t>
      </w:r>
    </w:p>
    <w:p w:rsidR="00482537" w:rsidRDefault="00482537" w:rsidP="00482537">
      <w:pPr>
        <w:spacing w:line="240" w:lineRule="exact"/>
        <w:jc w:val="both"/>
        <w:rPr>
          <w:sz w:val="28"/>
          <w:szCs w:val="28"/>
        </w:rPr>
      </w:pPr>
      <w:r>
        <w:rPr>
          <w:sz w:val="28"/>
          <w:szCs w:val="28"/>
        </w:rPr>
        <w:t xml:space="preserve">старший советник юстиции                                                            И.А. Зинченко </w:t>
      </w:r>
    </w:p>
    <w:p w:rsidR="00482537" w:rsidRDefault="00482537" w:rsidP="00482537">
      <w:pPr>
        <w:pStyle w:val="a5"/>
        <w:shd w:val="clear" w:color="auto" w:fill="FFFFFF"/>
        <w:spacing w:before="0" w:beforeAutospacing="0" w:after="0" w:afterAutospacing="0"/>
        <w:ind w:firstLine="709"/>
        <w:jc w:val="both"/>
        <w:rPr>
          <w:color w:val="000000" w:themeColor="text1"/>
          <w:sz w:val="28"/>
          <w:szCs w:val="28"/>
        </w:rPr>
      </w:pPr>
    </w:p>
    <w:p w:rsidR="00482537" w:rsidRDefault="00482537" w:rsidP="00482537">
      <w:pPr>
        <w:pStyle w:val="a5"/>
        <w:shd w:val="clear" w:color="auto" w:fill="FFFFFF"/>
        <w:spacing w:before="0" w:beforeAutospacing="0" w:after="0" w:afterAutospacing="0"/>
        <w:ind w:firstLine="709"/>
        <w:jc w:val="both"/>
        <w:rPr>
          <w:color w:val="000000" w:themeColor="text1"/>
          <w:sz w:val="28"/>
          <w:szCs w:val="28"/>
        </w:rPr>
      </w:pPr>
    </w:p>
    <w:p w:rsidR="00482537" w:rsidRDefault="00482537" w:rsidP="00482537">
      <w:pPr>
        <w:pStyle w:val="a5"/>
        <w:shd w:val="clear" w:color="auto" w:fill="FFFFFF"/>
        <w:spacing w:before="0" w:beforeAutospacing="0" w:after="0" w:afterAutospacing="0"/>
        <w:ind w:firstLine="709"/>
        <w:jc w:val="both"/>
        <w:rPr>
          <w:color w:val="000000" w:themeColor="text1"/>
          <w:sz w:val="28"/>
          <w:szCs w:val="28"/>
        </w:rPr>
      </w:pPr>
      <w:r w:rsidRPr="00EA1B7D">
        <w:rPr>
          <w:color w:val="000000" w:themeColor="text1"/>
          <w:sz w:val="28"/>
          <w:szCs w:val="28"/>
        </w:rPr>
        <w:t xml:space="preserve">Прокурором </w:t>
      </w:r>
      <w:proofErr w:type="spellStart"/>
      <w:r w:rsidRPr="00EA1B7D">
        <w:rPr>
          <w:color w:val="000000" w:themeColor="text1"/>
          <w:sz w:val="28"/>
          <w:szCs w:val="28"/>
        </w:rPr>
        <w:t>Черепановского</w:t>
      </w:r>
      <w:proofErr w:type="spellEnd"/>
      <w:r w:rsidRPr="00EA1B7D">
        <w:rPr>
          <w:color w:val="000000" w:themeColor="text1"/>
          <w:sz w:val="28"/>
          <w:szCs w:val="28"/>
        </w:rPr>
        <w:t xml:space="preserve"> района приняты меры по защите прав жителей района на медицинское обеспечение в соответствии с утвержденными стандартами.</w:t>
      </w:r>
    </w:p>
    <w:p w:rsidR="00482537" w:rsidRDefault="00482537" w:rsidP="00482537">
      <w:pPr>
        <w:pStyle w:val="a5"/>
        <w:shd w:val="clear" w:color="auto" w:fill="FFFFFF"/>
        <w:spacing w:before="0" w:beforeAutospacing="0" w:after="0" w:afterAutospacing="0"/>
        <w:ind w:firstLine="709"/>
        <w:jc w:val="both"/>
        <w:rPr>
          <w:color w:val="000000" w:themeColor="text1"/>
          <w:sz w:val="28"/>
          <w:szCs w:val="28"/>
        </w:rPr>
      </w:pPr>
      <w:r w:rsidRPr="00EA1B7D">
        <w:rPr>
          <w:color w:val="000000" w:themeColor="text1"/>
          <w:sz w:val="28"/>
          <w:szCs w:val="28"/>
        </w:rPr>
        <w:t>В ходе проверки выявлено, что отделение анестезиологии и реанимации ГБУЗ Новосибирской области «</w:t>
      </w:r>
      <w:proofErr w:type="spellStart"/>
      <w:r w:rsidRPr="00EA1B7D">
        <w:rPr>
          <w:color w:val="000000" w:themeColor="text1"/>
          <w:sz w:val="28"/>
          <w:szCs w:val="28"/>
        </w:rPr>
        <w:t>Черепановская</w:t>
      </w:r>
      <w:proofErr w:type="spellEnd"/>
      <w:r w:rsidRPr="00EA1B7D">
        <w:rPr>
          <w:color w:val="000000" w:themeColor="text1"/>
          <w:sz w:val="28"/>
          <w:szCs w:val="28"/>
        </w:rPr>
        <w:t xml:space="preserve"> центральная районная больница» </w:t>
      </w:r>
      <w:r>
        <w:rPr>
          <w:color w:val="000000" w:themeColor="text1"/>
          <w:sz w:val="28"/>
          <w:szCs w:val="28"/>
        </w:rPr>
        <w:t xml:space="preserve">в нарушение Стандарта </w:t>
      </w:r>
      <w:r>
        <w:rPr>
          <w:sz w:val="28"/>
          <w:szCs w:val="28"/>
        </w:rPr>
        <w:t>оснащения отделения анестезиологии и реанимации для взрослого населения</w:t>
      </w:r>
      <w:r>
        <w:rPr>
          <w:color w:val="000000" w:themeColor="text1"/>
          <w:sz w:val="28"/>
          <w:szCs w:val="28"/>
        </w:rPr>
        <w:t xml:space="preserve"> не оснащено в полном объеме: отсутствует монитор </w:t>
      </w:r>
      <w:proofErr w:type="spellStart"/>
      <w:proofErr w:type="gramStart"/>
      <w:r>
        <w:rPr>
          <w:color w:val="000000" w:themeColor="text1"/>
          <w:sz w:val="28"/>
          <w:szCs w:val="28"/>
        </w:rPr>
        <w:t>нейро</w:t>
      </w:r>
      <w:proofErr w:type="spellEnd"/>
      <w:r>
        <w:rPr>
          <w:color w:val="000000" w:themeColor="text1"/>
          <w:sz w:val="28"/>
          <w:szCs w:val="28"/>
        </w:rPr>
        <w:t>-мышечной</w:t>
      </w:r>
      <w:proofErr w:type="gramEnd"/>
      <w:r>
        <w:rPr>
          <w:color w:val="000000" w:themeColor="text1"/>
          <w:sz w:val="28"/>
          <w:szCs w:val="28"/>
        </w:rPr>
        <w:t xml:space="preserve"> передачи и монитор глубины анестезии.</w:t>
      </w:r>
    </w:p>
    <w:p w:rsidR="00482537" w:rsidRDefault="00482537" w:rsidP="00482537">
      <w:pPr>
        <w:pStyle w:val="a5"/>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lastRenderedPageBreak/>
        <w:t xml:space="preserve">В целях защиты прав пациентов прокурором района в суд в порядке ст. 45 ГПК РФ направлено исковое заявление с требованиями </w:t>
      </w:r>
      <w:proofErr w:type="gramStart"/>
      <w:r>
        <w:rPr>
          <w:color w:val="000000" w:themeColor="text1"/>
          <w:sz w:val="28"/>
          <w:szCs w:val="28"/>
        </w:rPr>
        <w:t>возложить  на</w:t>
      </w:r>
      <w:proofErr w:type="gramEnd"/>
      <w:r>
        <w:rPr>
          <w:color w:val="000000" w:themeColor="text1"/>
          <w:sz w:val="28"/>
          <w:szCs w:val="28"/>
        </w:rPr>
        <w:t xml:space="preserve"> </w:t>
      </w:r>
      <w:r w:rsidRPr="00EA1B7D">
        <w:rPr>
          <w:color w:val="000000" w:themeColor="text1"/>
          <w:sz w:val="28"/>
          <w:szCs w:val="28"/>
        </w:rPr>
        <w:t>ГБУЗ Новосибирской области «</w:t>
      </w:r>
      <w:proofErr w:type="spellStart"/>
      <w:r w:rsidRPr="00EA1B7D">
        <w:rPr>
          <w:color w:val="000000" w:themeColor="text1"/>
          <w:sz w:val="28"/>
          <w:szCs w:val="28"/>
        </w:rPr>
        <w:t>Черепановская</w:t>
      </w:r>
      <w:proofErr w:type="spellEnd"/>
      <w:r w:rsidRPr="00EA1B7D">
        <w:rPr>
          <w:color w:val="000000" w:themeColor="text1"/>
          <w:sz w:val="28"/>
          <w:szCs w:val="28"/>
        </w:rPr>
        <w:t xml:space="preserve"> центральная районная больница»</w:t>
      </w:r>
      <w:r>
        <w:rPr>
          <w:color w:val="000000" w:themeColor="text1"/>
          <w:sz w:val="28"/>
          <w:szCs w:val="28"/>
        </w:rPr>
        <w:t xml:space="preserve"> обязанность оснастить отделение анестезиологии и реанимации недостающим оборудованием.</w:t>
      </w:r>
    </w:p>
    <w:p w:rsidR="00482537" w:rsidRDefault="00482537" w:rsidP="00482537">
      <w:pPr>
        <w:pStyle w:val="a5"/>
        <w:shd w:val="clear" w:color="auto" w:fill="FFFFFF"/>
        <w:spacing w:before="0" w:beforeAutospacing="0" w:after="0" w:afterAutospacing="0"/>
        <w:ind w:firstLine="709"/>
        <w:jc w:val="both"/>
        <w:rPr>
          <w:color w:val="000000" w:themeColor="text1"/>
          <w:sz w:val="28"/>
          <w:szCs w:val="28"/>
        </w:rPr>
      </w:pPr>
      <w:proofErr w:type="spellStart"/>
      <w:r>
        <w:rPr>
          <w:color w:val="000000" w:themeColor="text1"/>
          <w:sz w:val="28"/>
          <w:szCs w:val="28"/>
        </w:rPr>
        <w:t>Черепановским</w:t>
      </w:r>
      <w:proofErr w:type="spellEnd"/>
      <w:r>
        <w:rPr>
          <w:color w:val="000000" w:themeColor="text1"/>
          <w:sz w:val="28"/>
          <w:szCs w:val="28"/>
        </w:rPr>
        <w:t xml:space="preserve"> районным судом иск рассмотрен, требования прокуратуры удовлетворены в полном объеме, решение суда вступило в законную силу.</w:t>
      </w:r>
    </w:p>
    <w:p w:rsidR="00482537" w:rsidRPr="00EA1B7D" w:rsidRDefault="00482537" w:rsidP="00482537">
      <w:pPr>
        <w:pStyle w:val="a5"/>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Исполнение судебного решения на контроле в прокуратуре.   </w:t>
      </w:r>
    </w:p>
    <w:p w:rsidR="00482537" w:rsidRDefault="00482537" w:rsidP="00482537">
      <w:pPr>
        <w:spacing w:line="240" w:lineRule="exact"/>
        <w:jc w:val="both"/>
        <w:rPr>
          <w:sz w:val="28"/>
          <w:szCs w:val="28"/>
        </w:rPr>
      </w:pPr>
    </w:p>
    <w:p w:rsidR="00482537" w:rsidRDefault="00482537" w:rsidP="00482537">
      <w:pPr>
        <w:spacing w:line="240" w:lineRule="exact"/>
        <w:jc w:val="both"/>
        <w:rPr>
          <w:sz w:val="28"/>
          <w:szCs w:val="28"/>
        </w:rPr>
      </w:pPr>
    </w:p>
    <w:p w:rsidR="00482537" w:rsidRDefault="00482537" w:rsidP="00482537">
      <w:pPr>
        <w:spacing w:line="240" w:lineRule="exact"/>
        <w:jc w:val="both"/>
        <w:rPr>
          <w:sz w:val="28"/>
          <w:szCs w:val="28"/>
        </w:rPr>
      </w:pPr>
      <w:r>
        <w:rPr>
          <w:sz w:val="28"/>
          <w:szCs w:val="28"/>
        </w:rPr>
        <w:t>Прокурор района</w:t>
      </w:r>
    </w:p>
    <w:p w:rsidR="00482537" w:rsidRDefault="00482537" w:rsidP="00482537">
      <w:pPr>
        <w:spacing w:line="240" w:lineRule="exact"/>
        <w:jc w:val="both"/>
        <w:rPr>
          <w:sz w:val="28"/>
          <w:szCs w:val="28"/>
        </w:rPr>
      </w:pPr>
    </w:p>
    <w:p w:rsidR="00482537" w:rsidRDefault="00482537" w:rsidP="00482537">
      <w:pPr>
        <w:spacing w:line="240" w:lineRule="exact"/>
        <w:jc w:val="both"/>
        <w:rPr>
          <w:sz w:val="28"/>
          <w:szCs w:val="28"/>
        </w:rPr>
      </w:pPr>
      <w:r>
        <w:rPr>
          <w:sz w:val="28"/>
          <w:szCs w:val="28"/>
        </w:rPr>
        <w:t>старший советник юстиции                                                           И.А. Зинченко</w:t>
      </w:r>
    </w:p>
    <w:p w:rsidR="00482537" w:rsidRDefault="00482537" w:rsidP="00AD28C6">
      <w:pPr>
        <w:jc w:val="right"/>
        <w:rPr>
          <w:sz w:val="18"/>
        </w:rPr>
      </w:pPr>
    </w:p>
    <w:p w:rsidR="00482537" w:rsidRDefault="00482537" w:rsidP="00AD28C6">
      <w:pPr>
        <w:jc w:val="right"/>
        <w:rPr>
          <w:sz w:val="18"/>
        </w:rPr>
      </w:pPr>
    </w:p>
    <w:p w:rsidR="00482537" w:rsidRDefault="00482537" w:rsidP="00AD28C6">
      <w:pPr>
        <w:jc w:val="right"/>
        <w:rPr>
          <w:sz w:val="18"/>
        </w:rPr>
      </w:pPr>
    </w:p>
    <w:p w:rsidR="00482537" w:rsidRDefault="00482537" w:rsidP="00482537">
      <w:pPr>
        <w:jc w:val="center"/>
        <w:rPr>
          <w:sz w:val="18"/>
        </w:rPr>
      </w:pPr>
    </w:p>
    <w:p w:rsidR="00482537" w:rsidRDefault="00482537" w:rsidP="00AD28C6">
      <w:pPr>
        <w:jc w:val="right"/>
        <w:rPr>
          <w:sz w:val="18"/>
        </w:rPr>
      </w:pPr>
    </w:p>
    <w:p w:rsidR="00482537" w:rsidRDefault="00482537" w:rsidP="00AD28C6">
      <w:pPr>
        <w:jc w:val="right"/>
        <w:rPr>
          <w:sz w:val="18"/>
        </w:rPr>
      </w:pPr>
    </w:p>
    <w:p w:rsidR="00482537" w:rsidRDefault="00482537" w:rsidP="00AD28C6">
      <w:pPr>
        <w:jc w:val="right"/>
        <w:rPr>
          <w:sz w:val="18"/>
        </w:rPr>
      </w:pPr>
    </w:p>
    <w:p w:rsidR="00482537" w:rsidRPr="00AD28C6" w:rsidRDefault="00482537" w:rsidP="00AD28C6">
      <w:pPr>
        <w:jc w:val="right"/>
        <w:rPr>
          <w:sz w:val="18"/>
        </w:rPr>
      </w:pPr>
    </w:p>
    <w:p w:rsidR="00482537" w:rsidRPr="00482537" w:rsidRDefault="00482537" w:rsidP="00482537">
      <w:pPr>
        <w:jc w:val="center"/>
        <w:rPr>
          <w:b/>
          <w:sz w:val="18"/>
        </w:rPr>
      </w:pPr>
      <w:r w:rsidRPr="00482537">
        <w:rPr>
          <w:b/>
          <w:sz w:val="18"/>
        </w:rPr>
        <w:t>АДМИНИСТРАЦИЯ РАБОЧЕГО ПОСЕЛКА ПОСЕВНАЯ</w:t>
      </w:r>
    </w:p>
    <w:p w:rsidR="00482537" w:rsidRPr="00482537" w:rsidRDefault="00482537" w:rsidP="00482537">
      <w:pPr>
        <w:ind w:firstLine="284"/>
        <w:jc w:val="center"/>
        <w:rPr>
          <w:b/>
          <w:sz w:val="18"/>
        </w:rPr>
      </w:pPr>
      <w:r w:rsidRPr="00482537">
        <w:rPr>
          <w:b/>
          <w:sz w:val="18"/>
        </w:rPr>
        <w:t>ЧЕРЕПАНОВСКОГО РАЙОНА НОВОСИБИРСКОЙ ОБЛАСТИ</w:t>
      </w:r>
    </w:p>
    <w:p w:rsidR="00482537" w:rsidRPr="00482537" w:rsidRDefault="00482537" w:rsidP="00482537">
      <w:pPr>
        <w:ind w:firstLine="284"/>
        <w:jc w:val="center"/>
        <w:rPr>
          <w:b/>
          <w:sz w:val="18"/>
        </w:rPr>
      </w:pPr>
    </w:p>
    <w:p w:rsidR="00482537" w:rsidRPr="00482537" w:rsidRDefault="00482537" w:rsidP="00482537">
      <w:pPr>
        <w:ind w:firstLine="284"/>
        <w:jc w:val="center"/>
        <w:rPr>
          <w:b/>
          <w:sz w:val="18"/>
        </w:rPr>
      </w:pPr>
      <w:r w:rsidRPr="00482537">
        <w:rPr>
          <w:b/>
          <w:sz w:val="18"/>
        </w:rPr>
        <w:t>ПОСТАНОВЛЕНИЕ</w:t>
      </w:r>
    </w:p>
    <w:p w:rsidR="00482537" w:rsidRPr="00482537" w:rsidRDefault="00482537" w:rsidP="00482537">
      <w:pPr>
        <w:ind w:firstLine="284"/>
        <w:jc w:val="center"/>
        <w:rPr>
          <w:b/>
          <w:sz w:val="18"/>
        </w:rPr>
      </w:pPr>
    </w:p>
    <w:p w:rsidR="00482537" w:rsidRPr="00482537" w:rsidRDefault="00482537" w:rsidP="00482537">
      <w:pPr>
        <w:jc w:val="center"/>
        <w:rPr>
          <w:sz w:val="18"/>
        </w:rPr>
      </w:pPr>
      <w:r w:rsidRPr="00482537">
        <w:rPr>
          <w:sz w:val="18"/>
        </w:rPr>
        <w:t>от 20.12.2022г № 269</w:t>
      </w:r>
      <w:r w:rsidRPr="00482537">
        <w:rPr>
          <w:sz w:val="18"/>
          <w:szCs w:val="28"/>
        </w:rPr>
        <w:t xml:space="preserve"> </w:t>
      </w:r>
    </w:p>
    <w:p w:rsidR="00482537" w:rsidRPr="00482537" w:rsidRDefault="00482537" w:rsidP="00482537">
      <w:pPr>
        <w:shd w:val="clear" w:color="auto" w:fill="FFFFFF"/>
        <w:spacing w:before="150" w:after="75"/>
        <w:jc w:val="center"/>
        <w:textAlignment w:val="baseline"/>
        <w:rPr>
          <w:spacing w:val="2"/>
          <w:sz w:val="18"/>
          <w:szCs w:val="28"/>
        </w:rPr>
      </w:pPr>
      <w:r w:rsidRPr="00482537">
        <w:rPr>
          <w:spacing w:val="2"/>
          <w:sz w:val="18"/>
          <w:szCs w:val="28"/>
        </w:rPr>
        <w:t xml:space="preserve">Об утверждении правил нормирования в сфере закупок товаров, работ и услуг для обеспечения муниципальных нужд </w:t>
      </w:r>
      <w:r w:rsidRPr="00482537">
        <w:rPr>
          <w:sz w:val="18"/>
          <w:szCs w:val="28"/>
        </w:rPr>
        <w:t xml:space="preserve">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w:t>
      </w:r>
    </w:p>
    <w:p w:rsidR="00482537" w:rsidRPr="00482537" w:rsidRDefault="00482537" w:rsidP="00482537">
      <w:pPr>
        <w:shd w:val="clear" w:color="auto" w:fill="FFFFFF"/>
        <w:jc w:val="both"/>
        <w:textAlignment w:val="baseline"/>
        <w:rPr>
          <w:spacing w:val="2"/>
          <w:sz w:val="18"/>
          <w:szCs w:val="28"/>
        </w:rPr>
      </w:pPr>
    </w:p>
    <w:p w:rsidR="00482537" w:rsidRPr="00482537" w:rsidRDefault="00482537" w:rsidP="00482537">
      <w:pPr>
        <w:shd w:val="clear" w:color="auto" w:fill="FFFFFF"/>
        <w:ind w:firstLine="567"/>
        <w:jc w:val="both"/>
        <w:textAlignment w:val="baseline"/>
        <w:rPr>
          <w:sz w:val="18"/>
          <w:szCs w:val="28"/>
        </w:rPr>
      </w:pPr>
      <w:r w:rsidRPr="00482537">
        <w:rPr>
          <w:spacing w:val="2"/>
          <w:sz w:val="18"/>
          <w:szCs w:val="28"/>
        </w:rPr>
        <w:t>В соответствии с частью 4 статьи 19 Федерального закона "О контрактной системе в сфере закупок товаров, работ и услуг для обеспечения государственных и муниципальных нужд", </w:t>
      </w:r>
      <w:hyperlink r:id="rId8" w:history="1">
        <w:r w:rsidRPr="00482537">
          <w:rPr>
            <w:spacing w:val="2"/>
            <w:sz w:val="18"/>
            <w:szCs w:val="28"/>
          </w:rPr>
          <w:t>постановлением Правительства Российской Федерации от 18.05.2015 N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hyperlink>
      <w:r w:rsidRPr="00482537">
        <w:rPr>
          <w:spacing w:val="2"/>
          <w:sz w:val="18"/>
          <w:szCs w:val="28"/>
        </w:rPr>
        <w:t xml:space="preserve">, </w:t>
      </w:r>
      <w:r w:rsidRPr="00482537">
        <w:rPr>
          <w:sz w:val="18"/>
          <w:szCs w:val="28"/>
        </w:rPr>
        <w:t xml:space="preserve">администрация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w:t>
      </w:r>
    </w:p>
    <w:p w:rsidR="00482537" w:rsidRPr="00482537" w:rsidRDefault="00482537" w:rsidP="00482537">
      <w:pPr>
        <w:shd w:val="clear" w:color="auto" w:fill="FFFFFF"/>
        <w:ind w:firstLine="567"/>
        <w:jc w:val="both"/>
        <w:textAlignment w:val="baseline"/>
        <w:rPr>
          <w:spacing w:val="2"/>
          <w:sz w:val="18"/>
          <w:szCs w:val="28"/>
        </w:rPr>
      </w:pPr>
      <w:r w:rsidRPr="00482537">
        <w:rPr>
          <w:sz w:val="18"/>
          <w:szCs w:val="28"/>
        </w:rPr>
        <w:t>ПОСТАНОВЛЯЕТ</w:t>
      </w:r>
      <w:r w:rsidRPr="00482537">
        <w:rPr>
          <w:spacing w:val="2"/>
          <w:sz w:val="18"/>
          <w:szCs w:val="28"/>
        </w:rPr>
        <w:t>:</w:t>
      </w:r>
    </w:p>
    <w:p w:rsidR="00482537" w:rsidRPr="00482537" w:rsidRDefault="00482537" w:rsidP="00482537">
      <w:pPr>
        <w:numPr>
          <w:ilvl w:val="0"/>
          <w:numId w:val="42"/>
        </w:numPr>
        <w:shd w:val="clear" w:color="auto" w:fill="FFFFFF"/>
        <w:ind w:left="0" w:firstLine="709"/>
        <w:jc w:val="both"/>
        <w:textAlignment w:val="baseline"/>
        <w:rPr>
          <w:spacing w:val="2"/>
          <w:sz w:val="18"/>
          <w:szCs w:val="28"/>
        </w:rPr>
      </w:pPr>
      <w:r w:rsidRPr="00482537">
        <w:rPr>
          <w:spacing w:val="2"/>
          <w:sz w:val="18"/>
          <w:szCs w:val="28"/>
        </w:rPr>
        <w:t xml:space="preserve">Утвердить прилагаемые Правила нормирования в сфере закупок товаров, работ и услуг для обеспечения муниципальных нужд </w:t>
      </w:r>
      <w:r w:rsidRPr="00482537">
        <w:rPr>
          <w:sz w:val="18"/>
          <w:szCs w:val="28"/>
        </w:rPr>
        <w:t xml:space="preserve">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w:t>
      </w:r>
      <w:r w:rsidRPr="00482537">
        <w:rPr>
          <w:spacing w:val="2"/>
          <w:sz w:val="18"/>
          <w:szCs w:val="28"/>
        </w:rPr>
        <w:t xml:space="preserve"> (Приложение).</w:t>
      </w:r>
    </w:p>
    <w:p w:rsidR="00482537" w:rsidRPr="00482537" w:rsidRDefault="00482537" w:rsidP="00482537">
      <w:pPr>
        <w:numPr>
          <w:ilvl w:val="0"/>
          <w:numId w:val="42"/>
        </w:numPr>
        <w:shd w:val="clear" w:color="auto" w:fill="FFFFFF"/>
        <w:ind w:left="0" w:firstLine="709"/>
        <w:jc w:val="both"/>
        <w:textAlignment w:val="baseline"/>
        <w:rPr>
          <w:sz w:val="18"/>
          <w:szCs w:val="28"/>
        </w:rPr>
      </w:pPr>
      <w:r w:rsidRPr="00482537">
        <w:rPr>
          <w:sz w:val="18"/>
          <w:szCs w:val="28"/>
        </w:rPr>
        <w:t xml:space="preserve">Признать утратившим силу постановление администрации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 341 от 27.12.2013г. «Об утверждении общих правил нормирования в сфере закупок для обеспечения муниципальных нужд на территории муниципального образования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w:t>
      </w:r>
    </w:p>
    <w:p w:rsidR="00482537" w:rsidRPr="00482537" w:rsidRDefault="00482537" w:rsidP="00482537">
      <w:pPr>
        <w:numPr>
          <w:ilvl w:val="0"/>
          <w:numId w:val="42"/>
        </w:numPr>
        <w:shd w:val="clear" w:color="auto" w:fill="FFFFFF"/>
        <w:ind w:left="0" w:firstLine="709"/>
        <w:jc w:val="both"/>
        <w:textAlignment w:val="baseline"/>
        <w:rPr>
          <w:spacing w:val="2"/>
          <w:sz w:val="18"/>
          <w:szCs w:val="28"/>
        </w:rPr>
      </w:pPr>
      <w:r w:rsidRPr="00482537">
        <w:rPr>
          <w:spacing w:val="2"/>
          <w:sz w:val="18"/>
          <w:szCs w:val="28"/>
        </w:rPr>
        <w:t>Опубликовать настоящее постановление в периодическом печатном издании «</w:t>
      </w:r>
      <w:proofErr w:type="spellStart"/>
      <w:r w:rsidRPr="00482537">
        <w:rPr>
          <w:spacing w:val="2"/>
          <w:sz w:val="18"/>
          <w:szCs w:val="28"/>
        </w:rPr>
        <w:t>Посевнинский</w:t>
      </w:r>
      <w:proofErr w:type="spellEnd"/>
      <w:r w:rsidRPr="00482537">
        <w:rPr>
          <w:spacing w:val="2"/>
          <w:sz w:val="18"/>
          <w:szCs w:val="28"/>
        </w:rPr>
        <w:t xml:space="preserve"> вестник» и на официальном сайте администрации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w:t>
      </w:r>
      <w:r w:rsidRPr="00482537">
        <w:rPr>
          <w:spacing w:val="2"/>
          <w:sz w:val="18"/>
          <w:szCs w:val="28"/>
        </w:rPr>
        <w:t xml:space="preserve">и на официальном сайте </w:t>
      </w:r>
      <w:hyperlink r:id="rId9" w:history="1">
        <w:r w:rsidRPr="00482537">
          <w:rPr>
            <w:rStyle w:val="a3"/>
            <w:spacing w:val="2"/>
            <w:sz w:val="18"/>
            <w:szCs w:val="28"/>
          </w:rPr>
          <w:t>www.zakupki.gov.ru</w:t>
        </w:r>
      </w:hyperlink>
      <w:r w:rsidRPr="00482537">
        <w:rPr>
          <w:spacing w:val="2"/>
          <w:sz w:val="18"/>
          <w:szCs w:val="28"/>
        </w:rPr>
        <w:t>.</w:t>
      </w:r>
    </w:p>
    <w:p w:rsidR="00482537" w:rsidRPr="00482537" w:rsidRDefault="00482537" w:rsidP="00482537">
      <w:pPr>
        <w:shd w:val="clear" w:color="auto" w:fill="FFFFFF"/>
        <w:ind w:firstLine="567"/>
        <w:jc w:val="both"/>
        <w:textAlignment w:val="baseline"/>
        <w:rPr>
          <w:sz w:val="18"/>
          <w:szCs w:val="28"/>
        </w:rPr>
      </w:pPr>
    </w:p>
    <w:p w:rsidR="00482537" w:rsidRPr="00482537" w:rsidRDefault="00482537" w:rsidP="00482537">
      <w:pPr>
        <w:rPr>
          <w:sz w:val="18"/>
          <w:szCs w:val="28"/>
        </w:rPr>
      </w:pPr>
    </w:p>
    <w:p w:rsidR="00482537" w:rsidRPr="00482537" w:rsidRDefault="00482537" w:rsidP="00482537">
      <w:pPr>
        <w:rPr>
          <w:sz w:val="18"/>
          <w:szCs w:val="28"/>
        </w:rPr>
      </w:pPr>
    </w:p>
    <w:p w:rsidR="00482537" w:rsidRPr="00482537" w:rsidRDefault="00482537" w:rsidP="00482537">
      <w:pPr>
        <w:rPr>
          <w:sz w:val="18"/>
          <w:szCs w:val="28"/>
        </w:rPr>
      </w:pPr>
    </w:p>
    <w:p w:rsidR="00482537" w:rsidRPr="00482537" w:rsidRDefault="00482537" w:rsidP="00482537">
      <w:pPr>
        <w:rPr>
          <w:sz w:val="18"/>
          <w:szCs w:val="28"/>
        </w:rPr>
      </w:pPr>
      <w:r w:rsidRPr="00482537">
        <w:rPr>
          <w:sz w:val="18"/>
          <w:szCs w:val="28"/>
        </w:rPr>
        <w:t>Глава рабочего поселка Посевная</w:t>
      </w:r>
    </w:p>
    <w:p w:rsidR="00482537" w:rsidRPr="00482537" w:rsidRDefault="00482537" w:rsidP="00482537">
      <w:pPr>
        <w:tabs>
          <w:tab w:val="left" w:pos="12480"/>
        </w:tabs>
        <w:jc w:val="both"/>
        <w:rPr>
          <w:color w:val="000000"/>
          <w:sz w:val="18"/>
          <w:szCs w:val="28"/>
        </w:rPr>
      </w:pPr>
      <w:proofErr w:type="spellStart"/>
      <w:r w:rsidRPr="00482537">
        <w:rPr>
          <w:sz w:val="18"/>
          <w:szCs w:val="28"/>
        </w:rPr>
        <w:t>Черепановского</w:t>
      </w:r>
      <w:proofErr w:type="spellEnd"/>
      <w:r w:rsidRPr="00482537">
        <w:rPr>
          <w:sz w:val="18"/>
          <w:szCs w:val="28"/>
        </w:rPr>
        <w:t xml:space="preserve"> района Новосибирской области                      С.А. Колесников</w:t>
      </w:r>
    </w:p>
    <w:p w:rsidR="00482537" w:rsidRPr="00482537" w:rsidRDefault="00482537" w:rsidP="00482537">
      <w:pPr>
        <w:rPr>
          <w:sz w:val="18"/>
          <w:szCs w:val="28"/>
        </w:rPr>
      </w:pPr>
    </w:p>
    <w:p w:rsidR="00482537" w:rsidRPr="00482537" w:rsidRDefault="00482537" w:rsidP="00482537">
      <w:pPr>
        <w:shd w:val="clear" w:color="auto" w:fill="FFFFFF"/>
        <w:textAlignment w:val="baseline"/>
        <w:rPr>
          <w:sz w:val="18"/>
          <w:szCs w:val="28"/>
        </w:rPr>
      </w:pPr>
    </w:p>
    <w:p w:rsidR="00482537" w:rsidRPr="00482537" w:rsidRDefault="00482537" w:rsidP="00482537">
      <w:pPr>
        <w:shd w:val="clear" w:color="auto" w:fill="FFFFFF"/>
        <w:textAlignment w:val="baseline"/>
        <w:rPr>
          <w:sz w:val="18"/>
          <w:szCs w:val="28"/>
        </w:rPr>
      </w:pPr>
    </w:p>
    <w:p w:rsidR="00482537" w:rsidRPr="00482537" w:rsidRDefault="00482537" w:rsidP="00482537">
      <w:pPr>
        <w:shd w:val="clear" w:color="auto" w:fill="FFFFFF"/>
        <w:textAlignment w:val="baseline"/>
        <w:rPr>
          <w:sz w:val="18"/>
          <w:szCs w:val="28"/>
        </w:rPr>
      </w:pPr>
    </w:p>
    <w:p w:rsidR="00482537" w:rsidRPr="00482537" w:rsidRDefault="00482537" w:rsidP="00482537">
      <w:pPr>
        <w:shd w:val="clear" w:color="auto" w:fill="FFFFFF"/>
        <w:textAlignment w:val="baseline"/>
        <w:rPr>
          <w:spacing w:val="2"/>
          <w:sz w:val="18"/>
          <w:szCs w:val="28"/>
        </w:rPr>
      </w:pPr>
    </w:p>
    <w:p w:rsidR="00482537" w:rsidRPr="00482537" w:rsidRDefault="00482537" w:rsidP="00482537">
      <w:pPr>
        <w:shd w:val="clear" w:color="auto" w:fill="FFFFFF"/>
        <w:ind w:firstLine="567"/>
        <w:jc w:val="right"/>
        <w:textAlignment w:val="baseline"/>
        <w:rPr>
          <w:sz w:val="18"/>
          <w:szCs w:val="28"/>
        </w:rPr>
      </w:pPr>
      <w:r w:rsidRPr="00482537">
        <w:rPr>
          <w:spacing w:val="2"/>
          <w:sz w:val="18"/>
          <w:szCs w:val="28"/>
        </w:rPr>
        <w:br/>
        <w:t>Приложение</w:t>
      </w:r>
      <w:r w:rsidRPr="00482537">
        <w:rPr>
          <w:spacing w:val="2"/>
          <w:sz w:val="18"/>
          <w:szCs w:val="28"/>
        </w:rPr>
        <w:br/>
        <w:t>к постановлению</w:t>
      </w:r>
      <w:r w:rsidRPr="00482537">
        <w:rPr>
          <w:spacing w:val="2"/>
          <w:sz w:val="18"/>
          <w:szCs w:val="28"/>
        </w:rPr>
        <w:br/>
        <w:t xml:space="preserve">администрации </w:t>
      </w:r>
      <w:r w:rsidRPr="00482537">
        <w:rPr>
          <w:sz w:val="18"/>
          <w:szCs w:val="28"/>
        </w:rPr>
        <w:t>рабочего поселка Посевная</w:t>
      </w:r>
    </w:p>
    <w:p w:rsidR="00482537" w:rsidRPr="00482537" w:rsidRDefault="00482537" w:rsidP="00482537">
      <w:pPr>
        <w:shd w:val="clear" w:color="auto" w:fill="FFFFFF"/>
        <w:ind w:firstLine="567"/>
        <w:jc w:val="right"/>
        <w:textAlignment w:val="baseline"/>
        <w:rPr>
          <w:sz w:val="18"/>
          <w:szCs w:val="28"/>
        </w:rPr>
      </w:pPr>
      <w:proofErr w:type="spellStart"/>
      <w:r w:rsidRPr="00482537">
        <w:rPr>
          <w:sz w:val="18"/>
          <w:szCs w:val="28"/>
        </w:rPr>
        <w:t>Черепановского</w:t>
      </w:r>
      <w:proofErr w:type="spellEnd"/>
      <w:r w:rsidRPr="00482537">
        <w:rPr>
          <w:sz w:val="18"/>
          <w:szCs w:val="28"/>
        </w:rPr>
        <w:t xml:space="preserve"> района </w:t>
      </w:r>
    </w:p>
    <w:p w:rsidR="00482537" w:rsidRPr="00482537" w:rsidRDefault="00482537" w:rsidP="00482537">
      <w:pPr>
        <w:shd w:val="clear" w:color="auto" w:fill="FFFFFF"/>
        <w:ind w:firstLine="567"/>
        <w:jc w:val="right"/>
        <w:textAlignment w:val="baseline"/>
        <w:rPr>
          <w:sz w:val="18"/>
          <w:szCs w:val="28"/>
        </w:rPr>
      </w:pPr>
      <w:r w:rsidRPr="00482537">
        <w:rPr>
          <w:sz w:val="18"/>
          <w:szCs w:val="28"/>
        </w:rPr>
        <w:t>Новосибирской области</w:t>
      </w:r>
    </w:p>
    <w:p w:rsidR="00482537" w:rsidRPr="00482537" w:rsidRDefault="00482537" w:rsidP="00482537">
      <w:pPr>
        <w:shd w:val="clear" w:color="auto" w:fill="FFFFFF"/>
        <w:ind w:firstLine="567"/>
        <w:jc w:val="right"/>
        <w:textAlignment w:val="baseline"/>
        <w:rPr>
          <w:sz w:val="18"/>
          <w:szCs w:val="28"/>
        </w:rPr>
      </w:pPr>
      <w:r w:rsidRPr="00482537">
        <w:rPr>
          <w:sz w:val="18"/>
          <w:szCs w:val="28"/>
        </w:rPr>
        <w:t>От 20.12.2021г. №_269_</w:t>
      </w:r>
    </w:p>
    <w:p w:rsidR="00482537" w:rsidRPr="00482537" w:rsidRDefault="00482537" w:rsidP="00482537">
      <w:pPr>
        <w:shd w:val="clear" w:color="auto" w:fill="FFFFFF"/>
        <w:jc w:val="center"/>
        <w:textAlignment w:val="baseline"/>
        <w:rPr>
          <w:spacing w:val="2"/>
          <w:sz w:val="18"/>
          <w:szCs w:val="28"/>
        </w:rPr>
      </w:pPr>
    </w:p>
    <w:p w:rsidR="00482537" w:rsidRPr="00482537" w:rsidRDefault="00482537" w:rsidP="00482537">
      <w:pPr>
        <w:shd w:val="clear" w:color="auto" w:fill="FFFFFF"/>
        <w:jc w:val="center"/>
        <w:textAlignment w:val="baseline"/>
        <w:rPr>
          <w:spacing w:val="2"/>
          <w:sz w:val="18"/>
          <w:szCs w:val="28"/>
        </w:rPr>
      </w:pPr>
    </w:p>
    <w:p w:rsidR="00482537" w:rsidRPr="00482537" w:rsidRDefault="00482537" w:rsidP="00482537">
      <w:pPr>
        <w:shd w:val="clear" w:color="auto" w:fill="FFFFFF"/>
        <w:spacing w:line="0" w:lineRule="atLeast"/>
        <w:ind w:firstLine="709"/>
        <w:jc w:val="center"/>
        <w:rPr>
          <w:b/>
          <w:sz w:val="18"/>
          <w:szCs w:val="28"/>
        </w:rPr>
      </w:pPr>
      <w:r w:rsidRPr="00482537">
        <w:rPr>
          <w:b/>
          <w:bCs/>
          <w:sz w:val="18"/>
          <w:szCs w:val="28"/>
        </w:rPr>
        <w:t xml:space="preserve">Правила нормирования в сфере закупок товаров, работ, услуг для обеспечения муниципальных нужд </w:t>
      </w:r>
      <w:r w:rsidRPr="00482537">
        <w:rPr>
          <w:b/>
          <w:sz w:val="18"/>
          <w:szCs w:val="28"/>
        </w:rPr>
        <w:t xml:space="preserve">рабочего поселка Посевная </w:t>
      </w:r>
      <w:proofErr w:type="spellStart"/>
      <w:r w:rsidRPr="00482537">
        <w:rPr>
          <w:b/>
          <w:sz w:val="18"/>
          <w:szCs w:val="28"/>
        </w:rPr>
        <w:t>Черепановского</w:t>
      </w:r>
      <w:proofErr w:type="spellEnd"/>
      <w:r w:rsidRPr="00482537">
        <w:rPr>
          <w:b/>
          <w:sz w:val="18"/>
          <w:szCs w:val="28"/>
        </w:rPr>
        <w:t xml:space="preserve"> района Новосибирской области</w:t>
      </w:r>
    </w:p>
    <w:p w:rsidR="00482537" w:rsidRPr="00482537" w:rsidRDefault="00482537" w:rsidP="00482537">
      <w:pPr>
        <w:shd w:val="clear" w:color="auto" w:fill="FFFFFF"/>
        <w:spacing w:line="0" w:lineRule="atLeast"/>
        <w:ind w:right="-1"/>
        <w:jc w:val="center"/>
        <w:rPr>
          <w:sz w:val="18"/>
          <w:szCs w:val="28"/>
        </w:rPr>
      </w:pPr>
    </w:p>
    <w:p w:rsidR="00482537" w:rsidRPr="00482537" w:rsidRDefault="00482537" w:rsidP="00482537">
      <w:pPr>
        <w:shd w:val="clear" w:color="auto" w:fill="FFFFFF"/>
        <w:spacing w:line="0" w:lineRule="atLeast"/>
        <w:ind w:right="-1"/>
        <w:rPr>
          <w:sz w:val="18"/>
          <w:szCs w:val="28"/>
        </w:rPr>
      </w:pPr>
      <w:r w:rsidRPr="00482537">
        <w:rPr>
          <w:sz w:val="18"/>
          <w:szCs w:val="28"/>
        </w:rPr>
        <w:t> </w:t>
      </w:r>
    </w:p>
    <w:p w:rsidR="00482537" w:rsidRPr="00482537" w:rsidRDefault="00482537" w:rsidP="00482537">
      <w:pPr>
        <w:pStyle w:val="a6"/>
        <w:numPr>
          <w:ilvl w:val="0"/>
          <w:numId w:val="41"/>
        </w:numPr>
        <w:shd w:val="clear" w:color="auto" w:fill="FFFFFF"/>
        <w:spacing w:after="0" w:line="0" w:lineRule="atLeast"/>
        <w:ind w:right="-1"/>
        <w:contextualSpacing w:val="0"/>
        <w:jc w:val="center"/>
        <w:rPr>
          <w:sz w:val="18"/>
          <w:szCs w:val="28"/>
        </w:rPr>
      </w:pPr>
      <w:r w:rsidRPr="00482537">
        <w:rPr>
          <w:b/>
          <w:bCs/>
          <w:sz w:val="18"/>
          <w:szCs w:val="28"/>
        </w:rPr>
        <w:t>Общие положения</w:t>
      </w:r>
    </w:p>
    <w:p w:rsidR="00482537" w:rsidRPr="00482537" w:rsidRDefault="00482537" w:rsidP="00482537">
      <w:pPr>
        <w:pStyle w:val="a6"/>
        <w:shd w:val="clear" w:color="auto" w:fill="FFFFFF"/>
        <w:spacing w:after="0" w:line="0" w:lineRule="atLeast"/>
        <w:ind w:right="-1"/>
        <w:rPr>
          <w:sz w:val="18"/>
          <w:szCs w:val="28"/>
        </w:rPr>
      </w:pPr>
      <w:r w:rsidRPr="00482537">
        <w:rPr>
          <w:sz w:val="18"/>
          <w:szCs w:val="28"/>
        </w:rPr>
        <w:t> </w:t>
      </w:r>
    </w:p>
    <w:p w:rsidR="00482537" w:rsidRPr="00482537" w:rsidRDefault="00482537" w:rsidP="00482537">
      <w:pPr>
        <w:shd w:val="clear" w:color="auto" w:fill="FFFFFF"/>
        <w:ind w:firstLine="567"/>
        <w:jc w:val="both"/>
        <w:textAlignment w:val="baseline"/>
        <w:rPr>
          <w:spacing w:val="2"/>
          <w:sz w:val="18"/>
          <w:szCs w:val="28"/>
        </w:rPr>
      </w:pPr>
      <w:r w:rsidRPr="00482537">
        <w:rPr>
          <w:sz w:val="18"/>
          <w:szCs w:val="28"/>
        </w:rPr>
        <w:t xml:space="preserve">1.1.Правила нормирования в сфере закупок товаров, работ, услуг для обеспечения муниципальных нужд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(далее  – Правила) определяют требования к порядку разработки, содержанию, принятию и исполнению правовых актов о нормировании в сфере закупок администрации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(далее – администрация муниципального образования), органам местного самоуправления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(далее – органы местного самоуправления муниципального образования), </w:t>
      </w:r>
      <w:r w:rsidRPr="00482537">
        <w:rPr>
          <w:spacing w:val="2"/>
          <w:sz w:val="18"/>
          <w:szCs w:val="28"/>
        </w:rPr>
        <w:t>подведомственными указанным органам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w:t>
      </w:r>
    </w:p>
    <w:p w:rsidR="00482537" w:rsidRPr="00482537" w:rsidRDefault="00482537" w:rsidP="00482537">
      <w:pPr>
        <w:shd w:val="clear" w:color="auto" w:fill="FFFFFF"/>
        <w:ind w:firstLine="567"/>
        <w:jc w:val="both"/>
        <w:textAlignment w:val="baseline"/>
        <w:rPr>
          <w:spacing w:val="2"/>
          <w:sz w:val="18"/>
          <w:szCs w:val="28"/>
        </w:rPr>
      </w:pPr>
      <w:r w:rsidRPr="00482537">
        <w:rPr>
          <w:spacing w:val="2"/>
          <w:sz w:val="18"/>
          <w:szCs w:val="28"/>
        </w:rPr>
        <w:t xml:space="preserve">1.2. </w:t>
      </w:r>
      <w:r w:rsidRPr="00482537">
        <w:rPr>
          <w:sz w:val="18"/>
          <w:szCs w:val="28"/>
        </w:rPr>
        <w:t>Администрация муниципального образования, органы местного самоуправления муниципального образования</w:t>
      </w:r>
      <w:r w:rsidRPr="00482537">
        <w:rPr>
          <w:spacing w:val="2"/>
          <w:sz w:val="18"/>
          <w:szCs w:val="28"/>
        </w:rPr>
        <w:t xml:space="preserve">, на основании правил нормирования, указанных в пункте 1.1., утверждают требования к закупаемым ими, подведомственными указанным органам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 в соответствии с Правилами определения нормативных затрат на обеспечение функций </w:t>
      </w:r>
      <w:r w:rsidRPr="00482537">
        <w:rPr>
          <w:sz w:val="18"/>
          <w:szCs w:val="28"/>
        </w:rPr>
        <w:t xml:space="preserve">администрация муниципального образования), органам местного самоуправления муниципального образования, </w:t>
      </w:r>
      <w:r w:rsidRPr="00482537">
        <w:rPr>
          <w:spacing w:val="2"/>
          <w:sz w:val="18"/>
          <w:szCs w:val="28"/>
        </w:rPr>
        <w:t>подведомственными указанным органам казенными учреждениями, бюджетными учреждениями и муниципальными унитарными предприятиями отдельным видам товаров, работ, услуг, утвержденными постановлением администрации муниципального образования от «__»__ 2017г. №__.</w:t>
      </w:r>
    </w:p>
    <w:p w:rsidR="00482537" w:rsidRPr="00482537" w:rsidRDefault="00482537" w:rsidP="00482537">
      <w:pPr>
        <w:shd w:val="clear" w:color="auto" w:fill="FFFFFF"/>
        <w:ind w:firstLine="567"/>
        <w:jc w:val="both"/>
        <w:textAlignment w:val="baseline"/>
        <w:rPr>
          <w:spacing w:val="2"/>
          <w:sz w:val="18"/>
          <w:szCs w:val="28"/>
        </w:rPr>
      </w:pPr>
      <w:r w:rsidRPr="00482537">
        <w:rPr>
          <w:spacing w:val="2"/>
          <w:sz w:val="18"/>
          <w:szCs w:val="28"/>
        </w:rPr>
        <w:t>1.3. Правила нормирования, общие требования к отдельным видам товаров, работ, услуг (в том числе предельные цены товаров, работ, услуг) и (или) нормативные затраты на обеспечение функций заказчиков подлежат размещению в единой информационной системе в соответствии с частью 6 статьи 19 </w:t>
      </w:r>
      <w:hyperlink r:id="rId10" w:history="1">
        <w:r w:rsidRPr="00482537">
          <w:rPr>
            <w:spacing w:val="2"/>
            <w:sz w:val="18"/>
            <w:szCs w:val="28"/>
          </w:rPr>
          <w:t>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hyperlink>
      <w:r w:rsidRPr="00482537">
        <w:rPr>
          <w:spacing w:val="2"/>
          <w:sz w:val="18"/>
          <w:szCs w:val="28"/>
        </w:rPr>
        <w:t>.</w:t>
      </w:r>
    </w:p>
    <w:p w:rsidR="00482537" w:rsidRPr="00482537" w:rsidRDefault="00482537" w:rsidP="00482537">
      <w:pPr>
        <w:shd w:val="clear" w:color="auto" w:fill="FFFFFF"/>
        <w:ind w:firstLine="567"/>
        <w:jc w:val="both"/>
        <w:textAlignment w:val="baseline"/>
        <w:rPr>
          <w:spacing w:val="2"/>
          <w:sz w:val="18"/>
          <w:szCs w:val="28"/>
        </w:rPr>
      </w:pPr>
    </w:p>
    <w:p w:rsidR="00482537" w:rsidRPr="00482537" w:rsidRDefault="00482537" w:rsidP="00482537">
      <w:pPr>
        <w:shd w:val="clear" w:color="auto" w:fill="FFFFFF"/>
        <w:jc w:val="center"/>
        <w:textAlignment w:val="baseline"/>
        <w:outlineLvl w:val="2"/>
        <w:rPr>
          <w:spacing w:val="2"/>
          <w:sz w:val="18"/>
          <w:szCs w:val="28"/>
        </w:rPr>
      </w:pPr>
      <w:r w:rsidRPr="00482537">
        <w:rPr>
          <w:spacing w:val="2"/>
          <w:sz w:val="18"/>
          <w:szCs w:val="28"/>
        </w:rPr>
        <w:t>2. Требования к порядку разработки и принятия муниципальных правовых актов о нормировании в сфере закупок товаров, работ, услуг, содержанию указанных актов и обеспечению их исполнения</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br/>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2.1. Настоящим разделом устанавливаются требования к порядку разработки и принятия, содержанию, обеспечению исполнения следующих правовых актов:</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а) Администрации муниципального образования, утверждающих:</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 xml:space="preserve">правила определения нормативных затрат на обеспечение функций </w:t>
      </w:r>
      <w:r w:rsidRPr="00482537">
        <w:rPr>
          <w:sz w:val="18"/>
          <w:szCs w:val="28"/>
        </w:rPr>
        <w:t>администрация муниципального образования,</w:t>
      </w:r>
      <w:r w:rsidRPr="00482537">
        <w:rPr>
          <w:spacing w:val="2"/>
          <w:sz w:val="18"/>
          <w:szCs w:val="28"/>
        </w:rPr>
        <w:t xml:space="preserve"> органов местного самоуправления муниципального образования, включая подведомственные казенные учреждения (далее - нормативные затраты);</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правила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б) Органов местного самоуправления муниципального образования, в том числе отраслевых и функциональных органов администрации муниципального образования, утверждающих:</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нормативные затраты;</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требования к отдельным видам товаров, работ, услуг (в том числе предельные цены товаров, работ, услуг), закупаемым самими органами местного самоуправления муниципального образования, в том числе отраслевыми (функциональными) органами администрации муниципального образования, и подведомственными указанным органам казенными учреждениями, бюджетными учреждениями и унитарными предприятиями.</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2.2. Правовые акты, указанные в подпункте "а" пункта 2.1., разрабатываются уполномоченным специалистом администрации муниципального образования   в форме проектов постановлений администрации муниципального образования.</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2.3. Правовые акты, указанные в подпункте "б" пункта 2.1., разрабатываются органами местного самоуправления муниципального образования, в форме проектов правового акта соответствующего органа местного самоуправления муниципального образования.</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2.4. Правовые акты, указанные в подпункте "б" пункта 2.1., могут предусматривать право руководителя   утверждать нормативы количества и (или) нормативы цены товаров, работ, услуг.</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2.5. Для проведения обсуждения в целях общественного контроля проектов правовых актов, указанных в пункте 2.1., в соответствии с пунктом 6 </w:t>
      </w:r>
      <w:hyperlink r:id="rId11" w:history="1">
        <w:r w:rsidRPr="00482537">
          <w:rPr>
            <w:spacing w:val="2"/>
            <w:sz w:val="18"/>
            <w:szCs w:val="28"/>
            <w:u w:val="single"/>
          </w:rPr>
          <w:t>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hyperlink>
      <w:r w:rsidRPr="00482537">
        <w:rPr>
          <w:spacing w:val="2"/>
          <w:sz w:val="18"/>
          <w:szCs w:val="28"/>
        </w:rPr>
        <w:t>, утвержденных </w:t>
      </w:r>
      <w:hyperlink r:id="rId12" w:history="1">
        <w:r w:rsidRPr="00482537">
          <w:rPr>
            <w:spacing w:val="2"/>
            <w:sz w:val="18"/>
            <w:szCs w:val="28"/>
            <w:u w:val="single"/>
          </w:rPr>
          <w:t>постановлением Правительства Российской Федерации от 18 мая 2015 года N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hyperlink>
      <w:r w:rsidRPr="00482537">
        <w:rPr>
          <w:spacing w:val="2"/>
          <w:sz w:val="18"/>
          <w:szCs w:val="28"/>
        </w:rPr>
        <w:t> (далее соответственно - общие требования, обсуждение в целях общественного контроля), органы местного самоуправления муниципального образования,  размещают проекты указанных правовых актов и пояснительные записки к ним в установленном порядке в единой информационной системе в сфере закупок.</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2.6. Срок проведения обсуждения в целях общественного контроля устанавливается органами местного самоуправления муниципального образования, и не может быть менее 5 рабочих дней со дня размещения проектов правовых актов, указанных в пункте 2.1., в единой информационной системе в сфере закупок.</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 xml:space="preserve">2.7. Органы местного самоуправления муниципального образования, рассматривают предложения общественных объединений, юридических и физических лиц, поступившие в электронной или письменной форме в срок, установленный указанными органами с учетом положений пункта </w:t>
      </w:r>
      <w:proofErr w:type="gramStart"/>
      <w:r w:rsidRPr="00482537">
        <w:rPr>
          <w:spacing w:val="2"/>
          <w:sz w:val="18"/>
          <w:szCs w:val="28"/>
        </w:rPr>
        <w:t>2.6..</w:t>
      </w:r>
      <w:proofErr w:type="gramEnd"/>
    </w:p>
    <w:p w:rsidR="00482537" w:rsidRPr="00482537" w:rsidRDefault="00482537" w:rsidP="00482537">
      <w:pPr>
        <w:spacing w:line="0" w:lineRule="atLeast"/>
        <w:ind w:firstLine="567"/>
        <w:jc w:val="both"/>
        <w:textAlignment w:val="baseline"/>
        <w:rPr>
          <w:spacing w:val="2"/>
          <w:sz w:val="18"/>
          <w:szCs w:val="28"/>
        </w:rPr>
      </w:pPr>
      <w:r w:rsidRPr="00482537">
        <w:rPr>
          <w:spacing w:val="2"/>
          <w:sz w:val="18"/>
          <w:szCs w:val="28"/>
        </w:rPr>
        <w:t xml:space="preserve">2.8. Органы местного самоуправления муниципального образования не позднее 30 рабочих дней </w:t>
      </w:r>
      <w:r w:rsidRPr="00482537">
        <w:rPr>
          <w:rStyle w:val="af6"/>
          <w:i w:val="0"/>
          <w:iCs w:val="0"/>
          <w:sz w:val="18"/>
          <w:szCs w:val="28"/>
        </w:rPr>
        <w:t>истечения срока, указанного в </w:t>
      </w:r>
      <w:hyperlink r:id="rId13" w:anchor="/document/71032820/entry/1006" w:history="1">
        <w:r w:rsidRPr="00482537">
          <w:rPr>
            <w:rStyle w:val="a3"/>
            <w:sz w:val="18"/>
            <w:szCs w:val="28"/>
          </w:rPr>
          <w:t>пункте 2.6</w:t>
        </w:r>
      </w:hyperlink>
      <w:r w:rsidRPr="00482537">
        <w:rPr>
          <w:rStyle w:val="af6"/>
          <w:i w:val="0"/>
          <w:iCs w:val="0"/>
          <w:sz w:val="18"/>
          <w:szCs w:val="28"/>
        </w:rPr>
        <w:t> настоящего документа, размещают в единой информационной системе в сфере закупок протокол обсуждения в целях общественного контроля, который должен содержать информацию об учете поступивших</w:t>
      </w:r>
      <w:r w:rsidRPr="00482537">
        <w:rPr>
          <w:sz w:val="18"/>
          <w:szCs w:val="28"/>
        </w:rPr>
        <w:t> предложений общественных объединений, юридических и физических лиц и</w:t>
      </w:r>
      <w:r w:rsidRPr="00482537">
        <w:rPr>
          <w:sz w:val="18"/>
          <w:szCs w:val="28"/>
          <w:shd w:val="clear" w:color="auto" w:fill="F3F1E9"/>
        </w:rPr>
        <w:t> </w:t>
      </w:r>
      <w:r w:rsidRPr="00482537">
        <w:rPr>
          <w:rStyle w:val="af6"/>
          <w:i w:val="0"/>
          <w:iCs w:val="0"/>
          <w:sz w:val="18"/>
          <w:szCs w:val="28"/>
        </w:rPr>
        <w:t>(или) обоснованную позицию органа местного самоуправления о невозможности учета поступивших предложений</w:t>
      </w:r>
      <w:r w:rsidRPr="00482537">
        <w:rPr>
          <w:sz w:val="18"/>
          <w:szCs w:val="28"/>
          <w:shd w:val="clear" w:color="auto" w:fill="F3F1E9"/>
        </w:rPr>
        <w:t>.</w:t>
      </w:r>
      <w:r w:rsidRPr="00482537">
        <w:rPr>
          <w:spacing w:val="2"/>
          <w:sz w:val="18"/>
          <w:szCs w:val="28"/>
        </w:rPr>
        <w:t>.</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 xml:space="preserve">2.9. По результатам обсуждения в целях общественного контроля органы местного самоуправления муниципального образования при необходимости принимают решения о внесении изменений в проекты правовых актов, указанных в пункте 2.1., с </w:t>
      </w:r>
      <w:r w:rsidRPr="00482537">
        <w:rPr>
          <w:spacing w:val="2"/>
          <w:sz w:val="18"/>
          <w:szCs w:val="28"/>
        </w:rPr>
        <w:lastRenderedPageBreak/>
        <w:t>учетом предложений общественных объединений, юридических и физических лиц и о рассмотрении указанных в абзаце третьем подпункта "а" и абзаце третьем подпункта "б" пункта 2.1. проектов правовых актов на заседаниях Общественного совета по вопросам нормирования закупок товаров, работ, услуг для обеспечения муниципальных нужд при администрации  муниципального образования (далее – Общественный совет) в соответствии с пунктом 3 общих требований.</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2.10. По результатам рассмотрения проектов правовых актов, указанных в абзаце третьем подпункта "а" и абзаце третьем подпункта "б" пункта 2.1. Общественный совет принимает одно из следующих решений:</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а) о необходимости доработки проекта правового акта;</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б) о возможности принятия правового акта.</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2.11. Органы местного самоуправления муниципального образования до 1 июня текущего финансового года принимают правовые акты, указанные в абзаце втором подпункта "б" пункта 2.1.</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При обосновании объекта и (или) объектов закупки учитываются изменения, внесенные в правовые акты, указанные в абзаце втором подпункта "б" пункта 2.1., до представления субъектами бюджетного планирования предложений по распределению бюджетных ассигнований в порядке, установленном администрацией муниципального образования.</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 xml:space="preserve">2.12. Правовые акты, предусмотренные подпунктом "б" пункта 2.1., пересматриваются по мере необходимости. </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2.13. Органы местного самоуправления муниципального образования в течение 7 рабочих дней со дня принятия правовых актов, указанных в подпункте "б" пункта 2.1., размещают эти правовые акты в установленном порядке в единой информационной системе в сфере закупок.</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2.14. Внесение изменений в правовые акты, указанные в подпункте "б" пункта 2.1., осуществляется в порядке, установленном для их принятия.</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2.15. Постановление администрации муниципального образования, утверждающее правила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 должно определять:</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а) порядок определения значений характеристик (свойств) отдельных видов товаров, работ, услуг (в том числе предельных цен товаров, работ, услуг), включенных в утвержденный Правительством Российской Федерации перечень отдельных видов товаров, работ, услуг;</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б) порядок отбора отдельных видов товаров, работ, услуг (в том числе предельных цен товаров, работ, услуг), закупаемых самими органами местного самоуправления муниципального образования и подведомственными указанным органам казенными учреждениями, бюджетными учреждениями и унитарными предприятиями (далее - ведомственный перечень);</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в) форму ведомственного перечня.</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2.16. Постановление администрации муниципального образования, утверждающее правила определения нормативных затрат, должно определять:</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а) порядок расчета нормативных затрат, в том числе формулы расчета;</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б) обязанность органов местного самоуправления муниципального образования определить порядок расчета нормативных затрат, для которых порядок расчета не определен администрацией муниципального образования;</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в) требование об определении органами местного самоуправления муниципального образования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2.17. Правовые акты органов местного самоуправления муниципального образования, в том числе отраслевых (функциональных) органов администрации муниципального образования, утверждающие требования к отдельным видам товаров, работ, услуг, закупаемым самими органами местного самоуправления муниципального образования и подведомственными указанным органам казенными учреждениями, бюджетными учреждениями и унитарными предприятиями, должны содержать следующие сведения:</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а)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б) перечень отдельных видов товаров, работ, услуг с указанием характеристик (свойств) и их значений.</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2.18. Органы местного самоуправления муниципального образования разрабатывают и утверждают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 по структурным подразделениям указанных органов.</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2.19. Правовые акты органов местного самоуправления муниципального образования утверждающие нормативные затраты, должны определять:</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а) порядок расчета нормативных затрат, для которых правилами определения нормативных затрат не установлен порядок расчета;</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б)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2.20. Правовые акты, указанные в подпункте "б" пункта 2.1., могут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функций органов местного самоуправления муниципального образования и (или) подведомственных казенных учреждений.</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2.21.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482537" w:rsidRPr="00482537" w:rsidRDefault="00482537" w:rsidP="00482537">
      <w:pPr>
        <w:shd w:val="clear" w:color="auto" w:fill="FFFFFF"/>
        <w:spacing w:line="0" w:lineRule="atLeast"/>
        <w:ind w:firstLine="567"/>
        <w:jc w:val="center"/>
        <w:textAlignment w:val="baseline"/>
        <w:outlineLvl w:val="2"/>
        <w:rPr>
          <w:spacing w:val="2"/>
          <w:sz w:val="18"/>
          <w:szCs w:val="28"/>
        </w:rPr>
      </w:pPr>
      <w:r w:rsidRPr="00482537">
        <w:rPr>
          <w:spacing w:val="2"/>
          <w:sz w:val="18"/>
          <w:szCs w:val="28"/>
        </w:rPr>
        <w:t>3. Правила определения требований к закупаемым органами местного самоуправления муниципального образования, казенными учреждениями, бюджетными учреждениями и муниципальными унитарными предприятиями отдельным видам товаров, работ, услуг</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3.1. Требования к приобретаемым товарам, работам, услугам утверждаются по форме согласно Приложению N 1 к настоящим Правилам.</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3.2. Требования к отдельным видам товаров, работ, услуг (в том числе предельные цены товаров, работ, услуг) и к определению нормативных затрат на обеспечение функций муниципальных органов, в том числе подведомственных указанным органам казенных учреждений должны содержать:</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наименование товаров, работ, услуг, подлежащих нормированию;</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функциональное назначение товаров, работ, услуг, подлежащих нормированию;</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параметры,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lastRenderedPageBreak/>
        <w:t>единицы измерения параметров,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 конкретные числовые значения, или качественные характеристики потребительских свойств (функциональных особенностей) товаров, работ, услуг, по которым устанавливается требование к приобретаемым товарам, работам, услугам.</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3.3. Требования к товарам, работам, услугам, приобретаемым для обеспечения муниципальных нужд должны устанавливаться с учетом мероприятий по оптимизации деятельности заказчиков, программ (мероприятий) по повышению эффективности бюджетных расходов, обеспечения энергетической эффективности, минимизации вредных последствий для окружающей среды.</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3.4. Под требованиями к приобретаемым товарам, работам, услугам понимаются утвержденные требования к количеству (объему) и качеству, потребительским свойствам и иным характеристикам товаров, работ и услуг, которые позволяют осуществить обеспечение муниципальных нужд, но не приводят к закупкам товаров, работ и услуг, имеющих избыточные потребительские свойства или являющихся предметами роскоши.</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3.5. Требования к количеству (объему) товаров, работ, услуг устанавливаются в удельных натуральных показателях (10000 населения, на 1 муниципальную функцию или услугу, административную процедуру, административное действие, структурное подразделение, муниципального служащего, квадратный метр площади помещений, транспортное средство, единицу оборудования и т.п.).</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3.6. Требования к качеству товара, работы, услуги и его потребительским свойствам (функциональным характеристикам) устанавливаются в количественных или качественных показателях, измеряющих полезность товаров, работ, услуг и их способность удовлетворять конкретные нужды заказчика в расчете на единицу приобретаемого товара, работы, услуги для муниципальных нужд. Требования к качеству товара, работы, услуги, его потребительским свойствам (функциональным характеристикам) не могут содержать требования к производителю, поставщику, месту и источнику происхождения товара, работы, услуги за исключением случаев, установленных федеральным законом.</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3.7. Требования к иным характеристикам товаров, работ, услуг включают:</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требования к цене товара, работы, услуги, устанавливаемые в абсолютном денежном выражении (цена единицы транспортного средства, стоимость строительства квадратного метра площади помещений и т.п.) или относительном выражении (доля денежных средств заказчика, которая может быть использована на закупку определенного товара, работы, услуги и т.п.);</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требования к предельным объемам и стоимости ресурсов, необходимых для выполнения некоторых работ, оказания некоторых услуг (предельная стоимость нормо-часа ремонтных работ автотранспортных средств, предельная стоимость человеко-часа экспертных работ);</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срок (период) поставки товара, выполнения работы, оказания услуги (срок службы товара, результатов работы и услуги, устанавливаемый в показателях времени (длительности) использования товаров, результатов работ и услуг (день, месяц, год и т.п.);</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расходы на эксплуатацию товара, устанавливаемые в абсолютном денежном и относительном выражении;</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расходы на техническое обслуживание товара, устанавливаемые в абсолютном денежном и относительном выражении;</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срок предоставления гарантии качества товара, работ, услуг, устанавливаемые в количестве дней, месяцев, лет;</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объем предоставления гарантий, устанавливаемые в абсолютном денежном или относительном выражении, определяются перечнем элементов, на которые распространяется гарантия, способом возмещения понесенного ущерба в результате поставки некачественного товара, работы, услуги;</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иные требования.</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3.8. Требования к товарам, работам и услугам, приобретаемым муниципальными учреждениями, должны учитывать утвержденные нормативные затраты на оказание муниципальными учреждениями, соответственно, муниципальных услуг (выполнение работ) и нормативные затраты на содержание имущества муниципальных учреждений.</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Утвержденные органами местного самоуправления, осуществляющими функции и полномочия учредителя, соответственно, муниципальных учреждений, нормативные затраты на оказание муниципальными учреждениями муниципальных услуг (выполнение работ), и нормативные затраты на содержание имущества муниципальных учреждений, подлежат пересмотру с учетом устанавливаемых требований к отдельным видам товаров, работ, услуг (в том числе предельных цен товаров, работ, услуг) и (или) нормативных затрат на обеспечение функций заказчиков.</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3.9. Требования к товарам, работам и услугам, приобретаемым заказчиками для обеспечения муниципальных нужд, устанавливаются на основе проведения анализа фактических или нормативных нужд, муниципальных заказчиков, с учетом требований нормативных правовых актов, технических регламентов, стандартов, административных регламентов и стандартов муниципальных услуг и других документов, регламентирующих минимальные, необходимые, достаточные требования, установленные для определенных товаров, работ, услуг (групп товаров, работ, услуг), способов их производства (выполнения, оказания).</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3.10. Анализ нужд муниципальных заказчиков в определенных товарах, работах, услугах, подлежащих нормированию, выполняется путем изучения особенностей и содержания деятельности соответствующих заказчиков (анализ осуществляемых функций, процедур, действий, оказываемых муниципальных услуг, выполнения работ), осуществляемой для обеспечения выполнения функций и полномочий органов местного самоуправления, в том числе для реализации мероприятий, предусмотренных муниципальными программами Российской Федерации, в том числе программами, другими документами стратегического и программно-целевого планирования, а также с учетом потребностей в конкретных ресурсах (товарах, работах, услугах).</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3.11. Определение потребности в ресурсах (товарах, работах, услугах) осуществляется с использованием нормативного, структурного и (или) экспертного метода.</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3.11.1. Нормативный метод применяется при наличии утвержденных нормативными правовыми актами требований к приобретаемым муниципальными заказчиками товарам, работам, услугам.</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3.11.2. В случае отсутствия утвержденных нормативными правовыми актами требований к приобретаемым муниципальными заказчиками товарам, работам, услугам применяется структурный и (или) экспертный метод.</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При применении структурного метода перечень закупаемых товаров, работ, услуг, подлежащих нормированию, параметры требований к качеству, количеству (объему), потребительским свойствам (функциональным характеристикам) и иных требований, определяются исходя из существующей практики закупки товаров, работ, услуг для обеспечения муниципальных нужд с учетом проведения оптимизации и рационализации используемых соответствующими заказчиками товаров, работ, услуг для удовлетворения для обеспечения муниципальных нужд.</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При применении экспертного метода параметры требований к качеству, количеству (объему), потребительским свойствам (функциональным характеристикам) и иным требования определяются на основе экспертной оценки необходимости и достаточности таких требований для обеспечения муниципальных нужд.</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lastRenderedPageBreak/>
        <w:t>Для осуществления экспертной оценки могут привлекаться независимые экспертные организации (частные лица, осуществляющие экспертную деятельность), специалисты органов государственной власти, органов местного самоуправления в рамках их компетенции, специалисты федеральных государственных учреждений, государственных учреждений субъектов Российской Федерации, муниципальных учреждений и негосударственных организаций соответствующего профиля.</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3.12. Потребность в ресурсах (товарах, работах, услугах) определяется с учетом мероприятий по оптимизации деятельности муниципальных заказчиков, программ (мероприятий) по повышению эффективности бюджетных расходов, обеспечения энергетической эффективности, минимизации вредных последствий для окружающей среды.</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3.13. Требования к приобретаемым товарам, работам и услугам подлежат пересмотру в случае:</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внесения изменений в нормативные правовые акты, иные документы, определяющие объем потребностей в определенном товаре, работе, услуге в результате изменения объемов и структуры нужд заказчиков;</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изменения структуры и характеристик потребительских свойств (функциональных характеристик) реализуемых на рынках товаров, работ, услуг (в результате модернизации производства, внедрения новых стандартов и технических регламентов, технических требований и т.п.);</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появления новых товаров, работ, услуг, которые могут более эффективно (с меньшими затратами) удовлетворять нужды заказчиков;</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принятия решения о реализации политики стимулирования (ограничения) государственного спроса на определенные технологий, товаров, работ, услуг, которые приводят к появлению и развитию (сужению) рынков таких товаров, работ, услуг.</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3.14. В целях определения товаров, работ, услуг, приобретаемых для обеспечения муниципальных нужд, для которых разрабатываются требования к количеству (объему) и качеству, потребительским свойствам и иным характеристикам товаров, работ и услуг, которые позволяют осуществить обеспечение муниципальных нужд, но не приводят к закупкам товаров, работ и услуг, имеющих избыточные потребительские свойства или являющихся предметами роскоши формируется перечень товаров, работ, услуг, подлежащих обязательному нормированию.</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3.15. Перечень товаров, работ, услуг для обеспечения муниципальных нужд, подлежащих обязательному нормированию, утверждается администрацией муниципального образования по форме согласно Приложению N 2 к настоящим Правилам.</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Перечень формируется по группам "Товары", "Работы", "Услуги" и содержит:</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код общероссийских классификаторов и каталогов товаров, работ и услуг для обеспечения муниципальных нужд;</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наименование товара, работы, услуги;</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функциональное назначение товара, работы, услуги;</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описание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описание единиц измерения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наименование органа местного самоуправления, который утверждает требования к приобретаемым товарам, работам, услугам.</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3.16. Администрация муниципального образования вправе утвердить ведомственные перечни товаров, работ, услуг, подлежащих обязательному нормированию, приобретаемых заказчиками (далее - Ведомственные перечни).</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Ведомственными перечнями определяются товары, работы, услуги, подлежащие обязательному нормированию, помимо установленных перечнями товаров, работ, услуг для обеспечения муниципальных нужд, подлежащих обязательному нормированию.</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Ведомственный перечень формируется по группам "Товары", "Работы", "Услуги" и содержит:</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код общероссийских классификаторов и каталогов товаров, работ и услуг для государственных и муниципальных нужд;</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наименование товара, работы, услуги;</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функциональное назначение товара, работы, услуги;</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описание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единицы измерения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3.17. Ведомственный перечень утверждается по форме согласно Приложению N 3 к настоящим Правилам.</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3.18. Товары, работы, услуги включаются в Перечень и Ведомственные перечни в следующих случаях:</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приобретаемые товары, работы, услуги невозможно (сложно) однозначно связать с реальными потребностями (нуждами) заказчика, что приводит к нерациональному и избыточному потреблению, либо недопотреблению и как следствие к неэффективности использования бюджетных средств, снижению качества деятельности заказчика;</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товар, работа, услуга одного вида может обладать различными потребительскими свойствами, обеспечивающими существенную дифференциацию цен, при одинаковом (практически одинаковом) функциональном назначении;</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необходимо стимулировать (ограничить) спрос на товары, работы, услуги и развивать (сужать) рынки таких товаров, работ, услуг;</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необходимо внедрять новые стандарты потребления ресурсов, необходимых для эффективного осуществления деятельности заказчиком;</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 xml:space="preserve">товар, работа, услуга является </w:t>
      </w:r>
      <w:proofErr w:type="spellStart"/>
      <w:r w:rsidRPr="00482537">
        <w:rPr>
          <w:spacing w:val="2"/>
          <w:sz w:val="18"/>
          <w:szCs w:val="28"/>
        </w:rPr>
        <w:t>комплиментарным</w:t>
      </w:r>
      <w:proofErr w:type="spellEnd"/>
      <w:r w:rsidRPr="00482537">
        <w:rPr>
          <w:spacing w:val="2"/>
          <w:sz w:val="18"/>
          <w:szCs w:val="28"/>
        </w:rPr>
        <w:t xml:space="preserve"> или заменителем товара, работы, услуги, которые подлежать обязательному нормированию.</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3.19. Наименование товаров, работ, услуг определяется в соответствии с наименованиями общероссийских классификаторов и каталогов товаров, работ и услуг для муниципальных) нужд, утвержденных в установленном порядке.</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3.20. Запрещается в наименовании товара указывать конкретного производителя товара, конкретный товарный знак (его словесное обозначение), за исключением случаев осуществления закупки у единственного поставщика.</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3.21. Функциональные требования товара, работ, услуг определяется целями и условиями использования соответствующего товара, работы, услуги. Для одного наименования товара, работы, услуги может указываться несколько разных функциональных назначений, если нормированию подлежат товары, работы, услуги, относящиеся к одному классу, подклассу, группе, подгруппе, виду, категории, подкатегории классификаторов и каталогов товаров, работ и услуг для государственных (муниципальных) нужд, но отличающиеся по функциональному назначению, используются для удовлетворения разных нужд заказчиков.</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3.22. Перечень товаров, работ, услуг, подлежащих обязательному нормированию, ведомственные перечни товаров, работ, услуг, подлежащих обязательному нормированию, подлежат пересмотру в случае:</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lastRenderedPageBreak/>
        <w:t>внесения изменений в нормативные правовые акты, иные документы, определяющие объем потребностей в определенном товаре, работе, услуге в результате изменения объемов и структуры нужд заказчиков;</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изменения структуры и характеристик потребительских свойств (функциональных характеристик) реализуемых на рынках товаров, работ, услуг (в результате модернизации производства, внедрения новых стандартов и технических регламентов, технических требований и т.п.);</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появления новых товаров, работ, услуг, которые могут более эффективно (с меньшими затратами) удовлетворять нужды заказчиков;</w:t>
      </w:r>
    </w:p>
    <w:p w:rsidR="00482537" w:rsidRPr="00482537" w:rsidRDefault="00482537" w:rsidP="00482537">
      <w:pPr>
        <w:shd w:val="clear" w:color="auto" w:fill="FFFFFF"/>
        <w:spacing w:line="0" w:lineRule="atLeast"/>
        <w:ind w:firstLine="567"/>
        <w:jc w:val="both"/>
        <w:textAlignment w:val="baseline"/>
        <w:rPr>
          <w:spacing w:val="2"/>
          <w:sz w:val="18"/>
          <w:szCs w:val="28"/>
        </w:rPr>
      </w:pPr>
      <w:r w:rsidRPr="00482537">
        <w:rPr>
          <w:spacing w:val="2"/>
          <w:sz w:val="18"/>
          <w:szCs w:val="28"/>
        </w:rPr>
        <w:t>принятия решения о реализации политики стимулирования (ограничения) государственного спроса на определенные технологий, товаров, работ, услуг, которые приводят к появлению и развитию (сужению) рынков таких товаров, работ, услуг.</w:t>
      </w:r>
    </w:p>
    <w:p w:rsidR="00482537" w:rsidRPr="00482537" w:rsidRDefault="00482537" w:rsidP="00482537">
      <w:pPr>
        <w:shd w:val="clear" w:color="auto" w:fill="FFFFFF"/>
        <w:spacing w:line="0" w:lineRule="atLeast"/>
        <w:ind w:firstLine="567"/>
        <w:jc w:val="right"/>
        <w:textAlignment w:val="baseline"/>
        <w:rPr>
          <w:spacing w:val="2"/>
          <w:sz w:val="18"/>
          <w:szCs w:val="28"/>
        </w:rPr>
      </w:pPr>
      <w:r w:rsidRPr="00482537">
        <w:rPr>
          <w:spacing w:val="2"/>
          <w:sz w:val="18"/>
          <w:szCs w:val="28"/>
        </w:rPr>
        <w:br/>
      </w:r>
    </w:p>
    <w:p w:rsidR="00482537" w:rsidRPr="00482537" w:rsidRDefault="00482537" w:rsidP="00482537">
      <w:pPr>
        <w:shd w:val="clear" w:color="auto" w:fill="FFFFFF"/>
        <w:spacing w:line="0" w:lineRule="atLeast"/>
        <w:ind w:firstLine="567"/>
        <w:jc w:val="right"/>
        <w:textAlignment w:val="baseline"/>
        <w:rPr>
          <w:spacing w:val="2"/>
          <w:sz w:val="18"/>
          <w:szCs w:val="28"/>
        </w:rPr>
      </w:pPr>
    </w:p>
    <w:p w:rsidR="00482537" w:rsidRPr="00482537" w:rsidRDefault="00482537" w:rsidP="00482537">
      <w:pPr>
        <w:shd w:val="clear" w:color="auto" w:fill="FFFFFF"/>
        <w:spacing w:line="0" w:lineRule="atLeast"/>
        <w:ind w:firstLine="567"/>
        <w:jc w:val="right"/>
        <w:textAlignment w:val="baseline"/>
        <w:rPr>
          <w:spacing w:val="2"/>
          <w:sz w:val="18"/>
          <w:szCs w:val="28"/>
        </w:rPr>
      </w:pPr>
    </w:p>
    <w:p w:rsidR="00482537" w:rsidRPr="00482537" w:rsidRDefault="00482537" w:rsidP="00482537">
      <w:pPr>
        <w:shd w:val="clear" w:color="auto" w:fill="FFFFFF"/>
        <w:spacing w:line="0" w:lineRule="atLeast"/>
        <w:ind w:firstLine="567"/>
        <w:jc w:val="right"/>
        <w:textAlignment w:val="baseline"/>
        <w:rPr>
          <w:spacing w:val="2"/>
          <w:sz w:val="18"/>
          <w:szCs w:val="28"/>
        </w:rPr>
      </w:pPr>
    </w:p>
    <w:p w:rsidR="00482537" w:rsidRPr="00482537" w:rsidRDefault="00482537" w:rsidP="00482537">
      <w:pPr>
        <w:shd w:val="clear" w:color="auto" w:fill="FFFFFF"/>
        <w:spacing w:line="0" w:lineRule="atLeast"/>
        <w:ind w:firstLine="567"/>
        <w:jc w:val="right"/>
        <w:textAlignment w:val="baseline"/>
        <w:rPr>
          <w:spacing w:val="2"/>
          <w:sz w:val="18"/>
          <w:szCs w:val="28"/>
        </w:rPr>
      </w:pPr>
    </w:p>
    <w:p w:rsidR="00482537" w:rsidRPr="00482537" w:rsidRDefault="00482537" w:rsidP="00482537">
      <w:pPr>
        <w:shd w:val="clear" w:color="auto" w:fill="FFFFFF"/>
        <w:spacing w:line="0" w:lineRule="atLeast"/>
        <w:ind w:firstLine="567"/>
        <w:jc w:val="right"/>
        <w:textAlignment w:val="baseline"/>
        <w:rPr>
          <w:spacing w:val="2"/>
          <w:sz w:val="18"/>
          <w:szCs w:val="28"/>
        </w:rPr>
      </w:pPr>
    </w:p>
    <w:p w:rsidR="00482537" w:rsidRPr="00482537" w:rsidRDefault="00482537" w:rsidP="00482537">
      <w:pPr>
        <w:shd w:val="clear" w:color="auto" w:fill="FFFFFF"/>
        <w:spacing w:line="0" w:lineRule="atLeast"/>
        <w:ind w:firstLine="567"/>
        <w:jc w:val="right"/>
        <w:textAlignment w:val="baseline"/>
        <w:rPr>
          <w:spacing w:val="2"/>
          <w:sz w:val="18"/>
          <w:szCs w:val="28"/>
        </w:rPr>
      </w:pPr>
    </w:p>
    <w:p w:rsidR="00482537" w:rsidRPr="00482537" w:rsidRDefault="00482537" w:rsidP="00482537">
      <w:pPr>
        <w:shd w:val="clear" w:color="auto" w:fill="FFFFFF"/>
        <w:spacing w:line="0" w:lineRule="atLeast"/>
        <w:ind w:firstLine="567"/>
        <w:jc w:val="right"/>
        <w:textAlignment w:val="baseline"/>
        <w:rPr>
          <w:spacing w:val="2"/>
          <w:sz w:val="18"/>
          <w:szCs w:val="28"/>
        </w:rPr>
      </w:pPr>
    </w:p>
    <w:p w:rsidR="00482537" w:rsidRPr="00482537" w:rsidRDefault="00482537" w:rsidP="00482537">
      <w:pPr>
        <w:shd w:val="clear" w:color="auto" w:fill="FFFFFF"/>
        <w:spacing w:line="0" w:lineRule="atLeast"/>
        <w:ind w:firstLine="567"/>
        <w:jc w:val="right"/>
        <w:textAlignment w:val="baseline"/>
        <w:rPr>
          <w:spacing w:val="2"/>
          <w:sz w:val="18"/>
          <w:szCs w:val="28"/>
        </w:rPr>
      </w:pPr>
    </w:p>
    <w:p w:rsidR="00482537" w:rsidRPr="00482537" w:rsidRDefault="00482537" w:rsidP="00482537">
      <w:pPr>
        <w:shd w:val="clear" w:color="auto" w:fill="FFFFFF"/>
        <w:spacing w:line="0" w:lineRule="atLeast"/>
        <w:ind w:firstLine="567"/>
        <w:jc w:val="right"/>
        <w:textAlignment w:val="baseline"/>
        <w:rPr>
          <w:spacing w:val="2"/>
          <w:sz w:val="18"/>
          <w:szCs w:val="28"/>
        </w:rPr>
      </w:pPr>
    </w:p>
    <w:p w:rsidR="00482537" w:rsidRPr="00482537" w:rsidRDefault="00482537" w:rsidP="00482537">
      <w:pPr>
        <w:shd w:val="clear" w:color="auto" w:fill="FFFFFF"/>
        <w:spacing w:line="0" w:lineRule="atLeast"/>
        <w:ind w:firstLine="567"/>
        <w:jc w:val="right"/>
        <w:textAlignment w:val="baseline"/>
        <w:rPr>
          <w:spacing w:val="2"/>
          <w:sz w:val="18"/>
          <w:szCs w:val="28"/>
        </w:rPr>
      </w:pPr>
    </w:p>
    <w:p w:rsidR="00482537" w:rsidRPr="00482537" w:rsidRDefault="00482537" w:rsidP="00482537">
      <w:pPr>
        <w:shd w:val="clear" w:color="auto" w:fill="FFFFFF"/>
        <w:spacing w:line="0" w:lineRule="atLeast"/>
        <w:ind w:firstLine="567"/>
        <w:jc w:val="right"/>
        <w:textAlignment w:val="baseline"/>
        <w:rPr>
          <w:spacing w:val="2"/>
          <w:sz w:val="18"/>
          <w:szCs w:val="28"/>
        </w:rPr>
      </w:pPr>
      <w:r w:rsidRPr="00482537">
        <w:rPr>
          <w:spacing w:val="2"/>
          <w:sz w:val="18"/>
          <w:szCs w:val="28"/>
        </w:rPr>
        <w:t>Приложение N 1</w:t>
      </w:r>
    </w:p>
    <w:p w:rsidR="00482537" w:rsidRPr="00482537" w:rsidRDefault="00482537" w:rsidP="00482537">
      <w:pPr>
        <w:shd w:val="clear" w:color="auto" w:fill="FFFFFF"/>
        <w:spacing w:line="0" w:lineRule="atLeast"/>
        <w:ind w:firstLine="567"/>
        <w:jc w:val="right"/>
        <w:textAlignment w:val="baseline"/>
        <w:rPr>
          <w:spacing w:val="2"/>
          <w:sz w:val="18"/>
          <w:szCs w:val="28"/>
        </w:rPr>
      </w:pPr>
      <w:r w:rsidRPr="00482537">
        <w:rPr>
          <w:spacing w:val="2"/>
          <w:sz w:val="18"/>
          <w:szCs w:val="28"/>
        </w:rPr>
        <w:t xml:space="preserve"> к Правилам нормирования в сфере</w:t>
      </w:r>
      <w:r w:rsidRPr="00482537">
        <w:rPr>
          <w:spacing w:val="2"/>
          <w:sz w:val="18"/>
          <w:szCs w:val="28"/>
        </w:rPr>
        <w:br/>
        <w:t>закупок товаров, работ и услуг для</w:t>
      </w:r>
      <w:r w:rsidRPr="00482537">
        <w:rPr>
          <w:spacing w:val="2"/>
          <w:sz w:val="18"/>
          <w:szCs w:val="28"/>
        </w:rPr>
        <w:br/>
        <w:t>обеспечения муниципальных нужд</w:t>
      </w:r>
      <w:r w:rsidRPr="00482537">
        <w:rPr>
          <w:spacing w:val="2"/>
          <w:sz w:val="18"/>
          <w:szCs w:val="28"/>
        </w:rPr>
        <w:br/>
        <w:t xml:space="preserve">______  рабочего поселка Посевная </w:t>
      </w:r>
    </w:p>
    <w:p w:rsidR="00482537" w:rsidRPr="00482537" w:rsidRDefault="00482537" w:rsidP="00482537">
      <w:pPr>
        <w:shd w:val="clear" w:color="auto" w:fill="FFFFFF"/>
        <w:spacing w:line="0" w:lineRule="atLeast"/>
        <w:ind w:firstLine="567"/>
        <w:jc w:val="right"/>
        <w:textAlignment w:val="baseline"/>
        <w:rPr>
          <w:spacing w:val="2"/>
          <w:sz w:val="18"/>
          <w:szCs w:val="28"/>
        </w:rPr>
      </w:pPr>
      <w:proofErr w:type="spellStart"/>
      <w:r w:rsidRPr="00482537">
        <w:rPr>
          <w:spacing w:val="2"/>
          <w:sz w:val="18"/>
          <w:szCs w:val="28"/>
        </w:rPr>
        <w:t>Черепановского</w:t>
      </w:r>
      <w:proofErr w:type="spellEnd"/>
      <w:r w:rsidRPr="00482537">
        <w:rPr>
          <w:spacing w:val="2"/>
          <w:sz w:val="18"/>
          <w:szCs w:val="28"/>
        </w:rPr>
        <w:t xml:space="preserve"> района </w:t>
      </w:r>
    </w:p>
    <w:p w:rsidR="00482537" w:rsidRPr="00482537" w:rsidRDefault="00482537" w:rsidP="00482537">
      <w:pPr>
        <w:shd w:val="clear" w:color="auto" w:fill="FFFFFF"/>
        <w:spacing w:line="0" w:lineRule="atLeast"/>
        <w:ind w:firstLine="567"/>
        <w:jc w:val="right"/>
        <w:textAlignment w:val="baseline"/>
        <w:rPr>
          <w:spacing w:val="2"/>
          <w:sz w:val="18"/>
          <w:szCs w:val="28"/>
        </w:rPr>
      </w:pPr>
      <w:r w:rsidRPr="00482537">
        <w:rPr>
          <w:spacing w:val="2"/>
          <w:sz w:val="18"/>
          <w:szCs w:val="28"/>
        </w:rPr>
        <w:t>Новосибирской области</w:t>
      </w:r>
    </w:p>
    <w:p w:rsidR="00482537" w:rsidRPr="00482537" w:rsidRDefault="00482537" w:rsidP="00482537">
      <w:pPr>
        <w:shd w:val="clear" w:color="auto" w:fill="FFFFFF"/>
        <w:spacing w:line="0" w:lineRule="atLeast"/>
        <w:ind w:firstLine="567"/>
        <w:jc w:val="right"/>
        <w:textAlignment w:val="baseline"/>
        <w:rPr>
          <w:spacing w:val="2"/>
          <w:sz w:val="18"/>
          <w:szCs w:val="28"/>
        </w:rPr>
      </w:pPr>
    </w:p>
    <w:p w:rsidR="00482537" w:rsidRPr="00482537" w:rsidRDefault="00482537" w:rsidP="00482537">
      <w:pPr>
        <w:shd w:val="clear" w:color="auto" w:fill="FFFFFF"/>
        <w:spacing w:line="0" w:lineRule="atLeast"/>
        <w:ind w:firstLine="567"/>
        <w:jc w:val="center"/>
        <w:textAlignment w:val="baseline"/>
        <w:rPr>
          <w:spacing w:val="2"/>
          <w:sz w:val="18"/>
          <w:szCs w:val="28"/>
        </w:rPr>
      </w:pPr>
      <w:r w:rsidRPr="00482537">
        <w:rPr>
          <w:spacing w:val="2"/>
          <w:sz w:val="18"/>
          <w:szCs w:val="28"/>
        </w:rPr>
        <w:t>ФОРМА ТРЕБОВАНИЙ К ОТДЕЛЬНЫМ ТОВАРАМ, РАБОТАМ, УСЛУГАМ ДЛЯ ОБЕСПЕЧЕНИЯ МУНИЦИПАЛЬНЫХ НУЖД</w:t>
      </w:r>
    </w:p>
    <w:p w:rsidR="00482537" w:rsidRPr="00482537" w:rsidRDefault="00482537" w:rsidP="00482537">
      <w:pPr>
        <w:shd w:val="clear" w:color="auto" w:fill="FFFFFF"/>
        <w:spacing w:line="0" w:lineRule="atLeast"/>
        <w:ind w:firstLine="567"/>
        <w:jc w:val="both"/>
        <w:textAlignment w:val="baseline"/>
        <w:rPr>
          <w:spacing w:val="2"/>
          <w:sz w:val="18"/>
          <w:szCs w:val="28"/>
        </w:rPr>
      </w:pPr>
    </w:p>
    <w:p w:rsidR="00482537" w:rsidRPr="00482537" w:rsidRDefault="00482537" w:rsidP="00482537">
      <w:pPr>
        <w:shd w:val="clear" w:color="auto" w:fill="FFFFFF"/>
        <w:jc w:val="both"/>
        <w:textAlignment w:val="baseline"/>
        <w:rPr>
          <w:spacing w:val="2"/>
          <w:sz w:val="18"/>
          <w:szCs w:val="28"/>
        </w:rPr>
      </w:pPr>
    </w:p>
    <w:p w:rsidR="00482537" w:rsidRPr="00482537" w:rsidRDefault="00482537" w:rsidP="00482537">
      <w:pPr>
        <w:shd w:val="clear" w:color="auto" w:fill="FFFFFF"/>
        <w:jc w:val="both"/>
        <w:textAlignment w:val="baseline"/>
        <w:rPr>
          <w:spacing w:val="2"/>
          <w:sz w:val="18"/>
          <w:szCs w:val="28"/>
        </w:rPr>
      </w:pPr>
      <w:r w:rsidRPr="00482537">
        <w:rPr>
          <w:spacing w:val="2"/>
          <w:sz w:val="18"/>
          <w:szCs w:val="28"/>
        </w:rPr>
        <w:br/>
      </w:r>
    </w:p>
    <w:tbl>
      <w:tblPr>
        <w:tblW w:w="0" w:type="auto"/>
        <w:tblCellMar>
          <w:left w:w="0" w:type="dxa"/>
          <w:right w:w="0" w:type="dxa"/>
        </w:tblCellMar>
        <w:tblLook w:val="04A0" w:firstRow="1" w:lastRow="0" w:firstColumn="1" w:lastColumn="0" w:noHBand="0" w:noVBand="1"/>
      </w:tblPr>
      <w:tblGrid>
        <w:gridCol w:w="922"/>
        <w:gridCol w:w="6414"/>
        <w:gridCol w:w="1474"/>
        <w:gridCol w:w="1656"/>
      </w:tblGrid>
      <w:tr w:rsidR="00482537" w:rsidRPr="00482537" w:rsidTr="00BA3F3D">
        <w:trPr>
          <w:trHeight w:val="15"/>
        </w:trPr>
        <w:tc>
          <w:tcPr>
            <w:tcW w:w="924" w:type="dxa"/>
            <w:hideMark/>
          </w:tcPr>
          <w:p w:rsidR="00482537" w:rsidRPr="00482537" w:rsidRDefault="00482537" w:rsidP="00BA3F3D">
            <w:pPr>
              <w:jc w:val="both"/>
              <w:rPr>
                <w:sz w:val="18"/>
                <w:szCs w:val="28"/>
              </w:rPr>
            </w:pPr>
          </w:p>
        </w:tc>
        <w:tc>
          <w:tcPr>
            <w:tcW w:w="6468" w:type="dxa"/>
            <w:hideMark/>
          </w:tcPr>
          <w:p w:rsidR="00482537" w:rsidRPr="00482537" w:rsidRDefault="00482537" w:rsidP="00BA3F3D">
            <w:pPr>
              <w:jc w:val="both"/>
              <w:rPr>
                <w:sz w:val="18"/>
                <w:szCs w:val="28"/>
              </w:rPr>
            </w:pPr>
          </w:p>
        </w:tc>
        <w:tc>
          <w:tcPr>
            <w:tcW w:w="1478" w:type="dxa"/>
            <w:hideMark/>
          </w:tcPr>
          <w:p w:rsidR="00482537" w:rsidRPr="00482537" w:rsidRDefault="00482537" w:rsidP="00BA3F3D">
            <w:pPr>
              <w:jc w:val="both"/>
              <w:rPr>
                <w:sz w:val="18"/>
                <w:szCs w:val="28"/>
              </w:rPr>
            </w:pPr>
          </w:p>
        </w:tc>
        <w:tc>
          <w:tcPr>
            <w:tcW w:w="1663" w:type="dxa"/>
            <w:hideMark/>
          </w:tcPr>
          <w:p w:rsidR="00482537" w:rsidRPr="00482537" w:rsidRDefault="00482537" w:rsidP="00BA3F3D">
            <w:pPr>
              <w:jc w:val="both"/>
              <w:rPr>
                <w:sz w:val="18"/>
                <w:szCs w:val="28"/>
              </w:rPr>
            </w:pPr>
          </w:p>
        </w:tc>
      </w:tr>
      <w:tr w:rsidR="00482537" w:rsidRPr="00482537" w:rsidTr="00BA3F3D">
        <w:tc>
          <w:tcPr>
            <w:tcW w:w="73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Наименование товара, работы, услуги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73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Код ОКПД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73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Функциональное назначение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73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Параметры,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Единица измерения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Значение</w:t>
            </w:r>
          </w:p>
        </w:tc>
      </w:tr>
      <w:tr w:rsidR="00482537" w:rsidRPr="00482537" w:rsidTr="00BA3F3D">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ind w:right="-151"/>
              <w:jc w:val="both"/>
              <w:textAlignment w:val="baseline"/>
              <w:rPr>
                <w:sz w:val="18"/>
                <w:szCs w:val="28"/>
              </w:rPr>
            </w:pPr>
            <w:r w:rsidRPr="00482537">
              <w:rPr>
                <w:sz w:val="18"/>
                <w:szCs w:val="28"/>
              </w:rPr>
              <w:t>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ind w:right="-151"/>
              <w:jc w:val="both"/>
              <w:textAlignment w:val="baseline"/>
              <w:rPr>
                <w:sz w:val="18"/>
                <w:szCs w:val="28"/>
              </w:rPr>
            </w:pPr>
            <w:r w:rsidRPr="00482537">
              <w:rPr>
                <w:sz w:val="18"/>
                <w:szCs w:val="28"/>
              </w:rPr>
              <w:t>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ind w:right="-151"/>
              <w:jc w:val="both"/>
              <w:textAlignment w:val="baseline"/>
              <w:rPr>
                <w:sz w:val="18"/>
                <w:szCs w:val="28"/>
              </w:rPr>
            </w:pPr>
            <w:r w:rsidRPr="00482537">
              <w:rPr>
                <w:sz w:val="18"/>
                <w:szCs w:val="28"/>
              </w:rPr>
              <w:t>3</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ind w:right="-151"/>
              <w:jc w:val="both"/>
              <w:textAlignment w:val="baseline"/>
              <w:rPr>
                <w:sz w:val="18"/>
                <w:szCs w:val="28"/>
              </w:rPr>
            </w:pPr>
            <w:r w:rsidRPr="00482537">
              <w:rPr>
                <w:sz w:val="18"/>
                <w:szCs w:val="28"/>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ind w:left="-7" w:right="-151"/>
              <w:jc w:val="both"/>
              <w:textAlignment w:val="baseline"/>
              <w:rPr>
                <w:sz w:val="18"/>
                <w:szCs w:val="28"/>
              </w:rPr>
            </w:pPr>
            <w:r w:rsidRPr="00482537">
              <w:rPr>
                <w:sz w:val="18"/>
                <w:szCs w:val="28"/>
              </w:rPr>
              <w:t>п</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bl>
    <w:p w:rsidR="00482537" w:rsidRPr="00482537" w:rsidRDefault="00482537" w:rsidP="00482537">
      <w:pPr>
        <w:shd w:val="clear" w:color="auto" w:fill="FFFFFF"/>
        <w:spacing w:before="375" w:after="225"/>
        <w:jc w:val="both"/>
        <w:textAlignment w:val="baseline"/>
        <w:outlineLvl w:val="2"/>
        <w:rPr>
          <w:spacing w:val="2"/>
          <w:sz w:val="18"/>
          <w:szCs w:val="28"/>
        </w:rPr>
      </w:pPr>
      <w:r w:rsidRPr="00482537">
        <w:rPr>
          <w:spacing w:val="2"/>
          <w:sz w:val="18"/>
          <w:szCs w:val="28"/>
        </w:rPr>
        <w:t>Приложение N 2. ФОРМА ПЕРЕЧНЯ ТОВАРОВ, РАБОТ, УСЛУГ, ПОДЛЕЖАЩИХ ОБЯЗАТЕЛЬНОМУ НОРМИРОВАНИЮ</w:t>
      </w:r>
    </w:p>
    <w:p w:rsidR="00482537" w:rsidRPr="00482537" w:rsidRDefault="00482537" w:rsidP="00482537">
      <w:pPr>
        <w:shd w:val="clear" w:color="auto" w:fill="FFFFFF"/>
        <w:spacing w:line="0" w:lineRule="atLeast"/>
        <w:ind w:firstLine="567"/>
        <w:jc w:val="right"/>
        <w:textAlignment w:val="baseline"/>
        <w:rPr>
          <w:spacing w:val="2"/>
          <w:sz w:val="18"/>
          <w:szCs w:val="28"/>
        </w:rPr>
      </w:pPr>
      <w:r w:rsidRPr="00482537">
        <w:rPr>
          <w:spacing w:val="2"/>
          <w:sz w:val="18"/>
          <w:szCs w:val="28"/>
        </w:rPr>
        <w:br/>
        <w:t>Приложение N 2</w:t>
      </w:r>
      <w:r w:rsidRPr="00482537">
        <w:rPr>
          <w:spacing w:val="2"/>
          <w:sz w:val="18"/>
          <w:szCs w:val="28"/>
        </w:rPr>
        <w:br/>
        <w:t>к Правилам нормирования в сфере</w:t>
      </w:r>
      <w:r w:rsidRPr="00482537">
        <w:rPr>
          <w:spacing w:val="2"/>
          <w:sz w:val="18"/>
          <w:szCs w:val="28"/>
        </w:rPr>
        <w:br/>
        <w:t>закупок товаров, работ и услуг для</w:t>
      </w:r>
      <w:r w:rsidRPr="00482537">
        <w:rPr>
          <w:spacing w:val="2"/>
          <w:sz w:val="18"/>
          <w:szCs w:val="28"/>
        </w:rPr>
        <w:br/>
        <w:t>обеспечения муниципальных нужд</w:t>
      </w:r>
      <w:r w:rsidRPr="00482537">
        <w:rPr>
          <w:spacing w:val="2"/>
          <w:sz w:val="18"/>
          <w:szCs w:val="28"/>
        </w:rPr>
        <w:br/>
        <w:t xml:space="preserve">______  рабочего поселка Посевная </w:t>
      </w:r>
    </w:p>
    <w:p w:rsidR="00482537" w:rsidRPr="00482537" w:rsidRDefault="00482537" w:rsidP="00482537">
      <w:pPr>
        <w:shd w:val="clear" w:color="auto" w:fill="FFFFFF"/>
        <w:spacing w:line="0" w:lineRule="atLeast"/>
        <w:ind w:firstLine="567"/>
        <w:jc w:val="right"/>
        <w:textAlignment w:val="baseline"/>
        <w:rPr>
          <w:spacing w:val="2"/>
          <w:sz w:val="18"/>
          <w:szCs w:val="28"/>
        </w:rPr>
      </w:pPr>
      <w:proofErr w:type="spellStart"/>
      <w:r w:rsidRPr="00482537">
        <w:rPr>
          <w:spacing w:val="2"/>
          <w:sz w:val="18"/>
          <w:szCs w:val="28"/>
        </w:rPr>
        <w:t>Черепановского</w:t>
      </w:r>
      <w:proofErr w:type="spellEnd"/>
      <w:r w:rsidRPr="00482537">
        <w:rPr>
          <w:spacing w:val="2"/>
          <w:sz w:val="18"/>
          <w:szCs w:val="28"/>
        </w:rPr>
        <w:t xml:space="preserve"> района </w:t>
      </w:r>
    </w:p>
    <w:p w:rsidR="00482537" w:rsidRPr="00482537" w:rsidRDefault="00482537" w:rsidP="00482537">
      <w:pPr>
        <w:shd w:val="clear" w:color="auto" w:fill="FFFFFF"/>
        <w:jc w:val="right"/>
        <w:textAlignment w:val="baseline"/>
        <w:rPr>
          <w:spacing w:val="2"/>
          <w:sz w:val="18"/>
          <w:szCs w:val="28"/>
        </w:rPr>
      </w:pPr>
      <w:r w:rsidRPr="00482537">
        <w:rPr>
          <w:spacing w:val="2"/>
          <w:sz w:val="18"/>
          <w:szCs w:val="28"/>
        </w:rPr>
        <w:t>Новосибирской области</w:t>
      </w:r>
    </w:p>
    <w:p w:rsidR="00482537" w:rsidRPr="00482537" w:rsidRDefault="00482537" w:rsidP="00482537">
      <w:pPr>
        <w:shd w:val="clear" w:color="auto" w:fill="FFFFFF"/>
        <w:jc w:val="right"/>
        <w:textAlignment w:val="baseline"/>
        <w:rPr>
          <w:spacing w:val="2"/>
          <w:sz w:val="18"/>
          <w:szCs w:val="28"/>
        </w:rPr>
      </w:pPr>
    </w:p>
    <w:tbl>
      <w:tblPr>
        <w:tblW w:w="0" w:type="auto"/>
        <w:tblCellMar>
          <w:left w:w="0" w:type="dxa"/>
          <w:right w:w="0" w:type="dxa"/>
        </w:tblCellMar>
        <w:tblLook w:val="04A0" w:firstRow="1" w:lastRow="0" w:firstColumn="1" w:lastColumn="0" w:noHBand="0" w:noVBand="1"/>
      </w:tblPr>
      <w:tblGrid>
        <w:gridCol w:w="857"/>
        <w:gridCol w:w="1920"/>
        <w:gridCol w:w="1903"/>
        <w:gridCol w:w="2561"/>
        <w:gridCol w:w="1243"/>
        <w:gridCol w:w="1982"/>
      </w:tblGrid>
      <w:tr w:rsidR="00482537" w:rsidRPr="00482537" w:rsidTr="00BA3F3D">
        <w:trPr>
          <w:trHeight w:val="15"/>
        </w:trPr>
        <w:tc>
          <w:tcPr>
            <w:tcW w:w="1294" w:type="dxa"/>
            <w:hideMark/>
          </w:tcPr>
          <w:p w:rsidR="00482537" w:rsidRPr="00482537" w:rsidRDefault="00482537" w:rsidP="00BA3F3D">
            <w:pPr>
              <w:jc w:val="both"/>
              <w:rPr>
                <w:sz w:val="18"/>
                <w:szCs w:val="28"/>
              </w:rPr>
            </w:pPr>
          </w:p>
        </w:tc>
        <w:tc>
          <w:tcPr>
            <w:tcW w:w="2772" w:type="dxa"/>
            <w:hideMark/>
          </w:tcPr>
          <w:p w:rsidR="00482537" w:rsidRPr="00482537" w:rsidRDefault="00482537" w:rsidP="00BA3F3D">
            <w:pPr>
              <w:jc w:val="both"/>
              <w:rPr>
                <w:sz w:val="18"/>
                <w:szCs w:val="28"/>
              </w:rPr>
            </w:pPr>
          </w:p>
        </w:tc>
        <w:tc>
          <w:tcPr>
            <w:tcW w:w="2402" w:type="dxa"/>
            <w:hideMark/>
          </w:tcPr>
          <w:p w:rsidR="00482537" w:rsidRPr="00482537" w:rsidRDefault="00482537" w:rsidP="00BA3F3D">
            <w:pPr>
              <w:jc w:val="both"/>
              <w:rPr>
                <w:sz w:val="18"/>
                <w:szCs w:val="28"/>
              </w:rPr>
            </w:pPr>
          </w:p>
        </w:tc>
        <w:tc>
          <w:tcPr>
            <w:tcW w:w="4066" w:type="dxa"/>
            <w:hideMark/>
          </w:tcPr>
          <w:p w:rsidR="00482537" w:rsidRPr="00482537" w:rsidRDefault="00482537" w:rsidP="00BA3F3D">
            <w:pPr>
              <w:jc w:val="both"/>
              <w:rPr>
                <w:sz w:val="18"/>
                <w:szCs w:val="28"/>
              </w:rPr>
            </w:pPr>
          </w:p>
        </w:tc>
        <w:tc>
          <w:tcPr>
            <w:tcW w:w="1478" w:type="dxa"/>
            <w:hideMark/>
          </w:tcPr>
          <w:p w:rsidR="00482537" w:rsidRPr="00482537" w:rsidRDefault="00482537" w:rsidP="00BA3F3D">
            <w:pPr>
              <w:jc w:val="both"/>
              <w:rPr>
                <w:sz w:val="18"/>
                <w:szCs w:val="28"/>
              </w:rPr>
            </w:pPr>
          </w:p>
        </w:tc>
        <w:tc>
          <w:tcPr>
            <w:tcW w:w="2772" w:type="dxa"/>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Код</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Наименование товара, работы, услуги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Функциональное назначение товара, работы,</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Параметры, характеризующие потребительские свойства (функциональные характеристики) товаров, работы, услуг, по которым устанавливается требование к приобретаемым товарам, работам, услугам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Единицы измерения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Главные распорядители бюджетных средств, утверждающие требования к приобретаемым товарам, работам, услугам</w:t>
            </w: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lastRenderedPageBreak/>
              <w:t>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3</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6</w:t>
            </w: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I.</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Товары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II.</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Работы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III.</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Услуги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bl>
    <w:p w:rsidR="00482537" w:rsidRPr="00482537" w:rsidRDefault="00482537" w:rsidP="00482537">
      <w:pPr>
        <w:shd w:val="clear" w:color="auto" w:fill="FFFFFF"/>
        <w:spacing w:before="375" w:after="225"/>
        <w:jc w:val="right"/>
        <w:textAlignment w:val="baseline"/>
        <w:outlineLvl w:val="2"/>
        <w:rPr>
          <w:spacing w:val="2"/>
          <w:sz w:val="18"/>
          <w:szCs w:val="28"/>
        </w:rPr>
      </w:pPr>
      <w:r w:rsidRPr="00482537">
        <w:rPr>
          <w:spacing w:val="2"/>
          <w:sz w:val="18"/>
          <w:szCs w:val="28"/>
        </w:rPr>
        <w:t>Приложение N 3</w:t>
      </w:r>
    </w:p>
    <w:p w:rsidR="00482537" w:rsidRPr="00482537" w:rsidRDefault="00482537" w:rsidP="00482537">
      <w:pPr>
        <w:shd w:val="clear" w:color="auto" w:fill="FFFFFF"/>
        <w:spacing w:line="0" w:lineRule="atLeast"/>
        <w:ind w:firstLine="567"/>
        <w:jc w:val="right"/>
        <w:textAlignment w:val="baseline"/>
        <w:rPr>
          <w:spacing w:val="2"/>
          <w:sz w:val="18"/>
          <w:szCs w:val="28"/>
        </w:rPr>
      </w:pPr>
      <w:r w:rsidRPr="00482537">
        <w:rPr>
          <w:spacing w:val="2"/>
          <w:sz w:val="18"/>
          <w:szCs w:val="28"/>
        </w:rPr>
        <w:t xml:space="preserve"> к Правилам нормирования в сфере</w:t>
      </w:r>
      <w:r w:rsidRPr="00482537">
        <w:rPr>
          <w:spacing w:val="2"/>
          <w:sz w:val="18"/>
          <w:szCs w:val="28"/>
        </w:rPr>
        <w:br/>
        <w:t>закупок товаров, работ и услуг для</w:t>
      </w:r>
      <w:r w:rsidRPr="00482537">
        <w:rPr>
          <w:spacing w:val="2"/>
          <w:sz w:val="18"/>
          <w:szCs w:val="28"/>
        </w:rPr>
        <w:br/>
        <w:t>обеспечения муниципальных нужд</w:t>
      </w:r>
      <w:r w:rsidRPr="00482537">
        <w:rPr>
          <w:spacing w:val="2"/>
          <w:sz w:val="18"/>
          <w:szCs w:val="28"/>
        </w:rPr>
        <w:br/>
        <w:t xml:space="preserve">______  рабочего поселка Посевная </w:t>
      </w:r>
    </w:p>
    <w:p w:rsidR="00482537" w:rsidRPr="00482537" w:rsidRDefault="00482537" w:rsidP="00482537">
      <w:pPr>
        <w:shd w:val="clear" w:color="auto" w:fill="FFFFFF"/>
        <w:spacing w:line="0" w:lineRule="atLeast"/>
        <w:ind w:firstLine="567"/>
        <w:jc w:val="right"/>
        <w:textAlignment w:val="baseline"/>
        <w:rPr>
          <w:spacing w:val="2"/>
          <w:sz w:val="18"/>
          <w:szCs w:val="28"/>
        </w:rPr>
      </w:pPr>
      <w:proofErr w:type="spellStart"/>
      <w:r w:rsidRPr="00482537">
        <w:rPr>
          <w:spacing w:val="2"/>
          <w:sz w:val="18"/>
          <w:szCs w:val="28"/>
        </w:rPr>
        <w:t>Черепановского</w:t>
      </w:r>
      <w:proofErr w:type="spellEnd"/>
      <w:r w:rsidRPr="00482537">
        <w:rPr>
          <w:spacing w:val="2"/>
          <w:sz w:val="18"/>
          <w:szCs w:val="28"/>
        </w:rPr>
        <w:t xml:space="preserve"> района </w:t>
      </w:r>
    </w:p>
    <w:p w:rsidR="00482537" w:rsidRPr="00482537" w:rsidRDefault="00482537" w:rsidP="00482537">
      <w:pPr>
        <w:shd w:val="clear" w:color="auto" w:fill="FFFFFF"/>
        <w:jc w:val="right"/>
        <w:textAlignment w:val="baseline"/>
        <w:outlineLvl w:val="2"/>
        <w:rPr>
          <w:spacing w:val="2"/>
          <w:sz w:val="18"/>
          <w:szCs w:val="28"/>
        </w:rPr>
      </w:pPr>
      <w:r w:rsidRPr="00482537">
        <w:rPr>
          <w:spacing w:val="2"/>
          <w:sz w:val="18"/>
          <w:szCs w:val="28"/>
        </w:rPr>
        <w:t>Новосибирской области</w:t>
      </w:r>
    </w:p>
    <w:p w:rsidR="00482537" w:rsidRPr="00482537" w:rsidRDefault="00482537" w:rsidP="00482537">
      <w:pPr>
        <w:shd w:val="clear" w:color="auto" w:fill="FFFFFF"/>
        <w:spacing w:before="375" w:after="225"/>
        <w:jc w:val="center"/>
        <w:textAlignment w:val="baseline"/>
        <w:outlineLvl w:val="2"/>
        <w:rPr>
          <w:spacing w:val="2"/>
          <w:sz w:val="18"/>
          <w:szCs w:val="28"/>
        </w:rPr>
      </w:pPr>
      <w:r w:rsidRPr="00482537">
        <w:rPr>
          <w:spacing w:val="2"/>
          <w:sz w:val="18"/>
          <w:szCs w:val="28"/>
        </w:rPr>
        <w:t>ФОРМА ВЕДОМСТВЕННОГО ПЕРЕЧНЯ ТОВАРОВ, РАБОТ, УСЛУГ, ПОДЛЕЖАЩИХ ОБЯЗАТЕЛЬНОМУ НОРМИРОВАНИЮ</w:t>
      </w:r>
    </w:p>
    <w:p w:rsidR="00482537" w:rsidRPr="00482537" w:rsidRDefault="00482537" w:rsidP="00482537">
      <w:pPr>
        <w:shd w:val="clear" w:color="auto" w:fill="FFFFFF"/>
        <w:jc w:val="both"/>
        <w:textAlignment w:val="baseline"/>
        <w:rPr>
          <w:spacing w:val="2"/>
          <w:sz w:val="18"/>
          <w:szCs w:val="28"/>
        </w:rPr>
      </w:pPr>
      <w:r w:rsidRPr="00482537">
        <w:rPr>
          <w:spacing w:val="2"/>
          <w:sz w:val="18"/>
          <w:szCs w:val="28"/>
        </w:rPr>
        <w:br/>
      </w:r>
      <w:r w:rsidRPr="00482537">
        <w:rPr>
          <w:spacing w:val="2"/>
          <w:sz w:val="18"/>
          <w:szCs w:val="28"/>
        </w:rPr>
        <w:br/>
      </w:r>
      <w:r w:rsidRPr="00482537">
        <w:rPr>
          <w:spacing w:val="2"/>
          <w:sz w:val="18"/>
          <w:szCs w:val="28"/>
        </w:rPr>
        <w:br/>
      </w:r>
      <w:r w:rsidRPr="00482537">
        <w:rPr>
          <w:spacing w:val="2"/>
          <w:sz w:val="18"/>
          <w:szCs w:val="28"/>
        </w:rPr>
        <w:br/>
      </w:r>
    </w:p>
    <w:p w:rsidR="00482537" w:rsidRPr="00482537" w:rsidRDefault="00482537" w:rsidP="00482537">
      <w:pPr>
        <w:shd w:val="clear" w:color="auto" w:fill="FFFFFF"/>
        <w:spacing w:line="0" w:lineRule="atLeast"/>
        <w:jc w:val="center"/>
        <w:textAlignment w:val="baseline"/>
        <w:rPr>
          <w:spacing w:val="2"/>
          <w:sz w:val="18"/>
          <w:szCs w:val="28"/>
        </w:rPr>
      </w:pPr>
      <w:r w:rsidRPr="00482537">
        <w:rPr>
          <w:spacing w:val="2"/>
          <w:sz w:val="18"/>
          <w:szCs w:val="28"/>
        </w:rPr>
        <w:t xml:space="preserve">Администрация рабочего поселка Посевная </w:t>
      </w:r>
      <w:proofErr w:type="spellStart"/>
      <w:r w:rsidRPr="00482537">
        <w:rPr>
          <w:spacing w:val="2"/>
          <w:sz w:val="18"/>
          <w:szCs w:val="28"/>
        </w:rPr>
        <w:t>Черепановского</w:t>
      </w:r>
      <w:proofErr w:type="spellEnd"/>
      <w:r w:rsidRPr="00482537">
        <w:rPr>
          <w:spacing w:val="2"/>
          <w:sz w:val="18"/>
          <w:szCs w:val="28"/>
        </w:rPr>
        <w:t xml:space="preserve"> района</w:t>
      </w:r>
    </w:p>
    <w:p w:rsidR="00482537" w:rsidRPr="00482537" w:rsidRDefault="00482537" w:rsidP="00482537">
      <w:pPr>
        <w:shd w:val="clear" w:color="auto" w:fill="FFFFFF"/>
        <w:jc w:val="center"/>
        <w:textAlignment w:val="baseline"/>
        <w:rPr>
          <w:spacing w:val="2"/>
          <w:sz w:val="18"/>
          <w:szCs w:val="28"/>
        </w:rPr>
      </w:pPr>
      <w:r w:rsidRPr="00482537">
        <w:rPr>
          <w:spacing w:val="2"/>
          <w:sz w:val="18"/>
          <w:szCs w:val="28"/>
        </w:rPr>
        <w:t>Новосибирской области</w:t>
      </w:r>
      <w:r w:rsidRPr="00482537">
        <w:rPr>
          <w:spacing w:val="2"/>
          <w:sz w:val="18"/>
          <w:szCs w:val="28"/>
        </w:rPr>
        <w:br/>
      </w:r>
    </w:p>
    <w:tbl>
      <w:tblPr>
        <w:tblW w:w="0" w:type="auto"/>
        <w:tblCellMar>
          <w:left w:w="0" w:type="dxa"/>
          <w:right w:w="0" w:type="dxa"/>
        </w:tblCellMar>
        <w:tblLook w:val="04A0" w:firstRow="1" w:lastRow="0" w:firstColumn="1" w:lastColumn="0" w:noHBand="0" w:noVBand="1"/>
      </w:tblPr>
      <w:tblGrid>
        <w:gridCol w:w="1102"/>
        <w:gridCol w:w="2399"/>
        <w:gridCol w:w="2183"/>
        <w:gridCol w:w="3407"/>
        <w:gridCol w:w="1375"/>
      </w:tblGrid>
      <w:tr w:rsidR="00482537" w:rsidRPr="00482537" w:rsidTr="00BA3F3D">
        <w:trPr>
          <w:trHeight w:val="15"/>
        </w:trPr>
        <w:tc>
          <w:tcPr>
            <w:tcW w:w="1294" w:type="dxa"/>
            <w:hideMark/>
          </w:tcPr>
          <w:p w:rsidR="00482537" w:rsidRPr="00482537" w:rsidRDefault="00482537" w:rsidP="00BA3F3D">
            <w:pPr>
              <w:jc w:val="both"/>
              <w:rPr>
                <w:sz w:val="18"/>
                <w:szCs w:val="28"/>
              </w:rPr>
            </w:pPr>
          </w:p>
        </w:tc>
        <w:tc>
          <w:tcPr>
            <w:tcW w:w="2772" w:type="dxa"/>
            <w:hideMark/>
          </w:tcPr>
          <w:p w:rsidR="00482537" w:rsidRPr="00482537" w:rsidRDefault="00482537" w:rsidP="00BA3F3D">
            <w:pPr>
              <w:jc w:val="both"/>
              <w:rPr>
                <w:sz w:val="18"/>
                <w:szCs w:val="28"/>
              </w:rPr>
            </w:pPr>
          </w:p>
        </w:tc>
        <w:tc>
          <w:tcPr>
            <w:tcW w:w="2402" w:type="dxa"/>
            <w:hideMark/>
          </w:tcPr>
          <w:p w:rsidR="00482537" w:rsidRPr="00482537" w:rsidRDefault="00482537" w:rsidP="00BA3F3D">
            <w:pPr>
              <w:jc w:val="both"/>
              <w:rPr>
                <w:sz w:val="18"/>
                <w:szCs w:val="28"/>
              </w:rPr>
            </w:pPr>
          </w:p>
        </w:tc>
        <w:tc>
          <w:tcPr>
            <w:tcW w:w="4066" w:type="dxa"/>
            <w:hideMark/>
          </w:tcPr>
          <w:p w:rsidR="00482537" w:rsidRPr="00482537" w:rsidRDefault="00482537" w:rsidP="00BA3F3D">
            <w:pPr>
              <w:jc w:val="both"/>
              <w:rPr>
                <w:sz w:val="18"/>
                <w:szCs w:val="28"/>
              </w:rPr>
            </w:pPr>
          </w:p>
        </w:tc>
        <w:tc>
          <w:tcPr>
            <w:tcW w:w="1478" w:type="dxa"/>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Код</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Наименование товара, работы, услуги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Функциональное назначение товара, работы,</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Параметры, характеризующие потребительские свойства (функциональные характеристики) товаров, работы, услуг, по которым устанавливается требование к приобретаемым товарам, работам, услугам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Единицы измерения</w:t>
            </w: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3</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5</w:t>
            </w: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I.</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Товары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II.</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Работы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III.</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textAlignment w:val="baseline"/>
              <w:rPr>
                <w:sz w:val="18"/>
                <w:szCs w:val="28"/>
              </w:rPr>
            </w:pPr>
            <w:r w:rsidRPr="00482537">
              <w:rPr>
                <w:sz w:val="18"/>
                <w:szCs w:val="28"/>
              </w:rPr>
              <w:t>Услуги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r w:rsidR="00482537" w:rsidRPr="00482537" w:rsidTr="00BA3F3D">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82537" w:rsidRPr="00482537" w:rsidRDefault="00482537" w:rsidP="00BA3F3D">
            <w:pPr>
              <w:jc w:val="both"/>
              <w:rPr>
                <w:sz w:val="18"/>
                <w:szCs w:val="28"/>
              </w:rPr>
            </w:pPr>
          </w:p>
        </w:tc>
      </w:tr>
    </w:tbl>
    <w:p w:rsidR="00482537" w:rsidRPr="00482537" w:rsidRDefault="00482537" w:rsidP="00482537">
      <w:pPr>
        <w:jc w:val="both"/>
        <w:rPr>
          <w:sz w:val="18"/>
          <w:szCs w:val="28"/>
        </w:rPr>
      </w:pPr>
    </w:p>
    <w:p w:rsidR="00482537" w:rsidRPr="00482537" w:rsidRDefault="00482537" w:rsidP="00482537">
      <w:pPr>
        <w:jc w:val="center"/>
        <w:rPr>
          <w:b/>
          <w:sz w:val="18"/>
        </w:rPr>
      </w:pPr>
      <w:r w:rsidRPr="00482537">
        <w:rPr>
          <w:b/>
          <w:sz w:val="18"/>
        </w:rPr>
        <w:t>АДМИНИСТРАЦИЯ РАБОЧЕГО ПОСЕЛКА ПОСЕВНАЯ</w:t>
      </w:r>
    </w:p>
    <w:p w:rsidR="00482537" w:rsidRPr="00482537" w:rsidRDefault="00482537" w:rsidP="00482537">
      <w:pPr>
        <w:ind w:firstLine="284"/>
        <w:jc w:val="center"/>
        <w:rPr>
          <w:b/>
          <w:sz w:val="18"/>
        </w:rPr>
      </w:pPr>
      <w:r w:rsidRPr="00482537">
        <w:rPr>
          <w:b/>
          <w:sz w:val="18"/>
        </w:rPr>
        <w:t>ЧЕРЕПАНОВСКОГО РАЙОНА НОВОСИБИРСКОЙ ОБЛАСТИ</w:t>
      </w:r>
    </w:p>
    <w:p w:rsidR="00482537" w:rsidRPr="00482537" w:rsidRDefault="00482537" w:rsidP="00482537">
      <w:pPr>
        <w:ind w:firstLine="284"/>
        <w:jc w:val="center"/>
        <w:rPr>
          <w:b/>
          <w:sz w:val="18"/>
        </w:rPr>
      </w:pPr>
    </w:p>
    <w:p w:rsidR="00482537" w:rsidRPr="00482537" w:rsidRDefault="00482537" w:rsidP="00482537">
      <w:pPr>
        <w:ind w:firstLine="284"/>
        <w:jc w:val="center"/>
        <w:rPr>
          <w:b/>
          <w:sz w:val="18"/>
        </w:rPr>
      </w:pPr>
      <w:r w:rsidRPr="00482537">
        <w:rPr>
          <w:b/>
          <w:sz w:val="18"/>
        </w:rPr>
        <w:t>ПОСТАНОВЛЕНИЕ</w:t>
      </w:r>
    </w:p>
    <w:p w:rsidR="00482537" w:rsidRPr="00482537" w:rsidRDefault="00482537" w:rsidP="00482537">
      <w:pPr>
        <w:ind w:firstLine="284"/>
        <w:jc w:val="center"/>
        <w:rPr>
          <w:b/>
          <w:sz w:val="18"/>
        </w:rPr>
      </w:pPr>
    </w:p>
    <w:p w:rsidR="00482537" w:rsidRPr="00482537" w:rsidRDefault="00482537" w:rsidP="00482537">
      <w:pPr>
        <w:jc w:val="center"/>
        <w:rPr>
          <w:sz w:val="18"/>
          <w:szCs w:val="28"/>
        </w:rPr>
      </w:pPr>
      <w:r w:rsidRPr="00482537">
        <w:rPr>
          <w:sz w:val="18"/>
        </w:rPr>
        <w:t>от 20.12.2022г № 270</w:t>
      </w:r>
      <w:r w:rsidRPr="00482537">
        <w:rPr>
          <w:sz w:val="18"/>
          <w:szCs w:val="28"/>
        </w:rPr>
        <w:t xml:space="preserve"> </w:t>
      </w:r>
    </w:p>
    <w:p w:rsidR="00482537" w:rsidRPr="00482537" w:rsidRDefault="00482537" w:rsidP="00482537">
      <w:pPr>
        <w:jc w:val="center"/>
        <w:rPr>
          <w:sz w:val="18"/>
        </w:rPr>
      </w:pPr>
    </w:p>
    <w:p w:rsidR="00482537" w:rsidRPr="00482537" w:rsidRDefault="00482537" w:rsidP="00482537">
      <w:pPr>
        <w:pStyle w:val="a5"/>
        <w:spacing w:before="0" w:beforeAutospacing="0" w:after="0" w:afterAutospacing="0"/>
        <w:ind w:firstLine="612"/>
        <w:jc w:val="center"/>
        <w:rPr>
          <w:sz w:val="18"/>
          <w:szCs w:val="28"/>
        </w:rPr>
      </w:pPr>
      <w:r w:rsidRPr="00482537">
        <w:rPr>
          <w:bCs/>
          <w:sz w:val="18"/>
          <w:szCs w:val="28"/>
        </w:rPr>
        <w:t>Об утверждении Порядка исполнения решения о применении бюджетных мер принуждения</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В соответствии с пунктом 4 статьи 306.2 </w:t>
      </w:r>
      <w:hyperlink r:id="rId14" w:tgtFrame="_blank" w:history="1">
        <w:r w:rsidRPr="00482537">
          <w:rPr>
            <w:rStyle w:val="17"/>
            <w:sz w:val="18"/>
            <w:szCs w:val="28"/>
          </w:rPr>
          <w:t>Бюджетного кодекса</w:t>
        </w:r>
      </w:hyperlink>
      <w:r w:rsidRPr="00482537">
        <w:rPr>
          <w:sz w:val="18"/>
          <w:szCs w:val="28"/>
        </w:rPr>
        <w:t xml:space="preserve"> Российской Федерации, Федеральным законом от 06.10.2003г. №131-ФЗ "Об общих принципах организации местного самоуправления в Российской Федерации", администрация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ПОСТАНОВЛЯЕТ:</w:t>
      </w:r>
    </w:p>
    <w:p w:rsidR="00482537" w:rsidRPr="00482537" w:rsidRDefault="00482537" w:rsidP="00482537">
      <w:pPr>
        <w:pStyle w:val="a5"/>
        <w:numPr>
          <w:ilvl w:val="0"/>
          <w:numId w:val="43"/>
        </w:numPr>
        <w:spacing w:before="0" w:beforeAutospacing="0" w:after="0" w:afterAutospacing="0"/>
        <w:ind w:left="0" w:firstLine="709"/>
        <w:jc w:val="both"/>
        <w:rPr>
          <w:sz w:val="18"/>
          <w:szCs w:val="28"/>
        </w:rPr>
      </w:pPr>
      <w:r w:rsidRPr="00482537">
        <w:rPr>
          <w:sz w:val="18"/>
          <w:szCs w:val="28"/>
        </w:rPr>
        <w:t>Утвердить прилагаемый Порядок исполнения решения о применении бюджетных мер принуждения.</w:t>
      </w:r>
    </w:p>
    <w:p w:rsidR="00482537" w:rsidRPr="00482537" w:rsidRDefault="00482537" w:rsidP="00482537">
      <w:pPr>
        <w:pStyle w:val="a5"/>
        <w:numPr>
          <w:ilvl w:val="0"/>
          <w:numId w:val="43"/>
        </w:numPr>
        <w:spacing w:before="0" w:beforeAutospacing="0" w:after="0" w:afterAutospacing="0"/>
        <w:ind w:left="0" w:firstLine="709"/>
        <w:jc w:val="both"/>
        <w:rPr>
          <w:sz w:val="18"/>
          <w:szCs w:val="28"/>
        </w:rPr>
      </w:pPr>
      <w:r w:rsidRPr="00482537">
        <w:rPr>
          <w:sz w:val="18"/>
          <w:szCs w:val="28"/>
        </w:rPr>
        <w:t xml:space="preserve">Признать утратившим силу постановление администрации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 141 от 08.05.2015г. «Об утверждении порядка исполнения решения о применении бюджетных мер принуждения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w:t>
      </w:r>
    </w:p>
    <w:p w:rsidR="00482537" w:rsidRPr="00482537" w:rsidRDefault="00482537" w:rsidP="00482537">
      <w:pPr>
        <w:pStyle w:val="a5"/>
        <w:numPr>
          <w:ilvl w:val="0"/>
          <w:numId w:val="43"/>
        </w:numPr>
        <w:spacing w:before="0" w:beforeAutospacing="0" w:after="0" w:afterAutospacing="0"/>
        <w:ind w:left="0" w:firstLine="709"/>
        <w:jc w:val="both"/>
        <w:rPr>
          <w:sz w:val="18"/>
          <w:szCs w:val="28"/>
        </w:rPr>
      </w:pPr>
      <w:r w:rsidRPr="00482537">
        <w:rPr>
          <w:sz w:val="18"/>
          <w:szCs w:val="28"/>
        </w:rPr>
        <w:t>Опубликовать настоящее постановление в периодическом печатном издании «</w:t>
      </w:r>
      <w:proofErr w:type="spellStart"/>
      <w:r w:rsidRPr="00482537">
        <w:rPr>
          <w:sz w:val="18"/>
          <w:szCs w:val="28"/>
        </w:rPr>
        <w:t>Посевнинский</w:t>
      </w:r>
      <w:proofErr w:type="spellEnd"/>
      <w:r w:rsidRPr="00482537">
        <w:rPr>
          <w:sz w:val="18"/>
          <w:szCs w:val="28"/>
        </w:rPr>
        <w:t xml:space="preserve"> вестник» и на официальном сайте администрации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w:t>
      </w:r>
    </w:p>
    <w:p w:rsidR="00482537" w:rsidRPr="00482537" w:rsidRDefault="00482537" w:rsidP="00482537">
      <w:pPr>
        <w:pStyle w:val="a5"/>
        <w:numPr>
          <w:ilvl w:val="0"/>
          <w:numId w:val="43"/>
        </w:numPr>
        <w:spacing w:before="0" w:beforeAutospacing="0" w:after="0" w:afterAutospacing="0"/>
        <w:ind w:left="0" w:firstLine="709"/>
        <w:jc w:val="both"/>
        <w:rPr>
          <w:sz w:val="18"/>
          <w:szCs w:val="28"/>
        </w:rPr>
      </w:pPr>
      <w:r w:rsidRPr="00482537">
        <w:rPr>
          <w:sz w:val="18"/>
          <w:szCs w:val="28"/>
        </w:rPr>
        <w:t>Контроль за исполнением настоящего постановления возложить на _________________.</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w:t>
      </w:r>
    </w:p>
    <w:p w:rsidR="00482537" w:rsidRPr="00482537" w:rsidRDefault="00482537" w:rsidP="00482537">
      <w:pPr>
        <w:rPr>
          <w:sz w:val="18"/>
          <w:szCs w:val="28"/>
        </w:rPr>
      </w:pPr>
      <w:r w:rsidRPr="00482537">
        <w:rPr>
          <w:sz w:val="18"/>
          <w:szCs w:val="28"/>
        </w:rPr>
        <w:t>Глава рабочего поселка Посевная</w:t>
      </w:r>
    </w:p>
    <w:p w:rsidR="00482537" w:rsidRPr="00482537" w:rsidRDefault="00482537" w:rsidP="00482537">
      <w:pPr>
        <w:tabs>
          <w:tab w:val="left" w:pos="12480"/>
        </w:tabs>
        <w:jc w:val="both"/>
        <w:rPr>
          <w:color w:val="000000"/>
          <w:sz w:val="18"/>
          <w:szCs w:val="28"/>
        </w:rPr>
      </w:pPr>
      <w:proofErr w:type="spellStart"/>
      <w:r w:rsidRPr="00482537">
        <w:rPr>
          <w:sz w:val="18"/>
          <w:szCs w:val="28"/>
        </w:rPr>
        <w:t>Черепановского</w:t>
      </w:r>
      <w:proofErr w:type="spellEnd"/>
      <w:r w:rsidRPr="00482537">
        <w:rPr>
          <w:sz w:val="18"/>
          <w:szCs w:val="28"/>
        </w:rPr>
        <w:t xml:space="preserve"> района Новосибирской области                      С.А. Колесников</w:t>
      </w:r>
    </w:p>
    <w:p w:rsidR="00482537" w:rsidRPr="00482537" w:rsidRDefault="00482537" w:rsidP="00482537">
      <w:pPr>
        <w:pStyle w:val="a5"/>
        <w:spacing w:before="0" w:beforeAutospacing="0" w:after="0" w:afterAutospacing="0"/>
        <w:jc w:val="both"/>
        <w:rPr>
          <w:sz w:val="18"/>
          <w:szCs w:val="28"/>
        </w:rPr>
      </w:pPr>
    </w:p>
    <w:p w:rsidR="00482537" w:rsidRPr="00482537" w:rsidRDefault="00482537" w:rsidP="00482537">
      <w:pPr>
        <w:pStyle w:val="a5"/>
        <w:spacing w:before="0" w:beforeAutospacing="0" w:after="0" w:afterAutospacing="0"/>
        <w:jc w:val="both"/>
        <w:rPr>
          <w:sz w:val="18"/>
          <w:szCs w:val="28"/>
        </w:rPr>
      </w:pPr>
    </w:p>
    <w:p w:rsidR="00482537" w:rsidRPr="00482537" w:rsidRDefault="00482537" w:rsidP="00482537">
      <w:pPr>
        <w:pStyle w:val="a5"/>
        <w:spacing w:before="0" w:beforeAutospacing="0" w:after="0" w:afterAutospacing="0"/>
        <w:jc w:val="both"/>
        <w:rPr>
          <w:sz w:val="18"/>
          <w:szCs w:val="28"/>
        </w:rPr>
      </w:pPr>
    </w:p>
    <w:p w:rsidR="00482537" w:rsidRPr="00482537" w:rsidRDefault="00482537" w:rsidP="00482537">
      <w:pPr>
        <w:pStyle w:val="a5"/>
        <w:spacing w:before="0" w:beforeAutospacing="0" w:after="0" w:afterAutospacing="0"/>
        <w:jc w:val="both"/>
        <w:rPr>
          <w:sz w:val="18"/>
          <w:szCs w:val="28"/>
        </w:rPr>
      </w:pPr>
    </w:p>
    <w:p w:rsidR="00482537" w:rsidRPr="00482537" w:rsidRDefault="00482537" w:rsidP="00482537">
      <w:pPr>
        <w:pStyle w:val="a5"/>
        <w:spacing w:before="0" w:beforeAutospacing="0" w:after="0" w:afterAutospacing="0"/>
        <w:jc w:val="both"/>
        <w:rPr>
          <w:sz w:val="18"/>
          <w:szCs w:val="28"/>
        </w:rPr>
      </w:pPr>
    </w:p>
    <w:p w:rsidR="00482537" w:rsidRPr="00482537" w:rsidRDefault="00482537" w:rsidP="00482537">
      <w:pPr>
        <w:pStyle w:val="a5"/>
        <w:spacing w:before="0" w:beforeAutospacing="0" w:after="0" w:afterAutospacing="0"/>
        <w:jc w:val="both"/>
        <w:rPr>
          <w:sz w:val="18"/>
          <w:szCs w:val="28"/>
        </w:rPr>
      </w:pPr>
    </w:p>
    <w:p w:rsidR="00482537" w:rsidRPr="00482537" w:rsidRDefault="00482537" w:rsidP="00482537">
      <w:pPr>
        <w:pStyle w:val="a5"/>
        <w:spacing w:before="0" w:beforeAutospacing="0" w:after="0" w:afterAutospacing="0"/>
        <w:jc w:val="both"/>
        <w:rPr>
          <w:sz w:val="18"/>
          <w:szCs w:val="28"/>
        </w:rPr>
      </w:pPr>
    </w:p>
    <w:p w:rsidR="00482537" w:rsidRPr="00482537" w:rsidRDefault="00482537" w:rsidP="00482537">
      <w:pPr>
        <w:pStyle w:val="a5"/>
        <w:spacing w:before="0" w:beforeAutospacing="0" w:after="0" w:afterAutospacing="0"/>
        <w:jc w:val="both"/>
        <w:rPr>
          <w:sz w:val="18"/>
          <w:szCs w:val="28"/>
        </w:rPr>
      </w:pPr>
    </w:p>
    <w:p w:rsidR="00482537" w:rsidRPr="00482537" w:rsidRDefault="00482537" w:rsidP="00482537">
      <w:pPr>
        <w:pStyle w:val="a5"/>
        <w:spacing w:before="0" w:beforeAutospacing="0" w:after="0" w:afterAutospacing="0"/>
        <w:jc w:val="both"/>
        <w:rPr>
          <w:sz w:val="18"/>
          <w:szCs w:val="28"/>
        </w:rPr>
      </w:pPr>
    </w:p>
    <w:p w:rsidR="00482537" w:rsidRPr="00482537" w:rsidRDefault="00482537" w:rsidP="00482537">
      <w:pPr>
        <w:pStyle w:val="a5"/>
        <w:spacing w:before="0" w:beforeAutospacing="0" w:after="0" w:afterAutospacing="0"/>
        <w:jc w:val="both"/>
        <w:rPr>
          <w:sz w:val="18"/>
          <w:szCs w:val="28"/>
        </w:rPr>
      </w:pPr>
    </w:p>
    <w:p w:rsidR="00482537" w:rsidRPr="00482537" w:rsidRDefault="00482537" w:rsidP="00482537">
      <w:pPr>
        <w:pStyle w:val="a5"/>
        <w:spacing w:before="0" w:beforeAutospacing="0" w:after="0" w:afterAutospacing="0"/>
        <w:jc w:val="both"/>
        <w:rPr>
          <w:sz w:val="18"/>
          <w:szCs w:val="28"/>
        </w:rPr>
      </w:pPr>
    </w:p>
    <w:p w:rsidR="00482537" w:rsidRPr="00482537" w:rsidRDefault="00482537" w:rsidP="00482537">
      <w:pPr>
        <w:pStyle w:val="a5"/>
        <w:spacing w:before="0" w:beforeAutospacing="0" w:after="0" w:afterAutospacing="0"/>
        <w:jc w:val="both"/>
        <w:rPr>
          <w:sz w:val="18"/>
          <w:szCs w:val="28"/>
        </w:rPr>
      </w:pPr>
    </w:p>
    <w:p w:rsidR="00482537" w:rsidRPr="00482537" w:rsidRDefault="00482537" w:rsidP="00482537">
      <w:pPr>
        <w:pStyle w:val="a5"/>
        <w:spacing w:before="0" w:beforeAutospacing="0" w:after="0" w:afterAutospacing="0"/>
        <w:jc w:val="both"/>
        <w:rPr>
          <w:sz w:val="18"/>
          <w:szCs w:val="28"/>
        </w:rPr>
      </w:pP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УТВЕРЖДЕН</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постановлением администрации</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 xml:space="preserve">___________ рабочего поселка Посевная </w:t>
      </w:r>
    </w:p>
    <w:p w:rsidR="00482537" w:rsidRPr="00482537" w:rsidRDefault="00482537" w:rsidP="00482537">
      <w:pPr>
        <w:pStyle w:val="a5"/>
        <w:spacing w:before="0" w:beforeAutospacing="0" w:after="0" w:afterAutospacing="0"/>
        <w:ind w:firstLine="612"/>
        <w:jc w:val="right"/>
        <w:rPr>
          <w:sz w:val="18"/>
          <w:szCs w:val="28"/>
        </w:rPr>
      </w:pPr>
      <w:proofErr w:type="spellStart"/>
      <w:r w:rsidRPr="00482537">
        <w:rPr>
          <w:sz w:val="18"/>
          <w:szCs w:val="28"/>
        </w:rPr>
        <w:t>Черепановского</w:t>
      </w:r>
      <w:proofErr w:type="spellEnd"/>
      <w:r w:rsidRPr="00482537">
        <w:rPr>
          <w:sz w:val="18"/>
          <w:szCs w:val="28"/>
        </w:rPr>
        <w:t xml:space="preserve"> района </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Новосибирской области </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от 20.12.2022 №270</w:t>
      </w:r>
    </w:p>
    <w:p w:rsidR="00482537" w:rsidRPr="00482537" w:rsidRDefault="00482537" w:rsidP="00482537">
      <w:pPr>
        <w:pStyle w:val="a5"/>
        <w:spacing w:before="0" w:beforeAutospacing="0" w:after="0" w:afterAutospacing="0"/>
        <w:ind w:firstLine="612"/>
        <w:jc w:val="center"/>
        <w:rPr>
          <w:b/>
          <w:bCs/>
          <w:sz w:val="18"/>
          <w:szCs w:val="28"/>
        </w:rPr>
      </w:pPr>
    </w:p>
    <w:p w:rsidR="00482537" w:rsidRPr="00482537" w:rsidRDefault="00482537" w:rsidP="00482537">
      <w:pPr>
        <w:pStyle w:val="a5"/>
        <w:spacing w:before="0" w:beforeAutospacing="0" w:after="0" w:afterAutospacing="0"/>
        <w:ind w:firstLine="612"/>
        <w:jc w:val="center"/>
        <w:rPr>
          <w:sz w:val="18"/>
          <w:szCs w:val="28"/>
        </w:rPr>
      </w:pPr>
      <w:r w:rsidRPr="00482537">
        <w:rPr>
          <w:b/>
          <w:bCs/>
          <w:sz w:val="18"/>
          <w:szCs w:val="28"/>
        </w:rPr>
        <w:t>ПОРЯДОК</w:t>
      </w:r>
    </w:p>
    <w:p w:rsidR="00482537" w:rsidRPr="00482537" w:rsidRDefault="00482537" w:rsidP="00482537">
      <w:pPr>
        <w:pStyle w:val="a5"/>
        <w:spacing w:before="0" w:beforeAutospacing="0" w:after="0" w:afterAutospacing="0"/>
        <w:ind w:firstLine="612"/>
        <w:jc w:val="center"/>
        <w:rPr>
          <w:sz w:val="18"/>
          <w:szCs w:val="28"/>
        </w:rPr>
      </w:pPr>
      <w:r w:rsidRPr="00482537">
        <w:rPr>
          <w:b/>
          <w:bCs/>
          <w:sz w:val="18"/>
          <w:szCs w:val="28"/>
        </w:rPr>
        <w:t>исполнения решения о применении бюджетных мер принуждения</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center"/>
        <w:rPr>
          <w:sz w:val="18"/>
          <w:szCs w:val="28"/>
        </w:rPr>
      </w:pPr>
      <w:r w:rsidRPr="00482537">
        <w:rPr>
          <w:b/>
          <w:bCs/>
          <w:sz w:val="18"/>
          <w:szCs w:val="28"/>
        </w:rPr>
        <w:t>I. Общие положения</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xml:space="preserve">1. Настоящий Порядок устанавливает правила исполнения решения финансового органа - администрации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(далее – администрация) о применении бюджетных мер принуждения (за исключением передачи уполномоченному по местному бюджету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части полномочий главного распорядителя, распорядителя и получателя бюджетных средств).</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xml:space="preserve">2. Решение администрации о применении бюджетных мер принуждения, принятое на основании уведомления о применении бюджетных мер принуждения Ревизионной комиссией </w:t>
      </w:r>
      <w:proofErr w:type="spellStart"/>
      <w:r w:rsidRPr="00482537">
        <w:rPr>
          <w:sz w:val="18"/>
          <w:szCs w:val="28"/>
        </w:rPr>
        <w:t>Черепановского</w:t>
      </w:r>
      <w:proofErr w:type="spellEnd"/>
      <w:r w:rsidRPr="00482537">
        <w:rPr>
          <w:sz w:val="18"/>
          <w:szCs w:val="28"/>
        </w:rPr>
        <w:t xml:space="preserve"> района Новосибирской области, администрацией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(далее – уведомление), подлежит исполнению в течение 30 календарных дней со дня получения администрацией соответствующего уведомления.</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В случае если последний день срока, установленного для исполнения решения о применении бюджетных мер принуждения в соответствии с абзацем первым настоящего пункта, приходится на нерабочий день, днем окончания указанного срока считается ближайший следующий за ним рабочий день.</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3. Бюджетные меры принуждения, связанные с приостановлением (сокращением) предоставления межбюджетных трансфертов, подлежат применению администрацией в соответствии с настоящим Порядком на основании решения администрации о применении соответствующих бюджетных мер принуждения.</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xml:space="preserve">Бюджетные меры принуждения, связанные с осуществлением бесспорного взыскания суммы средств, предоставленных из местного бюджета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(далее – местный бюджет поселения) другому бюджету бюджетной системы Российской Федерации, и (или) суммы платы за пользование указанными средствами и пеней за их несвоевременный возврат, (далее – бесспорное взыскание) подлежат применению Управлением Федерального казначейства по Новосибирской области (далее – УФК по НСО) в соответствии с решением администрации о применении соответствующих бюджетных мер принуждения с соблюдением срока, установленного для исполнения решения о применении бюджетных мер принуждения.</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center"/>
        <w:rPr>
          <w:sz w:val="18"/>
          <w:szCs w:val="28"/>
        </w:rPr>
      </w:pPr>
      <w:r w:rsidRPr="00482537">
        <w:rPr>
          <w:b/>
          <w:bCs/>
          <w:sz w:val="18"/>
          <w:szCs w:val="28"/>
        </w:rPr>
        <w:t>II. Порядок исполнения решения о приостановлении (сокращении) предоставления межбюджетных трансфертов</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xml:space="preserve">4. В случае принятия решения о применении бюджетной меры принуждения в виде приостановления предоставления межбюджетных трансфертов из местного бюджета (за исключением субвенций) (далее – решение о приостановлении) администрация в течение 2 рабочих дней со дня принятия указанного решения уведомляет о нем Ревизионную комиссию </w:t>
      </w:r>
      <w:proofErr w:type="spellStart"/>
      <w:r w:rsidRPr="00482537">
        <w:rPr>
          <w:sz w:val="18"/>
          <w:szCs w:val="28"/>
        </w:rPr>
        <w:t>Черепановского</w:t>
      </w:r>
      <w:proofErr w:type="spellEnd"/>
      <w:r w:rsidRPr="00482537">
        <w:rPr>
          <w:sz w:val="18"/>
          <w:szCs w:val="28"/>
        </w:rPr>
        <w:t xml:space="preserve">  района Новосибирской области, направившая уведомление, (далее – орган финансового контроля), главного распорядителя средств местного бюджета, предоставившего средства из местного бюджета другому бюджету бюджетной системы Российской Федерации (далее – главный распорядитель бюджетных средств).</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lastRenderedPageBreak/>
        <w:t>5. Приостановление предоставления межбюджетных трансфертов из местного бюджета реализуется администрацией путем сокращения доведенных (</w:t>
      </w:r>
      <w:proofErr w:type="spellStart"/>
      <w:r w:rsidRPr="00482537">
        <w:rPr>
          <w:sz w:val="18"/>
          <w:szCs w:val="28"/>
        </w:rPr>
        <w:t>недоведения</w:t>
      </w:r>
      <w:proofErr w:type="spellEnd"/>
      <w:r w:rsidRPr="00482537">
        <w:rPr>
          <w:sz w:val="18"/>
          <w:szCs w:val="28"/>
        </w:rPr>
        <w:t>) на соответствующий период текущего финансового года главному распорядителю бюджетных средств предельных объемов финансирования по межбюджетным трансфертам, указанным в решении о приостановлении, и приостановления проведения операций по перечислению соответствующих межбюджетных трансфертов.</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Приостановление предоставления межбюджетных трансфертов из местного бюджета поселения осуществляется не позднее рабочего дня, следующего за днем принятия решения о приостановлении, либо в дату, определенную в решении о приостановлении.</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6. Возобновление предоставления межбюджетных трансфертов из местного бюджета поселения осуществляется по решению администрации в случае получения от органа финансового контроля, главного распорядителя бюджетных средств информации об устранении нарушения, повлекшего принятие решения о приостановлении.</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Решение о возобновлении предоставления межбюджетных трансфертов из местного бюджета поселения (далее – решение о возобновлении) оформляется постановлением администрации согласно приложению № 1 к настоящему Порядку.</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xml:space="preserve">Возобновление предоставления межбюджетных трансфертов из местного бюджета поселения реализуется путем доведения главному распорядителю </w:t>
      </w:r>
      <w:proofErr w:type="gramStart"/>
      <w:r w:rsidRPr="00482537">
        <w:rPr>
          <w:sz w:val="18"/>
          <w:szCs w:val="28"/>
        </w:rPr>
        <w:t>бюджетных средств</w:t>
      </w:r>
      <w:proofErr w:type="gramEnd"/>
      <w:r w:rsidRPr="00482537">
        <w:rPr>
          <w:sz w:val="18"/>
          <w:szCs w:val="28"/>
        </w:rPr>
        <w:t xml:space="preserve"> сокращенных (недоведенных) на соответствующий период текущего финансового года предельных объемов финансирования по межбюджетным трансфертам, указанным в решении о приостановлении, и возобновления проведения операций по перечислению соответствующих межбюджетных трансфертов.</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Возобновление предоставления межбюджетных трансфертов из местного бюджета поселения производится в течение 2 рабочих дней со дня принятия решения о возобновлении или в дату, определенную в решении о возобновлении.</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Решение о возобновлении предоставления межбюджетных трансфертов из местного бюджета поселения доводится администрацией до главного распорядителя бюджетных средств в течение 2 рабочих дней со дня принятия решения о возобновлении.</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7. В случае принятия решения о применении бюджетной меры принуждения в виде сокращения предоставления межбюджетных трансфертов из местного бюджета поселения (за исключением субвенций) (далее – решение о сокращении) администрация в течение 2 рабочих дней со дня принятия указанного решения уведомляет о нем орган финансового контроля, главного распорядителя бюджетных средств.</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8. Сокращение предоставления межбюджетных трансфертов из местного бюджета поселения реализуется администрацией посредством внесения изменений в сводную бюджетную роспись местного бюджета поселения и лимиты бюджетных обязательств местного бюджета поселения путем сокращения бюджетных ассигнований, доведенных до главного распорядителя бюджетных средств по межбюджетным трансфертам, указанным в решении о сокращении.</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Сокращение предоставления межбюджетных трансфертов из местного бюджета осуществляется не позднее рабочего дня, следующего за днем принятия решения о сокращении, либо в дату, определенную в решении о сокращении.</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9. Применение бюджетных мер принуждения в виде приостановления (сокращения) предоставления межбюджетных трансфертов из местного бюджета поселения осуществляется до конца текущего финансового года.</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10. В случае получения от органа финансового контроля, главного распорядителя бюджетных средств информации об устранении нарушения, повлекшего принятие решения о приостановлении (решения о сокращении), до наступления даты приостановления (сокращения) предоставления межбюджетных трансфертов, определенной в решении о приостановлении (решении о сокращении), администрация вправе принять решение о не приостановлении (не сокращении) предоставления межбюджетных трансфертов из местного бюджета поселения.</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Решение о не приостановлении (не сокращении) предоставления межбюджетных трансфертов из местного бюджета поселения оформляется постановлением администрации согласно приложению № 2 к настоящему Порядку.</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Информация о не приостановлении (не сокращении) предоставления межбюджетных трансфертов из местного бюджета доводится администрацией до органа финансового контроля, главного распорядителя бюджетных средств в течение 2 рабочих дней со дня принятия соответствующего решения.</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11. К информации об устранении нарушения, повлекшего принятие решения о приостановлении, представленной органом финансового контроля, главным распорядителем бюджетных средств в соответствии с пунктами 6 и 10 настоящего Порядка, прикладываются документы, подтверждающие факт устранения бюджетного нарушения.</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Для принятия решения о возобновлении, решения о не приостановлении (не сокращении) предоставления межбюджетных трансфертов из местного бюджета поселения администрация вправе запрашивать у органа финансового контроля, главного распорядителя бюджетных средств, предоставивших информацию об устранении нарушения, повлекшего принятие соответствующего решения, а также у субъекта бюджетного нарушения, указанного в соответствующем решении, дополнительную информацию, необходимую для подтверждения факта устранения данного бюджетного нарушения.</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center"/>
        <w:rPr>
          <w:sz w:val="18"/>
          <w:szCs w:val="28"/>
        </w:rPr>
      </w:pPr>
      <w:r w:rsidRPr="00482537">
        <w:rPr>
          <w:b/>
          <w:bCs/>
          <w:sz w:val="18"/>
          <w:szCs w:val="28"/>
        </w:rPr>
        <w:t>III. Порядок исполнения решения о бесспорном взыскании</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12. В случае принятия решения о применении бюджетной меры принуждения в виде бесспорного взыскания (далее – решение о взыскании) администрация в течение 2 рабочих дней с даты принятия указанного решения направляет в УФК по НСО извещение о бесспорном взыскании по форме согласно приложению № 3 к настоящему Порядку с приложением постановления Администрации о применении соответствующей бюджетной меры принуждения, а также доводит информацию о принятом решении до органа финансового контроля, главного распорядителя бюджетных средств.</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13. Исполнение решения о взыскании осуществляется в срок, установленный пунктом 2 настоящего Порядка.</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В случае недостаточности доходов соответствующего бюджета бюджетной системы Российской Федерации для взыскания средств, предоставленных из местного бюджета, и (или) суммы платы за пользование указанными средствами и пеней за их несвоевременный возврат, подлежащих взысканию в соответствии с решением о взыскании, (далее – средства, подлежащие взысканию) взыскание осуществляется в пределах доходов, подлежащих зачислению в данный бюджет, до полного исполнения решения о взыскании.</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14. При направлении в УФК по НСО двух или более решений о взыскании в отношении одного субъекта бюджетного нарушения, взыскание осуществляется в соответствии с очередностью поступления решений о взыскании в УФК по НСО, если в извещении о бесспорном взыскании не указано на необходимость исполнения решения о взыскании в первоочередном порядке.</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Исполнение каждого последующего решения о взыскании осуществляется после полного исполнения ранее поступившего решения (за исключением случая первоочередного исполнения решения о взыскании).</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xml:space="preserve">15. Операции по взысканию средств, подлежащих взысканию, осуществляются </w:t>
      </w:r>
      <w:proofErr w:type="gramStart"/>
      <w:r w:rsidRPr="00482537">
        <w:rPr>
          <w:sz w:val="18"/>
          <w:szCs w:val="28"/>
        </w:rPr>
        <w:t>в соответствии с Бюджетной классификаций</w:t>
      </w:r>
      <w:proofErr w:type="gramEnd"/>
      <w:r w:rsidRPr="00482537">
        <w:rPr>
          <w:sz w:val="18"/>
          <w:szCs w:val="28"/>
        </w:rPr>
        <w:t xml:space="preserve"> Российской Федерации в порядке, установленном Министерством финансов Российской Федерации.</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16. Информация об исполнении решения о взыскании в полном объеме доводится администрацией до органа финансового контроля в течение 5 рабочих дней со дня поступления соответствующей информации от УФК по НСО.</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lastRenderedPageBreak/>
        <w:t>17. В случае получения от органа финансового контроля, главного распорядителя бюджетных средств до конца текущего финансового года информации об устранении нарушения, повлекшего принятие решения о взыскании, с приложением подтверждающих факт устранения указанного нарушения документов, администрация вправе принять решение о возврате средств, взысканных в бесспорном порядке (далее – решение о возврате).</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Решение о возврате оформляется постановлением администрации согласно приложению № 4 к настоящему Порядку.</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Решение о возврате в течение 2 рабочих дней со дня его принятия доводится администрацией до главного администратора доходов местного бюджета поселения, на счет которого были зачислены средства, взысканные в бесспорном порядке (далее – главный администратор).</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Главный администратор осуществляет возврат средств, взысканных в бесспорном порядке, в соответствии с решением о возврате в течение 5 рабочих дней с момента его поступления путем перечисления указанных средств в доход соответствующего бюджета бюджетной системы Российской Федерации.</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Для принятия решения о возврате администрация вправе запрашивать у органа финансового контроля, главного распорядителя бюджетных средств, предоставивших информацию об устранении нарушения, повлекшего принятие соответствующего решения, а также у субъекта бюджетного нарушения, указанного в соответствующем решении, дополнительную информацию, необходимую для подтверждения факта устранения данного бюджетного нарушения.</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Приложение № 1</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к Порядку исполнения решения</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о применении бюджетных мер принуждения</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center"/>
        <w:rPr>
          <w:sz w:val="18"/>
          <w:szCs w:val="28"/>
        </w:rPr>
      </w:pPr>
      <w:r w:rsidRPr="00482537">
        <w:rPr>
          <w:sz w:val="18"/>
          <w:szCs w:val="28"/>
        </w:rPr>
        <w:t>ПОСТАНОВЛЕНИЕ</w:t>
      </w:r>
    </w:p>
    <w:p w:rsidR="00482537" w:rsidRPr="00482537" w:rsidRDefault="00482537" w:rsidP="00482537">
      <w:pPr>
        <w:pStyle w:val="a5"/>
        <w:spacing w:before="0" w:beforeAutospacing="0" w:after="0" w:afterAutospacing="0"/>
        <w:ind w:firstLine="612"/>
        <w:jc w:val="center"/>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center"/>
        <w:rPr>
          <w:sz w:val="18"/>
          <w:szCs w:val="28"/>
        </w:rPr>
      </w:pPr>
      <w:r w:rsidRPr="00482537">
        <w:rPr>
          <w:sz w:val="18"/>
          <w:szCs w:val="28"/>
        </w:rPr>
        <w:t xml:space="preserve">О возобновлении предоставления межбюджетных трансфертов из местного бюджета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xml:space="preserve">В связи с устранением бюджетного нарушения, повлекшего применение бюджетной меры принуждения в виде приостановления межбюджетных трансфертов из местного бюджета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администрация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ПОСТАНОВЛЯЕТ:</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xml:space="preserve">1. Возобновить предоставление межбюджетных трансфертов из местного бюджета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приостановленное в соответствии с решением о применении бюджетных мер принуждения, утвержденным постановлением администрации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от «__» ________ 20__ № ____ «_______________________________», (далее – решение) с «__» _________ 20__ года.</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2. _____________________________________:</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(наименование структурного подразделения)</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1) довести в установленный пунктом 1 настоящего постановления срок до __________________________________________________________________</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xml:space="preserve">(наименование главного распорядителя средств местного бюджета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предельные объемы финансирования на соответствующий период текущего финансового года для оплаты денежных обязательств по предоставлению межбюджетных трансфертов, указанных в решении;</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2) в течение 2 рабочих дней довести настоящее постановление до сведения __________________________________________________________________.</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xml:space="preserve">(наименование главного распорядителя средств местного бюджета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предоставившего межбюджетный трансферт</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xml:space="preserve">3. Уполномоченному специалисту администрации рабочего поселка Посевная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__ разряда в установленный пунктом 1 настоящего постановления срок возобновить проведение операций по перечислению межбюджетных трансфертов, указанных в решении.</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4. Контроль за исполнением постановления возложить на __________.</w:t>
      </w:r>
    </w:p>
    <w:p w:rsidR="00482537" w:rsidRPr="00482537" w:rsidRDefault="00482537" w:rsidP="00482537">
      <w:pPr>
        <w:pStyle w:val="a5"/>
        <w:spacing w:before="0" w:beforeAutospacing="0" w:after="0" w:afterAutospacing="0"/>
        <w:ind w:firstLine="612"/>
        <w:jc w:val="both"/>
        <w:rPr>
          <w:sz w:val="18"/>
          <w:szCs w:val="28"/>
        </w:rPr>
      </w:pP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Глава рабочего поселка Посевная</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xml:space="preserve"> </w:t>
      </w:r>
      <w:proofErr w:type="spellStart"/>
      <w:r w:rsidRPr="00482537">
        <w:rPr>
          <w:sz w:val="18"/>
          <w:szCs w:val="28"/>
        </w:rPr>
        <w:t>Черепановского</w:t>
      </w:r>
      <w:proofErr w:type="spellEnd"/>
      <w:r w:rsidRPr="00482537">
        <w:rPr>
          <w:sz w:val="18"/>
          <w:szCs w:val="28"/>
        </w:rPr>
        <w:t xml:space="preserve"> района Новосибирской области</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Приложение № 2</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к Порядку исполнения решения</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о применении бюджетных мер принуждения</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center"/>
        <w:rPr>
          <w:sz w:val="18"/>
          <w:szCs w:val="28"/>
        </w:rPr>
      </w:pPr>
      <w:r w:rsidRPr="00482537">
        <w:rPr>
          <w:sz w:val="18"/>
          <w:szCs w:val="28"/>
        </w:rPr>
        <w:t>ПОСТАНОВЛЕНИЕ</w:t>
      </w:r>
    </w:p>
    <w:p w:rsidR="00482537" w:rsidRPr="00482537" w:rsidRDefault="00482537" w:rsidP="00482537">
      <w:pPr>
        <w:pStyle w:val="a5"/>
        <w:spacing w:before="0" w:beforeAutospacing="0" w:after="0" w:afterAutospacing="0"/>
        <w:ind w:firstLine="612"/>
        <w:jc w:val="center"/>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center"/>
        <w:rPr>
          <w:sz w:val="18"/>
          <w:szCs w:val="28"/>
        </w:rPr>
      </w:pPr>
      <w:r w:rsidRPr="00482537">
        <w:rPr>
          <w:sz w:val="18"/>
          <w:szCs w:val="28"/>
        </w:rPr>
        <w:t xml:space="preserve">О не приостановлении (не сокращении) предоставления межбюджетных трансфертов из местного бюджета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xml:space="preserve">В связи с устранением бюджетного нарушения, повлекшего принятие решения о применение бюджетной меры принуждения в виде приостановления (сокращения) межбюджетных трансфертов из местного бюджета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администрация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ПОСТАНОВЛЯЕТ:</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xml:space="preserve">1. Не приостанавливать (не сокращать) предоставление межбюджетных трансфертов из местного бюджета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подлежащее приостановлению (сокращению) в соответствии с решением о применении бюджетных мер принуждения, утвержденным постановлением администрации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от «__» ________ 20__ № ____ «_______________________________».</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lastRenderedPageBreak/>
        <w:t xml:space="preserve">2. Признать утратившим силу постановление администрации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от «__» ________ 20__ № ____ «___________».</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3. _________________________________________ в течение 2 рабочих дней</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(наименование структурного подразделения)</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довести настоящее постановление до сведен.</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xml:space="preserve">(наименование органа муниципального финансового контроля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направившего уведомление о применении бюджетных мер принуждения, главного распорядителя средств местного бюджета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предоставившего межбюджетный трансферт)</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4. Контроль за исполнением постановления возложить на __________.</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 </w:t>
      </w:r>
    </w:p>
    <w:p w:rsidR="00482537" w:rsidRPr="00482537" w:rsidRDefault="00482537" w:rsidP="00482537">
      <w:pPr>
        <w:pStyle w:val="a5"/>
        <w:spacing w:before="0" w:beforeAutospacing="0" w:after="0" w:afterAutospacing="0"/>
        <w:jc w:val="both"/>
        <w:rPr>
          <w:sz w:val="18"/>
          <w:szCs w:val="28"/>
        </w:rPr>
      </w:pPr>
      <w:r w:rsidRPr="00482537">
        <w:rPr>
          <w:sz w:val="18"/>
          <w:szCs w:val="28"/>
        </w:rPr>
        <w:t>Глава рабочего поселка Посевная</w:t>
      </w:r>
    </w:p>
    <w:p w:rsidR="00482537" w:rsidRPr="00482537" w:rsidRDefault="00482537" w:rsidP="00482537">
      <w:pPr>
        <w:pStyle w:val="a5"/>
        <w:spacing w:before="0" w:beforeAutospacing="0" w:after="0" w:afterAutospacing="0"/>
        <w:jc w:val="both"/>
        <w:rPr>
          <w:sz w:val="18"/>
          <w:szCs w:val="28"/>
        </w:rPr>
      </w:pPr>
      <w:proofErr w:type="spellStart"/>
      <w:r w:rsidRPr="00482537">
        <w:rPr>
          <w:sz w:val="18"/>
          <w:szCs w:val="28"/>
        </w:rPr>
        <w:t>Черепановского</w:t>
      </w:r>
      <w:proofErr w:type="spellEnd"/>
      <w:r w:rsidRPr="00482537">
        <w:rPr>
          <w:sz w:val="18"/>
          <w:szCs w:val="28"/>
        </w:rPr>
        <w:t xml:space="preserve"> района Новосибирской области </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Приложение № 3</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к Порядку исполнения решения</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о применении бюджетных мер принуждения</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Оформляется на бланке</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Руководителю Управления</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Федерального казначейства</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по Новосибирской области</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_______________________</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(фамилия, инициалы)</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center"/>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center"/>
        <w:rPr>
          <w:sz w:val="18"/>
          <w:szCs w:val="28"/>
        </w:rPr>
      </w:pPr>
      <w:r w:rsidRPr="00482537">
        <w:rPr>
          <w:sz w:val="18"/>
          <w:szCs w:val="28"/>
        </w:rPr>
        <w:t>ИЗВЕЩЕНИЕ</w:t>
      </w:r>
    </w:p>
    <w:p w:rsidR="00482537" w:rsidRPr="00482537" w:rsidRDefault="00482537" w:rsidP="00482537">
      <w:pPr>
        <w:pStyle w:val="a5"/>
        <w:spacing w:before="0" w:beforeAutospacing="0" w:after="0" w:afterAutospacing="0"/>
        <w:ind w:firstLine="612"/>
        <w:jc w:val="center"/>
        <w:rPr>
          <w:sz w:val="18"/>
          <w:szCs w:val="28"/>
        </w:rPr>
      </w:pPr>
      <w:r w:rsidRPr="00482537">
        <w:rPr>
          <w:sz w:val="18"/>
          <w:szCs w:val="28"/>
        </w:rPr>
        <w:t>о бесспорном взыскании</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В соответствии с решением о применении бюджетных мер принуждения, утвержденным постановлением администрации</w:t>
      </w:r>
      <w:r w:rsidRPr="00482537">
        <w:rPr>
          <w:sz w:val="16"/>
        </w:rPr>
        <w:t xml:space="preserve"> </w:t>
      </w:r>
      <w:r w:rsidRPr="00482537">
        <w:rPr>
          <w:sz w:val="18"/>
          <w:szCs w:val="28"/>
        </w:rPr>
        <w:t xml:space="preserve">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от «__» ____________ 20__ № ______, Управлению Федерального казначейства по Новосибирской области необходимо произвести бесспорное взыскание __________________________________________________</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(вид и размер средств, подлежащих взысканию)</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за счет доходов, подлежащих зачислению в бюджет ___________________</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_________________________________________________________________</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(наименование публично-правового образования)</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xml:space="preserve">Приложение: постановление администрации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от «__» ________ 20__ № ____ «____________________» на __ л. в __ экз.</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Глава рабочего поселка Посевная</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Приложение № 4</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к Порядку исполнения решения</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о применении бюджетных мер принуждения</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right"/>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center"/>
        <w:rPr>
          <w:sz w:val="18"/>
          <w:szCs w:val="28"/>
        </w:rPr>
      </w:pPr>
      <w:r w:rsidRPr="00482537">
        <w:rPr>
          <w:sz w:val="18"/>
          <w:szCs w:val="28"/>
        </w:rPr>
        <w:t>РАСПОРЯЖЕНИЕ</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xml:space="preserve">О возврате средств, взысканных в доход местного бюджета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в бесспорном порядке</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xml:space="preserve">В связи с устранением бюджетного нарушения, повлекшего применение бюджетной меры принуждения в виде бесспорного взыскания бюджетных средств, администрация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1. Осуществить возврат в бюджет ____________________________________</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(наименование публично-правового образования)</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xml:space="preserve">суммы средств, взысканных в соответствии с решением о применении бюджетных мер принуждения, утвержденным постановлением администрации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от «__» _________ 20__ № ______ «_________________________________________», с «__» _________ 20__ года.</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2. _____________________________________ в течение 2 рабочих дней:</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(наименование структурного подразделения)</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1) направить настоящее постановление ________________________</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__________________________________________________________________;</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xml:space="preserve">(наименование главного администратора доходов местного бюджета рабочего поселка Посевная </w:t>
      </w:r>
      <w:proofErr w:type="spellStart"/>
      <w:r w:rsidRPr="00482537">
        <w:rPr>
          <w:sz w:val="18"/>
          <w:szCs w:val="28"/>
        </w:rPr>
        <w:t>Черепановского</w:t>
      </w:r>
      <w:proofErr w:type="spellEnd"/>
      <w:r w:rsidRPr="00482537">
        <w:rPr>
          <w:sz w:val="18"/>
          <w:szCs w:val="28"/>
        </w:rPr>
        <w:t xml:space="preserve"> района Новосибирской области, на счет которого были зачислены средства, взысканные в бесспорном порядке)</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2) довести настоящее постановление до сведения _________________</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lastRenderedPageBreak/>
        <w:t>__________________________________________________________________.</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(наименование финансового органа публично-правового образования)</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3. Контроль за исполнением постановления возложить на __________.</w:t>
      </w:r>
    </w:p>
    <w:p w:rsidR="00482537" w:rsidRPr="00482537" w:rsidRDefault="00482537" w:rsidP="00482537">
      <w:pPr>
        <w:pStyle w:val="a5"/>
        <w:spacing w:before="0" w:beforeAutospacing="0" w:after="0" w:afterAutospacing="0"/>
        <w:ind w:firstLine="612"/>
        <w:jc w:val="both"/>
        <w:rPr>
          <w:sz w:val="18"/>
          <w:szCs w:val="28"/>
        </w:rPr>
      </w:pPr>
      <w:r w:rsidRPr="00482537">
        <w:rPr>
          <w:sz w:val="18"/>
          <w:szCs w:val="28"/>
        </w:rPr>
        <w:t> </w:t>
      </w:r>
    </w:p>
    <w:p w:rsidR="00482537" w:rsidRPr="00A71449" w:rsidRDefault="00482537" w:rsidP="00482537">
      <w:pPr>
        <w:rPr>
          <w:sz w:val="28"/>
          <w:szCs w:val="28"/>
        </w:rPr>
      </w:pPr>
    </w:p>
    <w:p w:rsidR="004A5C46" w:rsidRPr="00DF6F9C" w:rsidRDefault="004A5C46" w:rsidP="004A5C46">
      <w:pPr>
        <w:rPr>
          <w:sz w:val="8"/>
        </w:rPr>
      </w:pPr>
    </w:p>
    <w:p w:rsidR="00DF6F9C" w:rsidRPr="00DF6F9C" w:rsidRDefault="00DF6F9C" w:rsidP="00DF6F9C">
      <w:pPr>
        <w:ind w:firstLine="284"/>
        <w:jc w:val="center"/>
        <w:rPr>
          <w:b/>
          <w:sz w:val="18"/>
          <w:szCs w:val="28"/>
        </w:rPr>
      </w:pPr>
      <w:r w:rsidRPr="00DF6F9C">
        <w:rPr>
          <w:b/>
          <w:sz w:val="18"/>
          <w:szCs w:val="28"/>
        </w:rPr>
        <w:t xml:space="preserve">АДМИНИСТРАЦИЯ РАБОЧЕГО ПОСЕЛКА ПОСЕВНАЯ       </w:t>
      </w:r>
    </w:p>
    <w:p w:rsidR="00DF6F9C" w:rsidRPr="00DF6F9C" w:rsidRDefault="00DF6F9C" w:rsidP="00DF6F9C">
      <w:pPr>
        <w:ind w:firstLine="284"/>
        <w:jc w:val="center"/>
        <w:rPr>
          <w:b/>
          <w:sz w:val="18"/>
          <w:szCs w:val="28"/>
        </w:rPr>
      </w:pPr>
      <w:r w:rsidRPr="00DF6F9C">
        <w:rPr>
          <w:b/>
          <w:sz w:val="18"/>
          <w:szCs w:val="28"/>
        </w:rPr>
        <w:t>ЧЕРЕПАНОВСКОГО РАЙОНА НОВОСИБИРСКОЙ ОБЛАСТИ</w:t>
      </w:r>
    </w:p>
    <w:p w:rsidR="00DF6F9C" w:rsidRPr="00DF6F9C" w:rsidRDefault="00DF6F9C" w:rsidP="00DF6F9C">
      <w:pPr>
        <w:ind w:firstLine="284"/>
        <w:jc w:val="center"/>
        <w:rPr>
          <w:b/>
          <w:sz w:val="18"/>
          <w:szCs w:val="28"/>
        </w:rPr>
      </w:pPr>
    </w:p>
    <w:p w:rsidR="00DF6F9C" w:rsidRPr="00DF6F9C" w:rsidRDefault="00DF6F9C" w:rsidP="00DF6F9C">
      <w:pPr>
        <w:ind w:firstLine="284"/>
        <w:jc w:val="center"/>
        <w:rPr>
          <w:b/>
          <w:sz w:val="18"/>
          <w:szCs w:val="28"/>
        </w:rPr>
      </w:pPr>
      <w:r w:rsidRPr="00DF6F9C">
        <w:rPr>
          <w:b/>
          <w:sz w:val="18"/>
          <w:szCs w:val="28"/>
        </w:rPr>
        <w:t>ПОСТАНОВЛЕНИЕ</w:t>
      </w:r>
    </w:p>
    <w:p w:rsidR="00DF6F9C" w:rsidRPr="00DF6F9C" w:rsidRDefault="00DF6F9C" w:rsidP="00DF6F9C">
      <w:pPr>
        <w:ind w:firstLine="284"/>
        <w:jc w:val="center"/>
        <w:rPr>
          <w:b/>
          <w:sz w:val="18"/>
          <w:szCs w:val="28"/>
        </w:rPr>
      </w:pPr>
    </w:p>
    <w:p w:rsidR="00DF6F9C" w:rsidRPr="00DF6F9C" w:rsidRDefault="00DF6F9C" w:rsidP="00DF6F9C">
      <w:pPr>
        <w:jc w:val="center"/>
        <w:rPr>
          <w:sz w:val="18"/>
          <w:szCs w:val="28"/>
        </w:rPr>
      </w:pPr>
      <w:r w:rsidRPr="00DF6F9C">
        <w:rPr>
          <w:sz w:val="18"/>
          <w:szCs w:val="28"/>
        </w:rPr>
        <w:t>от 27.12.2022г № 272</w:t>
      </w:r>
    </w:p>
    <w:p w:rsidR="00DF6F9C" w:rsidRPr="00DF6F9C" w:rsidRDefault="00DF6F9C" w:rsidP="00DF6F9C">
      <w:pPr>
        <w:jc w:val="center"/>
        <w:rPr>
          <w:sz w:val="18"/>
          <w:szCs w:val="28"/>
        </w:rPr>
      </w:pPr>
    </w:p>
    <w:p w:rsidR="00DF6F9C" w:rsidRPr="00DF6F9C" w:rsidRDefault="00DF6F9C" w:rsidP="00DF6F9C">
      <w:pPr>
        <w:ind w:firstLine="567"/>
        <w:jc w:val="center"/>
        <w:rPr>
          <w:sz w:val="18"/>
          <w:szCs w:val="28"/>
        </w:rPr>
      </w:pPr>
      <w:r w:rsidRPr="00DF6F9C">
        <w:rPr>
          <w:sz w:val="18"/>
          <w:szCs w:val="28"/>
        </w:rPr>
        <w:t xml:space="preserve">О внесении изменений в постановление администрации рабочего поселка Посевная </w:t>
      </w:r>
      <w:proofErr w:type="spellStart"/>
      <w:r w:rsidRPr="00DF6F9C">
        <w:rPr>
          <w:sz w:val="18"/>
          <w:szCs w:val="28"/>
        </w:rPr>
        <w:t>Черепановского</w:t>
      </w:r>
      <w:proofErr w:type="spellEnd"/>
      <w:r w:rsidRPr="00DF6F9C">
        <w:rPr>
          <w:sz w:val="18"/>
          <w:szCs w:val="28"/>
        </w:rPr>
        <w:t xml:space="preserve"> района Новосибирской области от 30.11.2022 № 248 «Об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DF6F9C" w:rsidRPr="00DF6F9C" w:rsidRDefault="00DF6F9C" w:rsidP="00DF6F9C">
      <w:pPr>
        <w:ind w:firstLine="567"/>
        <w:jc w:val="center"/>
        <w:rPr>
          <w:sz w:val="18"/>
          <w:szCs w:val="28"/>
        </w:rPr>
      </w:pPr>
      <w:bookmarkStart w:id="0" w:name="_GoBack"/>
      <w:bookmarkEnd w:id="0"/>
    </w:p>
    <w:p w:rsidR="00DF6F9C" w:rsidRPr="00DF6F9C" w:rsidRDefault="00DF6F9C" w:rsidP="00DF6F9C">
      <w:pPr>
        <w:ind w:firstLine="567"/>
        <w:jc w:val="center"/>
        <w:rPr>
          <w:sz w:val="18"/>
          <w:szCs w:val="28"/>
        </w:rPr>
      </w:pPr>
    </w:p>
    <w:p w:rsidR="00DF6F9C" w:rsidRPr="00DF6F9C" w:rsidRDefault="00DF6F9C" w:rsidP="00DF6F9C">
      <w:pPr>
        <w:ind w:firstLine="709"/>
        <w:jc w:val="both"/>
        <w:rPr>
          <w:sz w:val="18"/>
          <w:szCs w:val="28"/>
        </w:rPr>
      </w:pPr>
      <w:r w:rsidRPr="00DF6F9C">
        <w:rPr>
          <w:sz w:val="18"/>
          <w:szCs w:val="28"/>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рабочего поселка Посевная </w:t>
      </w:r>
      <w:proofErr w:type="spellStart"/>
      <w:r w:rsidRPr="00DF6F9C">
        <w:rPr>
          <w:sz w:val="18"/>
          <w:szCs w:val="28"/>
        </w:rPr>
        <w:t>Черепановского</w:t>
      </w:r>
      <w:proofErr w:type="spellEnd"/>
      <w:r w:rsidRPr="00DF6F9C">
        <w:rPr>
          <w:sz w:val="18"/>
          <w:szCs w:val="28"/>
        </w:rPr>
        <w:t xml:space="preserve"> района Новосибирской области</w:t>
      </w:r>
    </w:p>
    <w:p w:rsidR="00DF6F9C" w:rsidRPr="00DF6F9C" w:rsidRDefault="00DF6F9C" w:rsidP="00DF6F9C">
      <w:pPr>
        <w:ind w:firstLine="709"/>
        <w:jc w:val="both"/>
        <w:rPr>
          <w:b/>
          <w:sz w:val="18"/>
          <w:szCs w:val="28"/>
        </w:rPr>
      </w:pPr>
      <w:r w:rsidRPr="00DF6F9C">
        <w:rPr>
          <w:b/>
          <w:sz w:val="18"/>
          <w:szCs w:val="28"/>
        </w:rPr>
        <w:t>ПОСТАНОВЛЯЕТ:</w:t>
      </w:r>
    </w:p>
    <w:p w:rsidR="00DF6F9C" w:rsidRPr="00DF6F9C" w:rsidRDefault="00DF6F9C" w:rsidP="00DF6F9C">
      <w:pPr>
        <w:numPr>
          <w:ilvl w:val="0"/>
          <w:numId w:val="44"/>
        </w:numPr>
        <w:ind w:left="0" w:firstLine="709"/>
        <w:jc w:val="both"/>
        <w:rPr>
          <w:sz w:val="18"/>
          <w:szCs w:val="28"/>
        </w:rPr>
      </w:pPr>
      <w:r w:rsidRPr="00DF6F9C">
        <w:rPr>
          <w:sz w:val="18"/>
          <w:szCs w:val="28"/>
        </w:rPr>
        <w:t xml:space="preserve">Внести в постановление администрации рабочего поселка Посевная </w:t>
      </w:r>
      <w:proofErr w:type="spellStart"/>
      <w:r w:rsidRPr="00DF6F9C">
        <w:rPr>
          <w:sz w:val="18"/>
          <w:szCs w:val="28"/>
        </w:rPr>
        <w:t>Черепановского</w:t>
      </w:r>
      <w:proofErr w:type="spellEnd"/>
      <w:r w:rsidRPr="00DF6F9C">
        <w:rPr>
          <w:sz w:val="18"/>
          <w:szCs w:val="28"/>
        </w:rPr>
        <w:t xml:space="preserve"> района Новосибирской области от 30.11.2022 № 248 «Об утверждении административного регламента предоставления муниципальной услуги «Признание садового дома жилым домом и жилого дома садовым домом»» следующие изменения:</w:t>
      </w:r>
    </w:p>
    <w:p w:rsidR="00DF6F9C" w:rsidRPr="00DF6F9C" w:rsidRDefault="00DF6F9C" w:rsidP="00DF6F9C">
      <w:pPr>
        <w:numPr>
          <w:ilvl w:val="1"/>
          <w:numId w:val="44"/>
        </w:numPr>
        <w:ind w:left="0" w:firstLine="709"/>
        <w:jc w:val="both"/>
        <w:rPr>
          <w:sz w:val="18"/>
          <w:szCs w:val="28"/>
        </w:rPr>
      </w:pPr>
      <w:r w:rsidRPr="00DF6F9C">
        <w:rPr>
          <w:sz w:val="18"/>
          <w:szCs w:val="28"/>
        </w:rPr>
        <w:t>В административном регламенте предоставления муниципальной услуги «Признание садового дома жилым домом и жилого дома садовым домом»:</w:t>
      </w:r>
    </w:p>
    <w:p w:rsidR="00DF6F9C" w:rsidRPr="00DF6F9C" w:rsidRDefault="00DF6F9C" w:rsidP="00DF6F9C">
      <w:pPr>
        <w:numPr>
          <w:ilvl w:val="2"/>
          <w:numId w:val="44"/>
        </w:numPr>
        <w:tabs>
          <w:tab w:val="left" w:pos="1701"/>
        </w:tabs>
        <w:ind w:left="0" w:firstLine="709"/>
        <w:jc w:val="both"/>
        <w:rPr>
          <w:sz w:val="18"/>
          <w:szCs w:val="28"/>
        </w:rPr>
      </w:pPr>
      <w:r w:rsidRPr="00DF6F9C">
        <w:rPr>
          <w:sz w:val="18"/>
          <w:szCs w:val="28"/>
        </w:rPr>
        <w:t>Пункт 2.8 изложить в следующей редакции:</w:t>
      </w:r>
    </w:p>
    <w:p w:rsidR="00DF6F9C" w:rsidRPr="00DF6F9C" w:rsidRDefault="00DF6F9C" w:rsidP="00DF6F9C">
      <w:pPr>
        <w:autoSpaceDE w:val="0"/>
        <w:autoSpaceDN w:val="0"/>
        <w:adjustRightInd w:val="0"/>
        <w:ind w:firstLine="709"/>
        <w:jc w:val="both"/>
        <w:rPr>
          <w:bCs/>
          <w:sz w:val="18"/>
          <w:szCs w:val="28"/>
        </w:rPr>
      </w:pPr>
      <w:r w:rsidRPr="00DF6F9C">
        <w:rPr>
          <w:sz w:val="18"/>
          <w:szCs w:val="28"/>
        </w:rPr>
        <w:t xml:space="preserve">«2.8. </w:t>
      </w:r>
      <w:r w:rsidRPr="00DF6F9C">
        <w:rPr>
          <w:bCs/>
          <w:sz w:val="18"/>
          <w:szCs w:val="28"/>
        </w:rPr>
        <w:t>Исчерпывающий перечень документов, необходимых для предоставления услуги, подлежащих представлению заявителем самостоятельно:</w:t>
      </w:r>
    </w:p>
    <w:p w:rsidR="00DF6F9C" w:rsidRPr="00DF6F9C" w:rsidRDefault="00DF6F9C" w:rsidP="00DF6F9C">
      <w:pPr>
        <w:autoSpaceDE w:val="0"/>
        <w:autoSpaceDN w:val="0"/>
        <w:adjustRightInd w:val="0"/>
        <w:ind w:firstLine="709"/>
        <w:jc w:val="both"/>
        <w:rPr>
          <w:bCs/>
          <w:sz w:val="18"/>
          <w:szCs w:val="28"/>
        </w:rPr>
      </w:pPr>
      <w:r w:rsidRPr="00DF6F9C">
        <w:rPr>
          <w:bCs/>
          <w:sz w:val="18"/>
          <w:szCs w:val="28"/>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DF6F9C" w:rsidRPr="00DF6F9C" w:rsidRDefault="00DF6F9C" w:rsidP="00DF6F9C">
      <w:pPr>
        <w:autoSpaceDE w:val="0"/>
        <w:autoSpaceDN w:val="0"/>
        <w:adjustRightInd w:val="0"/>
        <w:ind w:firstLine="709"/>
        <w:jc w:val="both"/>
        <w:rPr>
          <w:bCs/>
          <w:sz w:val="18"/>
          <w:szCs w:val="28"/>
        </w:rPr>
      </w:pPr>
      <w:r w:rsidRPr="00DF6F9C">
        <w:rPr>
          <w:bCs/>
          <w:sz w:val="1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F6F9C" w:rsidRPr="00DF6F9C" w:rsidRDefault="00DF6F9C" w:rsidP="00DF6F9C">
      <w:pPr>
        <w:autoSpaceDE w:val="0"/>
        <w:autoSpaceDN w:val="0"/>
        <w:adjustRightInd w:val="0"/>
        <w:ind w:firstLine="709"/>
        <w:jc w:val="both"/>
        <w:rPr>
          <w:bCs/>
          <w:sz w:val="18"/>
          <w:szCs w:val="28"/>
        </w:rPr>
      </w:pPr>
      <w:r w:rsidRPr="00DF6F9C">
        <w:rPr>
          <w:bCs/>
          <w:sz w:val="18"/>
          <w:szCs w:val="28"/>
        </w:rPr>
        <w:t>В заявлении также указывается один из следующих способов направления результата предоставления муниципальной услуги:</w:t>
      </w:r>
    </w:p>
    <w:p w:rsidR="00DF6F9C" w:rsidRPr="00DF6F9C" w:rsidRDefault="00DF6F9C" w:rsidP="00DF6F9C">
      <w:pPr>
        <w:autoSpaceDE w:val="0"/>
        <w:autoSpaceDN w:val="0"/>
        <w:adjustRightInd w:val="0"/>
        <w:ind w:firstLine="709"/>
        <w:jc w:val="both"/>
        <w:rPr>
          <w:bCs/>
          <w:sz w:val="18"/>
          <w:szCs w:val="28"/>
        </w:rPr>
      </w:pPr>
      <w:r w:rsidRPr="00DF6F9C">
        <w:rPr>
          <w:bCs/>
          <w:sz w:val="18"/>
          <w:szCs w:val="28"/>
        </w:rPr>
        <w:t>в форме электронного документа в личном кабинете на ЕПГУ;</w:t>
      </w:r>
    </w:p>
    <w:p w:rsidR="00DF6F9C" w:rsidRPr="00DF6F9C" w:rsidRDefault="00DF6F9C" w:rsidP="00DF6F9C">
      <w:pPr>
        <w:autoSpaceDE w:val="0"/>
        <w:autoSpaceDN w:val="0"/>
        <w:adjustRightInd w:val="0"/>
        <w:ind w:firstLine="709"/>
        <w:jc w:val="both"/>
        <w:rPr>
          <w:bCs/>
          <w:sz w:val="18"/>
          <w:szCs w:val="28"/>
        </w:rPr>
      </w:pPr>
      <w:r w:rsidRPr="00DF6F9C">
        <w:rPr>
          <w:bCs/>
          <w:sz w:val="18"/>
          <w:szCs w:val="28"/>
        </w:rPr>
        <w:t>на бумажном носителе в виде распечатанного экземпляра электронного документа в Администрации, многофункциональном центре;</w:t>
      </w:r>
    </w:p>
    <w:p w:rsidR="00DF6F9C" w:rsidRPr="00DF6F9C" w:rsidRDefault="00DF6F9C" w:rsidP="00DF6F9C">
      <w:pPr>
        <w:autoSpaceDE w:val="0"/>
        <w:autoSpaceDN w:val="0"/>
        <w:adjustRightInd w:val="0"/>
        <w:ind w:firstLine="709"/>
        <w:jc w:val="both"/>
        <w:rPr>
          <w:bCs/>
          <w:sz w:val="18"/>
          <w:szCs w:val="28"/>
        </w:rPr>
      </w:pPr>
      <w:r w:rsidRPr="00DF6F9C">
        <w:rPr>
          <w:bCs/>
          <w:sz w:val="18"/>
          <w:szCs w:val="28"/>
        </w:rPr>
        <w:t>на бумажном носителе в Администрации, многофункциональном центре;</w:t>
      </w:r>
    </w:p>
    <w:p w:rsidR="00DF6F9C" w:rsidRPr="00DF6F9C" w:rsidRDefault="00DF6F9C" w:rsidP="00DF6F9C">
      <w:pPr>
        <w:autoSpaceDE w:val="0"/>
        <w:autoSpaceDN w:val="0"/>
        <w:adjustRightInd w:val="0"/>
        <w:ind w:firstLine="709"/>
        <w:jc w:val="both"/>
        <w:rPr>
          <w:bCs/>
          <w:sz w:val="18"/>
          <w:szCs w:val="28"/>
        </w:rPr>
      </w:pPr>
      <w:r w:rsidRPr="00DF6F9C">
        <w:rPr>
          <w:bCs/>
          <w:sz w:val="18"/>
          <w:szCs w:val="28"/>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F6F9C" w:rsidRPr="00DF6F9C" w:rsidRDefault="00DF6F9C" w:rsidP="00DF6F9C">
      <w:pPr>
        <w:autoSpaceDE w:val="0"/>
        <w:autoSpaceDN w:val="0"/>
        <w:adjustRightInd w:val="0"/>
        <w:ind w:firstLine="709"/>
        <w:jc w:val="both"/>
        <w:rPr>
          <w:bCs/>
          <w:sz w:val="18"/>
          <w:szCs w:val="28"/>
        </w:rPr>
      </w:pPr>
      <w:r w:rsidRPr="00DF6F9C">
        <w:rPr>
          <w:bCs/>
          <w:sz w:val="1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F6F9C">
        <w:rPr>
          <w:bCs/>
          <w:sz w:val="18"/>
          <w:szCs w:val="28"/>
          <w:lang w:val="en-US"/>
        </w:rPr>
        <w:t>sig</w:t>
      </w:r>
      <w:r w:rsidRPr="00DF6F9C">
        <w:rPr>
          <w:bCs/>
          <w:sz w:val="18"/>
          <w:szCs w:val="28"/>
        </w:rPr>
        <w:t>3.</w:t>
      </w:r>
    </w:p>
    <w:p w:rsidR="00DF6F9C" w:rsidRPr="00DF6F9C" w:rsidRDefault="00DF6F9C" w:rsidP="00DF6F9C">
      <w:pPr>
        <w:autoSpaceDE w:val="0"/>
        <w:autoSpaceDN w:val="0"/>
        <w:adjustRightInd w:val="0"/>
        <w:ind w:firstLine="709"/>
        <w:jc w:val="both"/>
        <w:rPr>
          <w:sz w:val="18"/>
          <w:szCs w:val="28"/>
          <w:shd w:val="clear" w:color="auto" w:fill="FFFFFF"/>
        </w:rPr>
      </w:pPr>
      <w:r w:rsidRPr="00DF6F9C">
        <w:rPr>
          <w:sz w:val="18"/>
          <w:szCs w:val="28"/>
          <w:shd w:val="clear" w:color="auto" w:fill="FFFFFF"/>
        </w:rPr>
        <w:t>г)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F6F9C" w:rsidRPr="00DF6F9C" w:rsidRDefault="00DF6F9C" w:rsidP="00DF6F9C">
      <w:pPr>
        <w:autoSpaceDE w:val="0"/>
        <w:autoSpaceDN w:val="0"/>
        <w:adjustRightInd w:val="0"/>
        <w:ind w:firstLine="709"/>
        <w:jc w:val="both"/>
        <w:rPr>
          <w:bCs/>
          <w:sz w:val="18"/>
          <w:szCs w:val="28"/>
        </w:rPr>
      </w:pPr>
      <w:r w:rsidRPr="00DF6F9C">
        <w:rPr>
          <w:sz w:val="18"/>
          <w:szCs w:val="28"/>
          <w:shd w:val="clear" w:color="auto" w:fill="FFFFFF"/>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5" w:anchor="/document/12172032/entry/52" w:history="1">
        <w:r w:rsidRPr="00DF6F9C">
          <w:rPr>
            <w:rStyle w:val="a3"/>
            <w:sz w:val="18"/>
            <w:szCs w:val="28"/>
            <w:shd w:val="clear" w:color="auto" w:fill="FFFFFF"/>
          </w:rPr>
          <w:t>частью 2 статьи 5</w:t>
        </w:r>
      </w:hyperlink>
      <w:r w:rsidRPr="00DF6F9C">
        <w:rPr>
          <w:sz w:val="18"/>
          <w:szCs w:val="28"/>
          <w:shd w:val="clear" w:color="auto" w:fill="FFFFFF"/>
        </w:rPr>
        <w:t xml:space="preserve">, </w:t>
      </w:r>
      <w:hyperlink r:id="rId16" w:anchor="/document/12172032/entry/7" w:history="1">
        <w:r w:rsidRPr="00DF6F9C">
          <w:rPr>
            <w:rStyle w:val="a3"/>
            <w:sz w:val="18"/>
            <w:szCs w:val="28"/>
            <w:shd w:val="clear" w:color="auto" w:fill="FFFFFF"/>
          </w:rPr>
          <w:t>статьями 7</w:t>
        </w:r>
      </w:hyperlink>
      <w:r w:rsidRPr="00DF6F9C">
        <w:rPr>
          <w:sz w:val="18"/>
          <w:szCs w:val="28"/>
          <w:shd w:val="clear" w:color="auto" w:fill="FFFFFF"/>
        </w:rPr>
        <w:t xml:space="preserve">, </w:t>
      </w:r>
      <w:hyperlink r:id="rId17" w:anchor="/document/12172032/entry/8" w:history="1">
        <w:r w:rsidRPr="00DF6F9C">
          <w:rPr>
            <w:rStyle w:val="a3"/>
            <w:sz w:val="18"/>
            <w:szCs w:val="28"/>
            <w:shd w:val="clear" w:color="auto" w:fill="FFFFFF"/>
          </w:rPr>
          <w:t>8</w:t>
        </w:r>
      </w:hyperlink>
      <w:r w:rsidRPr="00DF6F9C">
        <w:rPr>
          <w:sz w:val="18"/>
          <w:szCs w:val="28"/>
          <w:shd w:val="clear" w:color="auto" w:fill="FFFFFF"/>
        </w:rPr>
        <w:t xml:space="preserve"> и </w:t>
      </w:r>
      <w:hyperlink r:id="rId18" w:anchor="/document/12172032/entry/10" w:history="1">
        <w:r w:rsidRPr="00DF6F9C">
          <w:rPr>
            <w:rStyle w:val="a3"/>
            <w:sz w:val="18"/>
            <w:szCs w:val="28"/>
            <w:shd w:val="clear" w:color="auto" w:fill="FFFFFF"/>
          </w:rPr>
          <w:t>10</w:t>
        </w:r>
      </w:hyperlink>
      <w:r w:rsidRPr="00DF6F9C">
        <w:rPr>
          <w:sz w:val="18"/>
          <w:szCs w:val="28"/>
          <w:shd w:val="clear" w:color="auto" w:fill="FFFFFF"/>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DF6F9C" w:rsidRPr="00DF6F9C" w:rsidRDefault="00DF6F9C" w:rsidP="00DF6F9C">
      <w:pPr>
        <w:autoSpaceDE w:val="0"/>
        <w:autoSpaceDN w:val="0"/>
        <w:adjustRightInd w:val="0"/>
        <w:ind w:firstLine="709"/>
        <w:jc w:val="both"/>
        <w:rPr>
          <w:sz w:val="18"/>
          <w:szCs w:val="28"/>
          <w:shd w:val="clear" w:color="auto" w:fill="FFFFFF"/>
        </w:rPr>
      </w:pPr>
      <w:r w:rsidRPr="00DF6F9C">
        <w:rPr>
          <w:bCs/>
          <w:sz w:val="18"/>
          <w:szCs w:val="28"/>
        </w:rPr>
        <w:t xml:space="preserve">е) </w:t>
      </w:r>
      <w:r w:rsidRPr="00DF6F9C">
        <w:rPr>
          <w:sz w:val="18"/>
          <w:szCs w:val="28"/>
          <w:shd w:val="clear" w:color="auto" w:fill="FFFFFF"/>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DF6F9C" w:rsidRPr="00DF6F9C" w:rsidRDefault="00DF6F9C" w:rsidP="00DF6F9C">
      <w:pPr>
        <w:autoSpaceDE w:val="0"/>
        <w:autoSpaceDN w:val="0"/>
        <w:adjustRightInd w:val="0"/>
        <w:ind w:firstLine="709"/>
        <w:jc w:val="both"/>
        <w:rPr>
          <w:bCs/>
          <w:sz w:val="18"/>
          <w:szCs w:val="28"/>
        </w:rPr>
      </w:pPr>
      <w:r w:rsidRPr="00DF6F9C">
        <w:rPr>
          <w:sz w:val="18"/>
          <w:szCs w:val="28"/>
          <w:shd w:val="clear" w:color="auto" w:fill="FFFFFF"/>
        </w:rPr>
        <w:t>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r w:rsidRPr="00DF6F9C">
        <w:rPr>
          <w:bCs/>
          <w:sz w:val="18"/>
          <w:szCs w:val="28"/>
        </w:rPr>
        <w:t>»;</w:t>
      </w:r>
    </w:p>
    <w:p w:rsidR="00DF6F9C" w:rsidRPr="00DF6F9C" w:rsidRDefault="00DF6F9C" w:rsidP="00DF6F9C">
      <w:pPr>
        <w:numPr>
          <w:ilvl w:val="2"/>
          <w:numId w:val="44"/>
        </w:numPr>
        <w:tabs>
          <w:tab w:val="left" w:pos="1701"/>
        </w:tabs>
        <w:autoSpaceDE w:val="0"/>
        <w:autoSpaceDN w:val="0"/>
        <w:adjustRightInd w:val="0"/>
        <w:ind w:left="0" w:firstLine="709"/>
        <w:jc w:val="both"/>
        <w:rPr>
          <w:bCs/>
          <w:sz w:val="18"/>
          <w:szCs w:val="28"/>
        </w:rPr>
      </w:pPr>
      <w:r w:rsidRPr="00DF6F9C">
        <w:rPr>
          <w:bCs/>
          <w:sz w:val="18"/>
          <w:szCs w:val="28"/>
        </w:rPr>
        <w:t>Пункт 2.11 изложить в следующей редакции:</w:t>
      </w:r>
    </w:p>
    <w:p w:rsidR="00DF6F9C" w:rsidRPr="00DF6F9C" w:rsidRDefault="00DF6F9C" w:rsidP="00DF6F9C">
      <w:pPr>
        <w:autoSpaceDE w:val="0"/>
        <w:autoSpaceDN w:val="0"/>
        <w:adjustRightInd w:val="0"/>
        <w:ind w:firstLine="709"/>
        <w:jc w:val="both"/>
        <w:rPr>
          <w:bCs/>
          <w:sz w:val="18"/>
          <w:szCs w:val="28"/>
        </w:rPr>
      </w:pPr>
      <w:r w:rsidRPr="00DF6F9C">
        <w:rPr>
          <w:bCs/>
          <w:sz w:val="18"/>
          <w:szCs w:val="28"/>
        </w:rPr>
        <w:t>«2.11. Срок предоставления услуги составляет не более сорока пяти календарных дней со дня поступления заявления»;</w:t>
      </w:r>
    </w:p>
    <w:p w:rsidR="00DF6F9C" w:rsidRPr="00DF6F9C" w:rsidRDefault="00DF6F9C" w:rsidP="00DF6F9C">
      <w:pPr>
        <w:numPr>
          <w:ilvl w:val="2"/>
          <w:numId w:val="44"/>
        </w:numPr>
        <w:tabs>
          <w:tab w:val="left" w:pos="1701"/>
        </w:tabs>
        <w:autoSpaceDE w:val="0"/>
        <w:autoSpaceDN w:val="0"/>
        <w:adjustRightInd w:val="0"/>
        <w:jc w:val="both"/>
        <w:rPr>
          <w:bCs/>
          <w:sz w:val="18"/>
          <w:szCs w:val="28"/>
        </w:rPr>
      </w:pPr>
      <w:r w:rsidRPr="00DF6F9C">
        <w:rPr>
          <w:bCs/>
          <w:sz w:val="18"/>
          <w:szCs w:val="28"/>
        </w:rPr>
        <w:t>Пункт 2.12 изложить в следующей редакции:</w:t>
      </w:r>
    </w:p>
    <w:p w:rsidR="00DF6F9C" w:rsidRPr="00DF6F9C" w:rsidRDefault="00DF6F9C" w:rsidP="00DF6F9C">
      <w:pPr>
        <w:autoSpaceDE w:val="0"/>
        <w:autoSpaceDN w:val="0"/>
        <w:adjustRightInd w:val="0"/>
        <w:ind w:firstLine="709"/>
        <w:jc w:val="both"/>
        <w:rPr>
          <w:bCs/>
          <w:sz w:val="18"/>
          <w:szCs w:val="28"/>
        </w:rPr>
      </w:pPr>
      <w:r w:rsidRPr="00DF6F9C">
        <w:rPr>
          <w:bCs/>
          <w:sz w:val="18"/>
          <w:szCs w:val="28"/>
        </w:rPr>
        <w:t>«2.12. Исчерпывающий перечень оснований для приостановления предоставления услуги не предусмотрен.</w:t>
      </w:r>
    </w:p>
    <w:p w:rsidR="00DF6F9C" w:rsidRPr="00DF6F9C" w:rsidRDefault="00DF6F9C" w:rsidP="00DF6F9C">
      <w:pPr>
        <w:autoSpaceDE w:val="0"/>
        <w:autoSpaceDN w:val="0"/>
        <w:adjustRightInd w:val="0"/>
        <w:ind w:firstLine="709"/>
        <w:jc w:val="both"/>
        <w:rPr>
          <w:bCs/>
          <w:sz w:val="18"/>
          <w:szCs w:val="28"/>
        </w:rPr>
      </w:pPr>
      <w:r w:rsidRPr="00DF6F9C">
        <w:rPr>
          <w:bCs/>
          <w:sz w:val="18"/>
          <w:szCs w:val="28"/>
        </w:rPr>
        <w:t>Исчерпывающий перечень оснований для отказа в предоставлении услуги:</w:t>
      </w:r>
    </w:p>
    <w:p w:rsidR="00DF6F9C" w:rsidRPr="00DF6F9C" w:rsidRDefault="00DF6F9C" w:rsidP="00DF6F9C">
      <w:pPr>
        <w:pStyle w:val="s1"/>
        <w:shd w:val="clear" w:color="auto" w:fill="FFFFFF"/>
        <w:spacing w:before="0" w:beforeAutospacing="0" w:after="0" w:afterAutospacing="0"/>
        <w:ind w:firstLine="709"/>
        <w:jc w:val="both"/>
        <w:rPr>
          <w:sz w:val="18"/>
          <w:szCs w:val="28"/>
        </w:rPr>
      </w:pPr>
      <w:r w:rsidRPr="00DF6F9C">
        <w:rPr>
          <w:sz w:val="18"/>
          <w:szCs w:val="28"/>
        </w:rPr>
        <w:t>а) непредставление заявителем документов, предусмотренных подпунктами «а» и (или) «д» пункта 2.8 настоящего административного регламента;</w:t>
      </w:r>
    </w:p>
    <w:p w:rsidR="00DF6F9C" w:rsidRPr="00DF6F9C" w:rsidRDefault="00DF6F9C" w:rsidP="00DF6F9C">
      <w:pPr>
        <w:pStyle w:val="s1"/>
        <w:shd w:val="clear" w:color="auto" w:fill="FFFFFF"/>
        <w:spacing w:before="0" w:beforeAutospacing="0" w:after="0" w:afterAutospacing="0"/>
        <w:ind w:firstLine="709"/>
        <w:jc w:val="both"/>
        <w:rPr>
          <w:sz w:val="18"/>
          <w:szCs w:val="28"/>
        </w:rPr>
      </w:pPr>
      <w:r w:rsidRPr="00DF6F9C">
        <w:rPr>
          <w:sz w:val="18"/>
          <w:szCs w:val="28"/>
        </w:rPr>
        <w:lastRenderedPageBreak/>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F6F9C" w:rsidRPr="00DF6F9C" w:rsidRDefault="00DF6F9C" w:rsidP="00DF6F9C">
      <w:pPr>
        <w:pStyle w:val="s1"/>
        <w:shd w:val="clear" w:color="auto" w:fill="FFFFFF"/>
        <w:spacing w:before="0" w:beforeAutospacing="0" w:after="0" w:afterAutospacing="0"/>
        <w:ind w:firstLine="709"/>
        <w:jc w:val="both"/>
        <w:rPr>
          <w:sz w:val="18"/>
          <w:szCs w:val="28"/>
        </w:rPr>
      </w:pPr>
      <w:r w:rsidRPr="00DF6F9C">
        <w:rPr>
          <w:sz w:val="18"/>
          <w:szCs w:val="28"/>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«г» пункта 2.8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«г» пункта 2.8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DF6F9C" w:rsidRPr="00DF6F9C" w:rsidRDefault="00DF6F9C" w:rsidP="00DF6F9C">
      <w:pPr>
        <w:pStyle w:val="s1"/>
        <w:shd w:val="clear" w:color="auto" w:fill="FFFFFF"/>
        <w:spacing w:before="0" w:beforeAutospacing="0" w:after="0" w:afterAutospacing="0"/>
        <w:ind w:firstLine="709"/>
        <w:jc w:val="both"/>
        <w:rPr>
          <w:sz w:val="18"/>
          <w:szCs w:val="28"/>
        </w:rPr>
      </w:pPr>
      <w:r w:rsidRPr="00DF6F9C">
        <w:rPr>
          <w:sz w:val="18"/>
          <w:szCs w:val="28"/>
        </w:rPr>
        <w:t>г) непредставление заявителем документа, предусмотренного подпунктом «е» пункта 2.8 настоящего административного регламента, в случае если садовый дом или жилой дом обременен правами третьих лиц;</w:t>
      </w:r>
    </w:p>
    <w:p w:rsidR="00DF6F9C" w:rsidRPr="00DF6F9C" w:rsidRDefault="00DF6F9C" w:rsidP="00DF6F9C">
      <w:pPr>
        <w:pStyle w:val="s1"/>
        <w:shd w:val="clear" w:color="auto" w:fill="FFFFFF"/>
        <w:spacing w:before="0" w:beforeAutospacing="0" w:after="0" w:afterAutospacing="0"/>
        <w:ind w:firstLine="709"/>
        <w:jc w:val="both"/>
        <w:rPr>
          <w:sz w:val="18"/>
          <w:szCs w:val="28"/>
        </w:rPr>
      </w:pPr>
      <w:r w:rsidRPr="00DF6F9C">
        <w:rPr>
          <w:sz w:val="1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F6F9C" w:rsidRPr="00DF6F9C" w:rsidRDefault="00DF6F9C" w:rsidP="00DF6F9C">
      <w:pPr>
        <w:pStyle w:val="s1"/>
        <w:shd w:val="clear" w:color="auto" w:fill="FFFFFF"/>
        <w:spacing w:before="0" w:beforeAutospacing="0" w:after="0" w:afterAutospacing="0"/>
        <w:ind w:firstLine="709"/>
        <w:jc w:val="both"/>
        <w:rPr>
          <w:sz w:val="18"/>
          <w:szCs w:val="28"/>
        </w:rPr>
      </w:pPr>
      <w:r w:rsidRPr="00DF6F9C">
        <w:rPr>
          <w:sz w:val="1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DF6F9C" w:rsidRPr="00DF6F9C" w:rsidRDefault="00DF6F9C" w:rsidP="00DF6F9C">
      <w:pPr>
        <w:pStyle w:val="s1"/>
        <w:shd w:val="clear" w:color="auto" w:fill="FFFFFF"/>
        <w:spacing w:before="0" w:beforeAutospacing="0" w:after="0" w:afterAutospacing="0"/>
        <w:ind w:firstLine="709"/>
        <w:jc w:val="both"/>
        <w:rPr>
          <w:sz w:val="18"/>
          <w:szCs w:val="28"/>
        </w:rPr>
      </w:pPr>
      <w:r w:rsidRPr="00DF6F9C">
        <w:rPr>
          <w:sz w:val="18"/>
          <w:szCs w:val="28"/>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DF6F9C" w:rsidRPr="00DF6F9C" w:rsidRDefault="00DF6F9C" w:rsidP="00DF6F9C">
      <w:pPr>
        <w:autoSpaceDE w:val="0"/>
        <w:autoSpaceDN w:val="0"/>
        <w:adjustRightInd w:val="0"/>
        <w:ind w:firstLine="709"/>
        <w:jc w:val="both"/>
        <w:rPr>
          <w:sz w:val="18"/>
          <w:szCs w:val="28"/>
        </w:rPr>
      </w:pPr>
      <w:r w:rsidRPr="00DF6F9C">
        <w:rPr>
          <w:color w:val="000000"/>
          <w:sz w:val="18"/>
          <w:szCs w:val="28"/>
        </w:rPr>
        <w:t>2. Опубликовать настоящее постановление в периодическом печатном издании «</w:t>
      </w:r>
      <w:proofErr w:type="spellStart"/>
      <w:r w:rsidRPr="00DF6F9C">
        <w:rPr>
          <w:color w:val="000000"/>
          <w:sz w:val="18"/>
          <w:szCs w:val="28"/>
        </w:rPr>
        <w:t>Посевнинский</w:t>
      </w:r>
      <w:proofErr w:type="spellEnd"/>
      <w:r w:rsidRPr="00DF6F9C">
        <w:rPr>
          <w:color w:val="000000"/>
          <w:sz w:val="18"/>
          <w:szCs w:val="28"/>
        </w:rPr>
        <w:t xml:space="preserve"> вестник» и на официальном сайте администрации рабочего поселка Посевная </w:t>
      </w:r>
      <w:proofErr w:type="spellStart"/>
      <w:r w:rsidRPr="00DF6F9C">
        <w:rPr>
          <w:color w:val="000000"/>
          <w:sz w:val="18"/>
          <w:szCs w:val="28"/>
        </w:rPr>
        <w:t>Черепановского</w:t>
      </w:r>
      <w:proofErr w:type="spellEnd"/>
      <w:r w:rsidRPr="00DF6F9C">
        <w:rPr>
          <w:color w:val="000000"/>
          <w:sz w:val="18"/>
          <w:szCs w:val="28"/>
        </w:rPr>
        <w:t xml:space="preserve"> района Новосибирской области в сети Интернет</w:t>
      </w:r>
      <w:r w:rsidRPr="00DF6F9C">
        <w:rPr>
          <w:sz w:val="18"/>
          <w:szCs w:val="28"/>
        </w:rPr>
        <w:t xml:space="preserve">. </w:t>
      </w:r>
    </w:p>
    <w:p w:rsidR="00DF6F9C" w:rsidRPr="00DF6F9C" w:rsidRDefault="00DF6F9C" w:rsidP="00DF6F9C">
      <w:pPr>
        <w:jc w:val="both"/>
        <w:rPr>
          <w:sz w:val="18"/>
          <w:szCs w:val="28"/>
        </w:rPr>
      </w:pPr>
    </w:p>
    <w:p w:rsidR="00DF6F9C" w:rsidRPr="00DF6F9C" w:rsidRDefault="00DF6F9C" w:rsidP="00DF6F9C">
      <w:pPr>
        <w:jc w:val="both"/>
        <w:rPr>
          <w:sz w:val="18"/>
          <w:szCs w:val="28"/>
        </w:rPr>
      </w:pPr>
    </w:p>
    <w:p w:rsidR="00DF6F9C" w:rsidRPr="00DF6F9C" w:rsidRDefault="00DF6F9C" w:rsidP="00DF6F9C">
      <w:pPr>
        <w:jc w:val="both"/>
        <w:rPr>
          <w:sz w:val="18"/>
          <w:szCs w:val="28"/>
        </w:rPr>
      </w:pPr>
    </w:p>
    <w:p w:rsidR="00DF6F9C" w:rsidRPr="00DF6F9C" w:rsidRDefault="00DF6F9C" w:rsidP="00DF6F9C">
      <w:pPr>
        <w:jc w:val="both"/>
        <w:rPr>
          <w:sz w:val="18"/>
          <w:szCs w:val="28"/>
        </w:rPr>
      </w:pPr>
    </w:p>
    <w:p w:rsidR="00DF6F9C" w:rsidRPr="00DF6F9C" w:rsidRDefault="00DF6F9C" w:rsidP="00DF6F9C">
      <w:pPr>
        <w:jc w:val="both"/>
        <w:rPr>
          <w:sz w:val="18"/>
          <w:szCs w:val="28"/>
        </w:rPr>
      </w:pPr>
    </w:p>
    <w:p w:rsidR="00DF6F9C" w:rsidRPr="00DF6F9C" w:rsidRDefault="00DF6F9C" w:rsidP="00DF6F9C">
      <w:pPr>
        <w:jc w:val="both"/>
        <w:rPr>
          <w:sz w:val="18"/>
          <w:szCs w:val="28"/>
        </w:rPr>
      </w:pPr>
      <w:r w:rsidRPr="00DF6F9C">
        <w:rPr>
          <w:sz w:val="18"/>
          <w:szCs w:val="28"/>
        </w:rPr>
        <w:t xml:space="preserve">Глава рабочего поселка Посевная </w:t>
      </w:r>
    </w:p>
    <w:p w:rsidR="00DF6F9C" w:rsidRPr="00DF6F9C" w:rsidRDefault="00DF6F9C" w:rsidP="00DF6F9C">
      <w:pPr>
        <w:jc w:val="both"/>
        <w:rPr>
          <w:sz w:val="18"/>
          <w:szCs w:val="28"/>
        </w:rPr>
      </w:pPr>
      <w:proofErr w:type="spellStart"/>
      <w:r w:rsidRPr="00DF6F9C">
        <w:rPr>
          <w:sz w:val="18"/>
          <w:szCs w:val="28"/>
        </w:rPr>
        <w:t>Черепановского</w:t>
      </w:r>
      <w:proofErr w:type="spellEnd"/>
      <w:r w:rsidRPr="00DF6F9C">
        <w:rPr>
          <w:sz w:val="18"/>
          <w:szCs w:val="28"/>
        </w:rPr>
        <w:t xml:space="preserve"> района Новосибирской области                       </w:t>
      </w:r>
      <w:proofErr w:type="spellStart"/>
      <w:r w:rsidRPr="00DF6F9C">
        <w:rPr>
          <w:sz w:val="18"/>
          <w:szCs w:val="28"/>
        </w:rPr>
        <w:t>С.А.Колесников</w:t>
      </w:r>
      <w:proofErr w:type="spellEnd"/>
    </w:p>
    <w:p w:rsidR="004A5C46" w:rsidRPr="00DF6F9C" w:rsidRDefault="004A5C46" w:rsidP="004A5C46">
      <w:pPr>
        <w:rPr>
          <w:sz w:val="8"/>
        </w:rPr>
      </w:pPr>
    </w:p>
    <w:p w:rsidR="004A5C46" w:rsidRPr="00DF6F9C" w:rsidRDefault="004A5C46" w:rsidP="004A5C46">
      <w:pPr>
        <w:rPr>
          <w:sz w:val="8"/>
        </w:rPr>
      </w:pPr>
    </w:p>
    <w:p w:rsidR="004A5C46" w:rsidRPr="00DF6F9C" w:rsidRDefault="004A5C46" w:rsidP="004A5C46">
      <w:pPr>
        <w:rPr>
          <w:sz w:val="8"/>
        </w:rPr>
      </w:pPr>
    </w:p>
    <w:p w:rsidR="004A5C46" w:rsidRPr="00DF6F9C" w:rsidRDefault="004A5C46" w:rsidP="00E32AB7">
      <w:pPr>
        <w:jc w:val="center"/>
        <w:rPr>
          <w:sz w:val="8"/>
          <w:szCs w:val="16"/>
        </w:rPr>
      </w:pPr>
    </w:p>
    <w:p w:rsidR="004A5C46" w:rsidRPr="00DF6F9C" w:rsidRDefault="004A5C46" w:rsidP="00E32AB7">
      <w:pPr>
        <w:jc w:val="center"/>
        <w:rPr>
          <w:sz w:val="8"/>
          <w:szCs w:val="16"/>
        </w:rPr>
      </w:pPr>
    </w:p>
    <w:p w:rsidR="004A5C46" w:rsidRPr="00DF6F9C" w:rsidRDefault="004A5C46" w:rsidP="00E32AB7">
      <w:pPr>
        <w:jc w:val="center"/>
        <w:rPr>
          <w:sz w:val="8"/>
          <w:szCs w:val="16"/>
        </w:rPr>
      </w:pPr>
    </w:p>
    <w:p w:rsidR="000B5DF5" w:rsidRPr="00DF6F9C" w:rsidRDefault="000B5DF5" w:rsidP="00E32AB7">
      <w:pPr>
        <w:jc w:val="center"/>
        <w:rPr>
          <w:sz w:val="8"/>
          <w:szCs w:val="16"/>
        </w:rPr>
      </w:pPr>
    </w:p>
    <w:p w:rsidR="00DF6F9C" w:rsidRPr="00DF6F9C" w:rsidRDefault="00DF6F9C" w:rsidP="00E32AB7">
      <w:pPr>
        <w:jc w:val="center"/>
        <w:rPr>
          <w:sz w:val="8"/>
          <w:szCs w:val="16"/>
        </w:rPr>
      </w:pPr>
    </w:p>
    <w:p w:rsidR="00DF6F9C" w:rsidRPr="00DF6F9C" w:rsidRDefault="00DF6F9C" w:rsidP="00DF6F9C">
      <w:pPr>
        <w:ind w:firstLine="284"/>
        <w:jc w:val="center"/>
        <w:rPr>
          <w:b/>
          <w:sz w:val="18"/>
          <w:szCs w:val="28"/>
        </w:rPr>
      </w:pPr>
      <w:r w:rsidRPr="00DF6F9C">
        <w:rPr>
          <w:b/>
          <w:sz w:val="18"/>
          <w:szCs w:val="28"/>
        </w:rPr>
        <w:t xml:space="preserve">АДМИНИСТРАЦИЯ РАБОЧЕГО ПОСЕЛКА ПОСЕВНАЯ       </w:t>
      </w:r>
    </w:p>
    <w:p w:rsidR="00DF6F9C" w:rsidRPr="00DF6F9C" w:rsidRDefault="00DF6F9C" w:rsidP="00DF6F9C">
      <w:pPr>
        <w:ind w:firstLine="284"/>
        <w:jc w:val="center"/>
        <w:rPr>
          <w:b/>
          <w:sz w:val="18"/>
          <w:szCs w:val="28"/>
        </w:rPr>
      </w:pPr>
      <w:r w:rsidRPr="00DF6F9C">
        <w:rPr>
          <w:b/>
          <w:sz w:val="18"/>
          <w:szCs w:val="28"/>
        </w:rPr>
        <w:t>ЧЕРЕПАНОВСКОГО РАЙОНА НОВОСИБИРСКОЙ ОБЛАСТИ</w:t>
      </w:r>
    </w:p>
    <w:p w:rsidR="00DF6F9C" w:rsidRPr="00DF6F9C" w:rsidRDefault="00DF6F9C" w:rsidP="00DF6F9C">
      <w:pPr>
        <w:ind w:firstLine="284"/>
        <w:jc w:val="center"/>
        <w:rPr>
          <w:b/>
          <w:sz w:val="18"/>
          <w:szCs w:val="28"/>
        </w:rPr>
      </w:pPr>
    </w:p>
    <w:p w:rsidR="00DF6F9C" w:rsidRPr="00DF6F9C" w:rsidRDefault="00DF6F9C" w:rsidP="00DF6F9C">
      <w:pPr>
        <w:ind w:firstLine="284"/>
        <w:jc w:val="center"/>
        <w:rPr>
          <w:b/>
          <w:sz w:val="18"/>
          <w:szCs w:val="28"/>
        </w:rPr>
      </w:pPr>
      <w:r w:rsidRPr="00DF6F9C">
        <w:rPr>
          <w:b/>
          <w:sz w:val="18"/>
          <w:szCs w:val="28"/>
        </w:rPr>
        <w:t>ПОСТАНОВЛЕНИЕ</w:t>
      </w:r>
    </w:p>
    <w:p w:rsidR="00DF6F9C" w:rsidRPr="00DF6F9C" w:rsidRDefault="00DF6F9C" w:rsidP="00DF6F9C">
      <w:pPr>
        <w:ind w:firstLine="284"/>
        <w:jc w:val="center"/>
        <w:rPr>
          <w:b/>
          <w:sz w:val="18"/>
          <w:szCs w:val="28"/>
        </w:rPr>
      </w:pPr>
    </w:p>
    <w:p w:rsidR="00DF6F9C" w:rsidRPr="00DF6F9C" w:rsidRDefault="00DF6F9C" w:rsidP="00DF6F9C">
      <w:pPr>
        <w:jc w:val="center"/>
        <w:rPr>
          <w:sz w:val="18"/>
          <w:szCs w:val="28"/>
        </w:rPr>
      </w:pPr>
      <w:r w:rsidRPr="00DF6F9C">
        <w:rPr>
          <w:sz w:val="18"/>
          <w:szCs w:val="28"/>
        </w:rPr>
        <w:t>от 27.12.2022г № 273</w:t>
      </w:r>
    </w:p>
    <w:p w:rsidR="00DF6F9C" w:rsidRPr="00DF6F9C" w:rsidRDefault="00DF6F9C" w:rsidP="00DF6F9C">
      <w:pPr>
        <w:jc w:val="center"/>
        <w:rPr>
          <w:sz w:val="18"/>
          <w:szCs w:val="28"/>
        </w:rPr>
      </w:pPr>
    </w:p>
    <w:p w:rsidR="00DF6F9C" w:rsidRPr="00DF6F9C" w:rsidRDefault="00DF6F9C" w:rsidP="00DF6F9C">
      <w:pPr>
        <w:ind w:firstLine="567"/>
        <w:jc w:val="center"/>
        <w:rPr>
          <w:sz w:val="18"/>
          <w:szCs w:val="28"/>
        </w:rPr>
      </w:pPr>
      <w:r w:rsidRPr="00DF6F9C">
        <w:rPr>
          <w:sz w:val="18"/>
          <w:szCs w:val="28"/>
        </w:rPr>
        <w:t xml:space="preserve">О внесении изменений в постановление администрации </w:t>
      </w:r>
      <w:r w:rsidRPr="00DF6F9C">
        <w:rPr>
          <w:bCs/>
          <w:sz w:val="18"/>
          <w:szCs w:val="28"/>
        </w:rPr>
        <w:t>рабочего поселка Посевная</w:t>
      </w:r>
      <w:r w:rsidRPr="00DF6F9C">
        <w:rPr>
          <w:sz w:val="18"/>
          <w:szCs w:val="28"/>
        </w:rPr>
        <w:t xml:space="preserve"> </w:t>
      </w:r>
      <w:proofErr w:type="spellStart"/>
      <w:r w:rsidRPr="00DF6F9C">
        <w:rPr>
          <w:sz w:val="18"/>
          <w:szCs w:val="28"/>
        </w:rPr>
        <w:t>Черепановского</w:t>
      </w:r>
      <w:proofErr w:type="spellEnd"/>
      <w:r w:rsidRPr="00DF6F9C">
        <w:rPr>
          <w:sz w:val="18"/>
          <w:szCs w:val="28"/>
        </w:rPr>
        <w:t xml:space="preserve"> района Новосибирской области от 30.11.2022 № 247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F6F9C" w:rsidRPr="00DF6F9C" w:rsidRDefault="00DF6F9C" w:rsidP="00DF6F9C">
      <w:pPr>
        <w:ind w:firstLine="567"/>
        <w:jc w:val="center"/>
        <w:rPr>
          <w:sz w:val="18"/>
          <w:szCs w:val="28"/>
        </w:rPr>
      </w:pPr>
    </w:p>
    <w:p w:rsidR="00DF6F9C" w:rsidRPr="00DF6F9C" w:rsidRDefault="00DF6F9C" w:rsidP="00DF6F9C">
      <w:pPr>
        <w:ind w:firstLine="567"/>
        <w:jc w:val="center"/>
        <w:rPr>
          <w:sz w:val="18"/>
          <w:szCs w:val="28"/>
        </w:rPr>
      </w:pPr>
    </w:p>
    <w:p w:rsidR="00DF6F9C" w:rsidRPr="00DF6F9C" w:rsidRDefault="00DF6F9C" w:rsidP="00DF6F9C">
      <w:pPr>
        <w:ind w:firstLine="709"/>
        <w:jc w:val="both"/>
        <w:rPr>
          <w:sz w:val="18"/>
          <w:szCs w:val="28"/>
        </w:rPr>
      </w:pPr>
      <w:r w:rsidRPr="00DF6F9C">
        <w:rPr>
          <w:sz w:val="18"/>
          <w:szCs w:val="28"/>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r w:rsidRPr="00DF6F9C">
        <w:rPr>
          <w:bCs/>
          <w:sz w:val="18"/>
          <w:szCs w:val="28"/>
        </w:rPr>
        <w:t>рабочего поселка Посевная</w:t>
      </w:r>
      <w:r w:rsidRPr="00DF6F9C">
        <w:rPr>
          <w:sz w:val="18"/>
          <w:szCs w:val="28"/>
        </w:rPr>
        <w:t xml:space="preserve"> </w:t>
      </w:r>
      <w:proofErr w:type="spellStart"/>
      <w:r w:rsidRPr="00DF6F9C">
        <w:rPr>
          <w:sz w:val="18"/>
          <w:szCs w:val="28"/>
        </w:rPr>
        <w:t>Черепановского</w:t>
      </w:r>
      <w:proofErr w:type="spellEnd"/>
      <w:r w:rsidRPr="00DF6F9C">
        <w:rPr>
          <w:sz w:val="18"/>
          <w:szCs w:val="28"/>
        </w:rPr>
        <w:t xml:space="preserve"> района Новосибирской области</w:t>
      </w:r>
    </w:p>
    <w:p w:rsidR="00DF6F9C" w:rsidRPr="00DF6F9C" w:rsidRDefault="00DF6F9C" w:rsidP="00DF6F9C">
      <w:pPr>
        <w:ind w:firstLine="709"/>
        <w:jc w:val="both"/>
        <w:rPr>
          <w:b/>
          <w:sz w:val="18"/>
          <w:szCs w:val="28"/>
        </w:rPr>
      </w:pPr>
      <w:r w:rsidRPr="00DF6F9C">
        <w:rPr>
          <w:b/>
          <w:sz w:val="18"/>
          <w:szCs w:val="28"/>
        </w:rPr>
        <w:t>ПОСТАНОВЛЯЕТ:</w:t>
      </w:r>
    </w:p>
    <w:p w:rsidR="00DF6F9C" w:rsidRPr="00DF6F9C" w:rsidRDefault="00DF6F9C" w:rsidP="00DF6F9C">
      <w:pPr>
        <w:numPr>
          <w:ilvl w:val="0"/>
          <w:numId w:val="44"/>
        </w:numPr>
        <w:ind w:left="0" w:firstLine="709"/>
        <w:jc w:val="both"/>
        <w:rPr>
          <w:sz w:val="18"/>
          <w:szCs w:val="28"/>
        </w:rPr>
      </w:pPr>
      <w:r w:rsidRPr="00DF6F9C">
        <w:rPr>
          <w:sz w:val="18"/>
          <w:szCs w:val="28"/>
        </w:rPr>
        <w:t xml:space="preserve">Внести в постановление администрации </w:t>
      </w:r>
      <w:r w:rsidRPr="00DF6F9C">
        <w:rPr>
          <w:bCs/>
          <w:sz w:val="18"/>
          <w:szCs w:val="28"/>
        </w:rPr>
        <w:t>рабочего поселка Посевная</w:t>
      </w:r>
      <w:r w:rsidRPr="00DF6F9C">
        <w:rPr>
          <w:sz w:val="18"/>
          <w:szCs w:val="28"/>
        </w:rPr>
        <w:t xml:space="preserve"> </w:t>
      </w:r>
      <w:proofErr w:type="spellStart"/>
      <w:r w:rsidRPr="00DF6F9C">
        <w:rPr>
          <w:sz w:val="18"/>
          <w:szCs w:val="28"/>
        </w:rPr>
        <w:t>Черепановского</w:t>
      </w:r>
      <w:proofErr w:type="spellEnd"/>
      <w:r w:rsidRPr="00DF6F9C">
        <w:rPr>
          <w:sz w:val="18"/>
          <w:szCs w:val="28"/>
        </w:rPr>
        <w:t xml:space="preserve"> района Новосибирской области от 30.11.2022 № 247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следующие изменения:</w:t>
      </w:r>
    </w:p>
    <w:p w:rsidR="00DF6F9C" w:rsidRPr="00DF6F9C" w:rsidRDefault="00DF6F9C" w:rsidP="00DF6F9C">
      <w:pPr>
        <w:numPr>
          <w:ilvl w:val="1"/>
          <w:numId w:val="44"/>
        </w:numPr>
        <w:ind w:left="0" w:firstLine="709"/>
        <w:jc w:val="both"/>
        <w:rPr>
          <w:sz w:val="18"/>
          <w:szCs w:val="28"/>
        </w:rPr>
      </w:pPr>
      <w:r w:rsidRPr="00DF6F9C">
        <w:rPr>
          <w:sz w:val="18"/>
          <w:szCs w:val="28"/>
        </w:rPr>
        <w:t>В административном регламенте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F6F9C" w:rsidRPr="00DF6F9C" w:rsidRDefault="00DF6F9C" w:rsidP="00DF6F9C">
      <w:pPr>
        <w:numPr>
          <w:ilvl w:val="2"/>
          <w:numId w:val="44"/>
        </w:numPr>
        <w:tabs>
          <w:tab w:val="left" w:pos="1701"/>
        </w:tabs>
        <w:autoSpaceDE w:val="0"/>
        <w:autoSpaceDN w:val="0"/>
        <w:adjustRightInd w:val="0"/>
        <w:ind w:left="0" w:firstLine="709"/>
        <w:jc w:val="both"/>
        <w:rPr>
          <w:bCs/>
          <w:sz w:val="18"/>
          <w:szCs w:val="28"/>
        </w:rPr>
      </w:pPr>
      <w:r w:rsidRPr="00DF6F9C">
        <w:rPr>
          <w:bCs/>
          <w:sz w:val="18"/>
          <w:szCs w:val="28"/>
        </w:rPr>
        <w:t>Пункт 2.11.1 исключить;</w:t>
      </w:r>
    </w:p>
    <w:p w:rsidR="00DF6F9C" w:rsidRPr="00DF6F9C" w:rsidRDefault="00DF6F9C" w:rsidP="00DF6F9C">
      <w:pPr>
        <w:numPr>
          <w:ilvl w:val="2"/>
          <w:numId w:val="44"/>
        </w:numPr>
        <w:tabs>
          <w:tab w:val="left" w:pos="1701"/>
        </w:tabs>
        <w:autoSpaceDE w:val="0"/>
        <w:autoSpaceDN w:val="0"/>
        <w:adjustRightInd w:val="0"/>
        <w:ind w:left="0" w:firstLine="709"/>
        <w:jc w:val="both"/>
        <w:rPr>
          <w:bCs/>
          <w:sz w:val="18"/>
          <w:szCs w:val="28"/>
        </w:rPr>
      </w:pPr>
      <w:r w:rsidRPr="00DF6F9C">
        <w:rPr>
          <w:bCs/>
          <w:sz w:val="18"/>
          <w:szCs w:val="28"/>
        </w:rPr>
        <w:t>В пункте 3.2.3.11 слова «</w:t>
      </w:r>
      <w:r w:rsidRPr="00DF6F9C">
        <w:rPr>
          <w:sz w:val="18"/>
          <w:szCs w:val="28"/>
        </w:rPr>
        <w:t>; при проведении дополнительного обследования оцениваемого помещения указанный срок продлевается, но не более чем на 30 дней» исключить.</w:t>
      </w:r>
    </w:p>
    <w:p w:rsidR="00DF6F9C" w:rsidRPr="00DF6F9C" w:rsidRDefault="00DF6F9C" w:rsidP="00DF6F9C">
      <w:pPr>
        <w:ind w:firstLine="709"/>
        <w:jc w:val="both"/>
        <w:rPr>
          <w:rFonts w:eastAsia="Lucida Sans Unicode"/>
          <w:b/>
          <w:bCs/>
          <w:sz w:val="18"/>
          <w:szCs w:val="28"/>
        </w:rPr>
      </w:pPr>
      <w:r w:rsidRPr="00DF6F9C">
        <w:rPr>
          <w:color w:val="000000"/>
          <w:sz w:val="18"/>
          <w:szCs w:val="28"/>
        </w:rPr>
        <w:t xml:space="preserve">2. </w:t>
      </w:r>
      <w:r w:rsidRPr="00DF6F9C">
        <w:rPr>
          <w:sz w:val="18"/>
          <w:szCs w:val="28"/>
        </w:rPr>
        <w:t>Опубликовать настоящее постановление в периодическом печатном издании «</w:t>
      </w:r>
      <w:proofErr w:type="spellStart"/>
      <w:r w:rsidRPr="00DF6F9C">
        <w:rPr>
          <w:sz w:val="18"/>
          <w:szCs w:val="28"/>
        </w:rPr>
        <w:t>Посевнинский</w:t>
      </w:r>
      <w:proofErr w:type="spellEnd"/>
      <w:r w:rsidRPr="00DF6F9C">
        <w:rPr>
          <w:sz w:val="18"/>
          <w:szCs w:val="28"/>
        </w:rPr>
        <w:t xml:space="preserve"> вестник» и на официальном сайте администрации рабочего поселка Посевная </w:t>
      </w:r>
      <w:proofErr w:type="spellStart"/>
      <w:r w:rsidRPr="00DF6F9C">
        <w:rPr>
          <w:sz w:val="18"/>
          <w:szCs w:val="28"/>
        </w:rPr>
        <w:t>Черепановского</w:t>
      </w:r>
      <w:proofErr w:type="spellEnd"/>
      <w:r w:rsidRPr="00DF6F9C">
        <w:rPr>
          <w:sz w:val="18"/>
          <w:szCs w:val="28"/>
        </w:rPr>
        <w:t xml:space="preserve"> района Новосибирской области в сети Интернет.</w:t>
      </w:r>
    </w:p>
    <w:p w:rsidR="00DF6F9C" w:rsidRPr="00DF6F9C" w:rsidRDefault="00DF6F9C" w:rsidP="00DF6F9C">
      <w:pPr>
        <w:widowControl w:val="0"/>
        <w:jc w:val="both"/>
        <w:rPr>
          <w:sz w:val="18"/>
          <w:szCs w:val="28"/>
        </w:rPr>
      </w:pPr>
    </w:p>
    <w:p w:rsidR="00DF6F9C" w:rsidRPr="00DF6F9C" w:rsidRDefault="00DF6F9C" w:rsidP="00DF6F9C">
      <w:pPr>
        <w:jc w:val="both"/>
        <w:rPr>
          <w:sz w:val="18"/>
          <w:szCs w:val="28"/>
        </w:rPr>
      </w:pPr>
    </w:p>
    <w:p w:rsidR="00DF6F9C" w:rsidRPr="00DF6F9C" w:rsidRDefault="00DF6F9C" w:rsidP="00DF6F9C">
      <w:pPr>
        <w:jc w:val="both"/>
        <w:rPr>
          <w:sz w:val="18"/>
          <w:szCs w:val="28"/>
        </w:rPr>
      </w:pPr>
      <w:r w:rsidRPr="00DF6F9C">
        <w:rPr>
          <w:sz w:val="18"/>
          <w:szCs w:val="28"/>
        </w:rPr>
        <w:t xml:space="preserve">Глава рабочего поселка Посевная </w:t>
      </w:r>
    </w:p>
    <w:p w:rsidR="00DF6F9C" w:rsidRPr="00DF6F9C" w:rsidRDefault="00DF6F9C" w:rsidP="00DF6F9C">
      <w:pPr>
        <w:autoSpaceDE w:val="0"/>
        <w:autoSpaceDN w:val="0"/>
        <w:adjustRightInd w:val="0"/>
        <w:jc w:val="both"/>
        <w:rPr>
          <w:sz w:val="18"/>
          <w:szCs w:val="28"/>
        </w:rPr>
      </w:pPr>
      <w:proofErr w:type="spellStart"/>
      <w:r w:rsidRPr="00DF6F9C">
        <w:rPr>
          <w:sz w:val="18"/>
          <w:szCs w:val="28"/>
        </w:rPr>
        <w:t>Черепановского</w:t>
      </w:r>
      <w:proofErr w:type="spellEnd"/>
      <w:r w:rsidRPr="00DF6F9C">
        <w:rPr>
          <w:sz w:val="18"/>
          <w:szCs w:val="28"/>
        </w:rPr>
        <w:t xml:space="preserve"> района Новосибирской области                       </w:t>
      </w:r>
      <w:proofErr w:type="spellStart"/>
      <w:r w:rsidRPr="00DF6F9C">
        <w:rPr>
          <w:sz w:val="18"/>
          <w:szCs w:val="28"/>
        </w:rPr>
        <w:t>С.А.Колесников</w:t>
      </w:r>
      <w:proofErr w:type="spellEnd"/>
      <w:r w:rsidRPr="00DF6F9C">
        <w:rPr>
          <w:sz w:val="18"/>
          <w:szCs w:val="28"/>
        </w:rPr>
        <w:t xml:space="preserve">          </w:t>
      </w:r>
    </w:p>
    <w:p w:rsidR="00DF6F9C" w:rsidRDefault="00DF6F9C" w:rsidP="00E32AB7">
      <w:pPr>
        <w:jc w:val="center"/>
        <w:rPr>
          <w:sz w:val="16"/>
          <w:szCs w:val="16"/>
        </w:rPr>
      </w:pPr>
    </w:p>
    <w:p w:rsidR="00E32AB7" w:rsidRDefault="00E32AB7" w:rsidP="00E32AB7">
      <w:pPr>
        <w:jc w:val="center"/>
        <w:rPr>
          <w:sz w:val="16"/>
          <w:szCs w:val="16"/>
        </w:rPr>
      </w:pPr>
      <w:r w:rsidRPr="005623DC">
        <w:rPr>
          <w:sz w:val="16"/>
          <w:szCs w:val="16"/>
        </w:rPr>
        <w:t xml:space="preserve">Администрация рабочего поселка Посевная </w:t>
      </w:r>
      <w:proofErr w:type="spellStart"/>
      <w:r w:rsidRPr="005623DC">
        <w:rPr>
          <w:sz w:val="16"/>
          <w:szCs w:val="16"/>
        </w:rPr>
        <w:t>Черепановского</w:t>
      </w:r>
      <w:proofErr w:type="spellEnd"/>
      <w:r w:rsidRPr="005623DC">
        <w:rPr>
          <w:sz w:val="16"/>
          <w:szCs w:val="16"/>
        </w:rPr>
        <w:t xml:space="preserve"> района Новосибирской области</w:t>
      </w:r>
    </w:p>
    <w:p w:rsidR="00E32AB7" w:rsidRPr="005623DC" w:rsidRDefault="00E32AB7" w:rsidP="00E32AB7">
      <w:pPr>
        <w:jc w:val="center"/>
        <w:rPr>
          <w:sz w:val="16"/>
          <w:szCs w:val="16"/>
        </w:rPr>
      </w:pPr>
      <w:r w:rsidRPr="005623DC">
        <w:rPr>
          <w:sz w:val="16"/>
          <w:szCs w:val="16"/>
        </w:rPr>
        <w:t xml:space="preserve">Совет депутатов рабочего поселка Посевная </w:t>
      </w:r>
      <w:proofErr w:type="spellStart"/>
      <w:r w:rsidRPr="005623DC">
        <w:rPr>
          <w:sz w:val="16"/>
          <w:szCs w:val="16"/>
        </w:rPr>
        <w:t>Черепановского</w:t>
      </w:r>
      <w:proofErr w:type="spellEnd"/>
      <w:r w:rsidRPr="005623DC">
        <w:rPr>
          <w:sz w:val="16"/>
          <w:szCs w:val="16"/>
        </w:rPr>
        <w:t xml:space="preserve"> района Новосибирской области</w:t>
      </w:r>
    </w:p>
    <w:p w:rsidR="00E32AB7" w:rsidRPr="005623DC" w:rsidRDefault="00E32AB7" w:rsidP="00E32AB7">
      <w:pPr>
        <w:jc w:val="center"/>
        <w:rPr>
          <w:sz w:val="16"/>
          <w:szCs w:val="16"/>
        </w:rPr>
      </w:pPr>
      <w:r w:rsidRPr="005623DC">
        <w:rPr>
          <w:sz w:val="16"/>
          <w:szCs w:val="16"/>
        </w:rPr>
        <w:t>_____________________________</w:t>
      </w:r>
    </w:p>
    <w:p w:rsidR="00E32AB7" w:rsidRPr="005623DC" w:rsidRDefault="00E32AB7" w:rsidP="00E32AB7">
      <w:pPr>
        <w:jc w:val="center"/>
        <w:rPr>
          <w:sz w:val="16"/>
          <w:szCs w:val="16"/>
        </w:rPr>
      </w:pPr>
      <w:r w:rsidRPr="005623DC">
        <w:rPr>
          <w:sz w:val="16"/>
          <w:szCs w:val="16"/>
        </w:rPr>
        <w:t>РЕДАКЦИОННЫЙ СОВЕТ</w:t>
      </w:r>
    </w:p>
    <w:p w:rsidR="00E32AB7" w:rsidRPr="005623DC" w:rsidRDefault="00AB0001" w:rsidP="00E32AB7">
      <w:pPr>
        <w:jc w:val="center"/>
        <w:rPr>
          <w:sz w:val="16"/>
          <w:szCs w:val="16"/>
        </w:rPr>
      </w:pPr>
      <w:r>
        <w:rPr>
          <w:sz w:val="16"/>
          <w:szCs w:val="16"/>
        </w:rPr>
        <w:t>Колесников</w:t>
      </w:r>
      <w:r w:rsidR="00835D4C">
        <w:rPr>
          <w:sz w:val="16"/>
          <w:szCs w:val="16"/>
        </w:rPr>
        <w:t xml:space="preserve"> С.А.</w:t>
      </w:r>
      <w:r w:rsidR="00E32AB7" w:rsidRPr="005623DC">
        <w:rPr>
          <w:sz w:val="16"/>
          <w:szCs w:val="16"/>
        </w:rPr>
        <w:t>-председатель редакционного совета.</w:t>
      </w:r>
    </w:p>
    <w:p w:rsidR="00E32AB7" w:rsidRPr="005623DC" w:rsidRDefault="00E32AB7" w:rsidP="00E32AB7">
      <w:pPr>
        <w:jc w:val="center"/>
        <w:rPr>
          <w:sz w:val="16"/>
          <w:szCs w:val="16"/>
        </w:rPr>
      </w:pPr>
      <w:r>
        <w:rPr>
          <w:sz w:val="16"/>
          <w:szCs w:val="16"/>
        </w:rPr>
        <w:t>Белкин А.А</w:t>
      </w:r>
      <w:r w:rsidRPr="005623DC">
        <w:rPr>
          <w:sz w:val="16"/>
          <w:szCs w:val="16"/>
        </w:rPr>
        <w:t>.-член редакционного совета</w:t>
      </w:r>
    </w:p>
    <w:p w:rsidR="00E32AB7" w:rsidRPr="005623DC" w:rsidRDefault="00835D4C" w:rsidP="00E32AB7">
      <w:pPr>
        <w:jc w:val="center"/>
        <w:rPr>
          <w:sz w:val="16"/>
          <w:szCs w:val="16"/>
        </w:rPr>
      </w:pPr>
      <w:r>
        <w:rPr>
          <w:sz w:val="16"/>
          <w:szCs w:val="16"/>
        </w:rPr>
        <w:t>Ерохина Ю.С.</w:t>
      </w:r>
      <w:r w:rsidR="00E32AB7" w:rsidRPr="00696F72">
        <w:rPr>
          <w:sz w:val="16"/>
          <w:szCs w:val="16"/>
        </w:rPr>
        <w:t xml:space="preserve">-член </w:t>
      </w:r>
      <w:proofErr w:type="spellStart"/>
      <w:r w:rsidR="00E32AB7" w:rsidRPr="00696F72">
        <w:rPr>
          <w:sz w:val="16"/>
          <w:szCs w:val="16"/>
        </w:rPr>
        <w:t>редакциоонного</w:t>
      </w:r>
      <w:proofErr w:type="spellEnd"/>
      <w:r w:rsidR="00E32AB7" w:rsidRPr="00696F72">
        <w:rPr>
          <w:sz w:val="16"/>
          <w:szCs w:val="16"/>
        </w:rPr>
        <w:t xml:space="preserve"> совета</w:t>
      </w:r>
    </w:p>
    <w:p w:rsidR="00E32AB7" w:rsidRPr="005623DC" w:rsidRDefault="00E32AB7" w:rsidP="00E32AB7">
      <w:pPr>
        <w:jc w:val="center"/>
        <w:rPr>
          <w:sz w:val="16"/>
          <w:szCs w:val="16"/>
        </w:rPr>
      </w:pPr>
      <w:proofErr w:type="spellStart"/>
      <w:r w:rsidRPr="005623DC">
        <w:rPr>
          <w:sz w:val="16"/>
          <w:szCs w:val="16"/>
        </w:rPr>
        <w:lastRenderedPageBreak/>
        <w:t>Нельзина</w:t>
      </w:r>
      <w:proofErr w:type="spellEnd"/>
      <w:r w:rsidRPr="005623DC">
        <w:rPr>
          <w:sz w:val="16"/>
          <w:szCs w:val="16"/>
        </w:rPr>
        <w:t xml:space="preserve"> </w:t>
      </w:r>
      <w:proofErr w:type="gramStart"/>
      <w:r w:rsidRPr="005623DC">
        <w:rPr>
          <w:sz w:val="16"/>
          <w:szCs w:val="16"/>
        </w:rPr>
        <w:t>С.А..-</w:t>
      </w:r>
      <w:proofErr w:type="gramEnd"/>
      <w:r w:rsidRPr="005623DC">
        <w:rPr>
          <w:sz w:val="16"/>
          <w:szCs w:val="16"/>
        </w:rPr>
        <w:t>член редакционного совета</w:t>
      </w:r>
    </w:p>
    <w:p w:rsidR="00E32AB7" w:rsidRPr="005623DC" w:rsidRDefault="00E32AB7" w:rsidP="00E32AB7">
      <w:pPr>
        <w:jc w:val="center"/>
        <w:rPr>
          <w:sz w:val="16"/>
          <w:szCs w:val="16"/>
        </w:rPr>
      </w:pPr>
      <w:r w:rsidRPr="005623DC">
        <w:rPr>
          <w:sz w:val="16"/>
          <w:szCs w:val="16"/>
        </w:rPr>
        <w:t>----------------------------------------------------------</w:t>
      </w:r>
    </w:p>
    <w:p w:rsidR="00E32AB7" w:rsidRPr="005623DC" w:rsidRDefault="00E32AB7" w:rsidP="00E32AB7">
      <w:pPr>
        <w:jc w:val="center"/>
        <w:rPr>
          <w:sz w:val="16"/>
          <w:szCs w:val="16"/>
        </w:rPr>
      </w:pPr>
      <w:r w:rsidRPr="005623DC">
        <w:rPr>
          <w:sz w:val="16"/>
          <w:szCs w:val="16"/>
        </w:rPr>
        <w:t>АДРЕС АДМИНИСТРАЦИИ:</w:t>
      </w:r>
    </w:p>
    <w:p w:rsidR="00E32AB7" w:rsidRPr="005623DC" w:rsidRDefault="00E32AB7" w:rsidP="00E32AB7">
      <w:pPr>
        <w:jc w:val="center"/>
        <w:rPr>
          <w:sz w:val="16"/>
          <w:szCs w:val="16"/>
        </w:rPr>
      </w:pPr>
      <w:r w:rsidRPr="005623DC">
        <w:rPr>
          <w:sz w:val="16"/>
          <w:szCs w:val="16"/>
        </w:rPr>
        <w:t>633511</w:t>
      </w:r>
    </w:p>
    <w:p w:rsidR="00E32AB7" w:rsidRPr="005623DC" w:rsidRDefault="00E32AB7" w:rsidP="00E32AB7">
      <w:pPr>
        <w:jc w:val="center"/>
        <w:rPr>
          <w:sz w:val="16"/>
          <w:szCs w:val="16"/>
        </w:rPr>
      </w:pPr>
      <w:r w:rsidRPr="005623DC">
        <w:rPr>
          <w:sz w:val="16"/>
          <w:szCs w:val="16"/>
        </w:rPr>
        <w:t>Новосибирская область</w:t>
      </w:r>
    </w:p>
    <w:p w:rsidR="00E32AB7" w:rsidRPr="005623DC" w:rsidRDefault="00E32AB7" w:rsidP="00E32AB7">
      <w:pPr>
        <w:jc w:val="center"/>
        <w:rPr>
          <w:sz w:val="16"/>
          <w:szCs w:val="16"/>
        </w:rPr>
      </w:pPr>
      <w:proofErr w:type="spellStart"/>
      <w:r w:rsidRPr="005623DC">
        <w:rPr>
          <w:sz w:val="16"/>
          <w:szCs w:val="16"/>
        </w:rPr>
        <w:t>Черепановский</w:t>
      </w:r>
      <w:proofErr w:type="spellEnd"/>
      <w:r w:rsidRPr="005623DC">
        <w:rPr>
          <w:sz w:val="16"/>
          <w:szCs w:val="16"/>
        </w:rPr>
        <w:t xml:space="preserve"> район</w:t>
      </w:r>
    </w:p>
    <w:p w:rsidR="00E32AB7" w:rsidRPr="005623DC" w:rsidRDefault="00E32AB7" w:rsidP="00E32AB7">
      <w:pPr>
        <w:jc w:val="center"/>
        <w:rPr>
          <w:sz w:val="16"/>
          <w:szCs w:val="16"/>
        </w:rPr>
      </w:pPr>
      <w:proofErr w:type="spellStart"/>
      <w:r w:rsidRPr="005623DC">
        <w:rPr>
          <w:sz w:val="16"/>
          <w:szCs w:val="16"/>
        </w:rPr>
        <w:t>Р.п.Посевная</w:t>
      </w:r>
      <w:proofErr w:type="spellEnd"/>
    </w:p>
    <w:p w:rsidR="00E32AB7" w:rsidRPr="005623DC" w:rsidRDefault="00E32AB7" w:rsidP="00E32AB7">
      <w:pPr>
        <w:jc w:val="center"/>
        <w:rPr>
          <w:sz w:val="16"/>
          <w:szCs w:val="16"/>
        </w:rPr>
      </w:pPr>
      <w:proofErr w:type="spellStart"/>
      <w:proofErr w:type="gramStart"/>
      <w:r w:rsidRPr="005623DC">
        <w:rPr>
          <w:sz w:val="16"/>
          <w:szCs w:val="16"/>
        </w:rPr>
        <w:t>Ул.Островского</w:t>
      </w:r>
      <w:proofErr w:type="spellEnd"/>
      <w:r w:rsidRPr="005623DC">
        <w:rPr>
          <w:sz w:val="16"/>
          <w:szCs w:val="16"/>
        </w:rPr>
        <w:t xml:space="preserve"> ,</w:t>
      </w:r>
      <w:proofErr w:type="gramEnd"/>
      <w:r w:rsidRPr="005623DC">
        <w:rPr>
          <w:sz w:val="16"/>
          <w:szCs w:val="16"/>
        </w:rPr>
        <w:t xml:space="preserve"> 58</w:t>
      </w:r>
    </w:p>
    <w:p w:rsidR="00E32AB7" w:rsidRPr="005623DC" w:rsidRDefault="00E32AB7" w:rsidP="00E32AB7">
      <w:pPr>
        <w:jc w:val="center"/>
        <w:rPr>
          <w:sz w:val="16"/>
          <w:szCs w:val="16"/>
        </w:rPr>
      </w:pPr>
      <w:r w:rsidRPr="005623DC">
        <w:rPr>
          <w:sz w:val="16"/>
          <w:szCs w:val="16"/>
        </w:rPr>
        <w:t>--------------------------------------------</w:t>
      </w:r>
    </w:p>
    <w:p w:rsidR="00E32AB7" w:rsidRPr="00972E54" w:rsidRDefault="00E32AB7" w:rsidP="00972E54">
      <w:pPr>
        <w:jc w:val="center"/>
        <w:rPr>
          <w:sz w:val="16"/>
          <w:szCs w:val="16"/>
        </w:rPr>
      </w:pPr>
      <w:proofErr w:type="gramStart"/>
      <w:r w:rsidRPr="005623DC">
        <w:rPr>
          <w:sz w:val="16"/>
          <w:szCs w:val="16"/>
        </w:rPr>
        <w:t>ТИРАЖ  50</w:t>
      </w:r>
      <w:proofErr w:type="gramEnd"/>
    </w:p>
    <w:sectPr w:rsidR="00E32AB7" w:rsidRPr="00972E54" w:rsidSect="007D2C7F">
      <w:headerReference w:type="defaul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DB0" w:rsidRDefault="00E56DB0" w:rsidP="00905518">
      <w:r>
        <w:separator/>
      </w:r>
    </w:p>
  </w:endnote>
  <w:endnote w:type="continuationSeparator" w:id="0">
    <w:p w:rsidR="00E56DB0" w:rsidRDefault="00E56DB0"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DB0" w:rsidRDefault="00E56DB0" w:rsidP="00905518">
      <w:r>
        <w:separator/>
      </w:r>
    </w:p>
  </w:footnote>
  <w:footnote w:type="continuationSeparator" w:id="0">
    <w:p w:rsidR="00E56DB0" w:rsidRDefault="00E56DB0" w:rsidP="0090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F5" w:rsidRDefault="000B5DF5">
    <w:pPr>
      <w:pStyle w:val="a9"/>
    </w:pPr>
  </w:p>
  <w:p w:rsidR="000B5DF5" w:rsidRDefault="000B5DF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15:restartNumberingAfterBreak="0">
    <w:nsid w:val="02786C9F"/>
    <w:multiLevelType w:val="multilevel"/>
    <w:tmpl w:val="7EEA3E56"/>
    <w:lvl w:ilvl="0">
      <w:start w:val="1"/>
      <w:numFmt w:val="decimal"/>
      <w:lvlText w:val="%1."/>
      <w:lvlJc w:val="left"/>
      <w:pPr>
        <w:ind w:left="1753" w:hanging="1044"/>
      </w:pPr>
      <w:rPr>
        <w:rFonts w:hint="default"/>
        <w:color w:val="auto"/>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15:restartNumberingAfterBreak="0">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0FE452FE"/>
    <w:multiLevelType w:val="hybridMultilevel"/>
    <w:tmpl w:val="1E8C5D48"/>
    <w:lvl w:ilvl="0" w:tplc="F8BE2F8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A895B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8ADA6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C67DE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64375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D62A0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8C01E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0870D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0AF3C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3820A67"/>
    <w:multiLevelType w:val="hybridMultilevel"/>
    <w:tmpl w:val="9802E9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95E7150"/>
    <w:multiLevelType w:val="hybridMultilevel"/>
    <w:tmpl w:val="D8EC72D2"/>
    <w:lvl w:ilvl="0" w:tplc="813C45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3CF76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E0E4D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40341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6A46A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54145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ACD90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AEDD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343BF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B204CB7"/>
    <w:multiLevelType w:val="hybridMultilevel"/>
    <w:tmpl w:val="A5FE8902"/>
    <w:lvl w:ilvl="0" w:tplc="5C6AD0D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15:restartNumberingAfterBreak="0">
    <w:nsid w:val="26CF13FE"/>
    <w:multiLevelType w:val="hybridMultilevel"/>
    <w:tmpl w:val="40CE9AF4"/>
    <w:lvl w:ilvl="0" w:tplc="EC9238EE">
      <w:start w:val="1"/>
      <w:numFmt w:val="decimal"/>
      <w:lvlText w:val="%1)"/>
      <w:lvlJc w:val="left"/>
      <w:pPr>
        <w:ind w:left="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10C4C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E831E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DE927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16B13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B8CC8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7AD82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90FBA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F4214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9D756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73093C"/>
    <w:multiLevelType w:val="hybridMultilevel"/>
    <w:tmpl w:val="A52AE562"/>
    <w:lvl w:ilvl="0" w:tplc="7B68E5C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D06F7"/>
    <w:multiLevelType w:val="hybridMultilevel"/>
    <w:tmpl w:val="4722765C"/>
    <w:lvl w:ilvl="0" w:tplc="31447C1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45A280B"/>
    <w:multiLevelType w:val="hybridMultilevel"/>
    <w:tmpl w:val="52004166"/>
    <w:lvl w:ilvl="0" w:tplc="BB58D9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86E0FB1"/>
    <w:multiLevelType w:val="hybridMultilevel"/>
    <w:tmpl w:val="43384E9E"/>
    <w:lvl w:ilvl="0" w:tplc="5EFEC6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D0F9C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483C0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18C3C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2A8C5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7A761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64709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78568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2830C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ADC4354"/>
    <w:multiLevelType w:val="hybridMultilevel"/>
    <w:tmpl w:val="6EDC91BC"/>
    <w:lvl w:ilvl="0" w:tplc="3092C3D6">
      <w:start w:val="1"/>
      <w:numFmt w:val="decimal"/>
      <w:lvlText w:val="%1)"/>
      <w:lvlJc w:val="left"/>
      <w:pPr>
        <w:ind w:left="91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15:restartNumberingAfterBreak="0">
    <w:nsid w:val="3BCA644D"/>
    <w:multiLevelType w:val="hybridMultilevel"/>
    <w:tmpl w:val="9A0AE4E2"/>
    <w:lvl w:ilvl="0" w:tplc="6CC67F18">
      <w:start w:val="1"/>
      <w:numFmt w:val="decimal"/>
      <w:lvlText w:val="%1."/>
      <w:lvlJc w:val="left"/>
      <w:pPr>
        <w:ind w:left="1497" w:hanging="93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CE44621"/>
    <w:multiLevelType w:val="hybridMultilevel"/>
    <w:tmpl w:val="48DC8312"/>
    <w:lvl w:ilvl="0" w:tplc="E584B3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9E7B5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C4E4E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EE7C0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F8379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84F88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EE4D6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625F0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E4903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FC701A3"/>
    <w:multiLevelType w:val="hybridMultilevel"/>
    <w:tmpl w:val="EC08790C"/>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1940FBC"/>
    <w:multiLevelType w:val="hybridMultilevel"/>
    <w:tmpl w:val="DBFC0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5A23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FF1DAE"/>
    <w:multiLevelType w:val="multilevel"/>
    <w:tmpl w:val="5B10FC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5" w15:restartNumberingAfterBreak="0">
    <w:nsid w:val="4C0F30A9"/>
    <w:multiLevelType w:val="multilevel"/>
    <w:tmpl w:val="1A3CDEDC"/>
    <w:lvl w:ilvl="0">
      <w:start w:val="1"/>
      <w:numFmt w:val="decimal"/>
      <w:lvlText w:val="%1."/>
      <w:lvlJc w:val="left"/>
      <w:pPr>
        <w:ind w:left="1497" w:hanging="93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4DB1361C"/>
    <w:multiLevelType w:val="hybridMultilevel"/>
    <w:tmpl w:val="2632D098"/>
    <w:lvl w:ilvl="0" w:tplc="0419000F">
      <w:start w:val="1"/>
      <w:numFmt w:val="decimal"/>
      <w:lvlText w:val="%1."/>
      <w:lvlJc w:val="left"/>
      <w:pPr>
        <w:ind w:left="1332" w:hanging="360"/>
      </w:p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27" w15:restartNumberingAfterBreak="0">
    <w:nsid w:val="51CB207D"/>
    <w:multiLevelType w:val="hybridMultilevel"/>
    <w:tmpl w:val="1F6CF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52F7106A"/>
    <w:multiLevelType w:val="hybridMultilevel"/>
    <w:tmpl w:val="0D2470A0"/>
    <w:lvl w:ilvl="0" w:tplc="C32E57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8667DF"/>
    <w:multiLevelType w:val="hybridMultilevel"/>
    <w:tmpl w:val="366E77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3A3DB7"/>
    <w:multiLevelType w:val="multilevel"/>
    <w:tmpl w:val="93D6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CF7ACF"/>
    <w:multiLevelType w:val="hybridMultilevel"/>
    <w:tmpl w:val="0CFA2DE0"/>
    <w:lvl w:ilvl="0" w:tplc="6ECE4D62">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D848A4"/>
    <w:multiLevelType w:val="hybridMultilevel"/>
    <w:tmpl w:val="34007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38" w15:restartNumberingAfterBreak="0">
    <w:nsid w:val="6B3C271F"/>
    <w:multiLevelType w:val="hybridMultilevel"/>
    <w:tmpl w:val="39F4AC54"/>
    <w:lvl w:ilvl="0" w:tplc="92AC6E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767C1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40F59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165E6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2E889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B4EF8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4AF65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C2EC5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40327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D4128FF"/>
    <w:multiLevelType w:val="hybridMultilevel"/>
    <w:tmpl w:val="6546BF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2077D7"/>
    <w:multiLevelType w:val="hybridMultilevel"/>
    <w:tmpl w:val="9FD41780"/>
    <w:lvl w:ilvl="0" w:tplc="F516E69A">
      <w:start w:val="1"/>
      <w:numFmt w:val="decimal"/>
      <w:lvlText w:val="%1)"/>
      <w:lvlJc w:val="left"/>
      <w:pPr>
        <w:ind w:left="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D8442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FCB60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E402F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56DE5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18C6A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DE0BF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72433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BC256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D9F1709"/>
    <w:multiLevelType w:val="hybridMultilevel"/>
    <w:tmpl w:val="EB9C8756"/>
    <w:lvl w:ilvl="0" w:tplc="5106E84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6B92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DA5D8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AE458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08F5B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E0CA1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8AB22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7EFEA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6AA84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DFD20EE"/>
    <w:multiLevelType w:val="hybridMultilevel"/>
    <w:tmpl w:val="F822F1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3"/>
  </w:num>
  <w:num w:numId="2">
    <w:abstractNumId w:val="12"/>
  </w:num>
  <w:num w:numId="3">
    <w:abstractNumId w:val="1"/>
  </w:num>
  <w:num w:numId="4">
    <w:abstractNumId w:val="18"/>
  </w:num>
  <w:num w:numId="5">
    <w:abstractNumId w:val="16"/>
  </w:num>
  <w:num w:numId="6">
    <w:abstractNumId w:val="7"/>
  </w:num>
  <w:num w:numId="7">
    <w:abstractNumId w:val="42"/>
  </w:num>
  <w:num w:numId="8">
    <w:abstractNumId w:val="22"/>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num>
  <w:num w:numId="11">
    <w:abstractNumId w:val="0"/>
    <w:lvlOverride w:ilvl="0">
      <w:startOverride w:val="1"/>
    </w:lvlOverride>
  </w:num>
  <w:num w:numId="12">
    <w:abstractNumId w:val="17"/>
  </w:num>
  <w:num w:numId="13">
    <w:abstractNumId w:val="20"/>
  </w:num>
  <w:num w:numId="14">
    <w:abstractNumId w:va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6"/>
  </w:num>
  <w:num w:numId="19">
    <w:abstractNumId w:val="21"/>
  </w:num>
  <w:num w:numId="20">
    <w:abstractNumId w:val="2"/>
  </w:num>
  <w:num w:numId="21">
    <w:abstractNumId w:val="23"/>
  </w:num>
  <w:num w:numId="22">
    <w:abstractNumId w:val="35"/>
  </w:num>
  <w:num w:numId="23">
    <w:abstractNumId w:val="33"/>
  </w:num>
  <w:num w:numId="24">
    <w:abstractNumId w:val="32"/>
  </w:num>
  <w:num w:numId="25">
    <w:abstractNumId w:val="27"/>
  </w:num>
  <w:num w:numId="26">
    <w:abstractNumId w:val="24"/>
  </w:num>
  <w:num w:numId="27">
    <w:abstractNumId w:val="31"/>
  </w:num>
  <w:num w:numId="28">
    <w:abstractNumId w:val="39"/>
  </w:num>
  <w:num w:numId="29">
    <w:abstractNumId w:val="9"/>
  </w:num>
  <w:num w:numId="30">
    <w:abstractNumId w:val="5"/>
  </w:num>
  <w:num w:numId="31">
    <w:abstractNumId w:val="38"/>
  </w:num>
  <w:num w:numId="32">
    <w:abstractNumId w:val="19"/>
  </w:num>
  <w:num w:numId="33">
    <w:abstractNumId w:val="41"/>
  </w:num>
  <w:num w:numId="34">
    <w:abstractNumId w:val="3"/>
  </w:num>
  <w:num w:numId="35">
    <w:abstractNumId w:val="40"/>
  </w:num>
  <w:num w:numId="36">
    <w:abstractNumId w:val="14"/>
  </w:num>
  <w:num w:numId="37">
    <w:abstractNumId w:val="4"/>
  </w:num>
  <w:num w:numId="38">
    <w:abstractNumId w:val="36"/>
  </w:num>
  <w:num w:numId="39">
    <w:abstractNumId w:val="10"/>
  </w:num>
  <w:num w:numId="40">
    <w:abstractNumId w:val="11"/>
  </w:num>
  <w:num w:numId="41">
    <w:abstractNumId w:val="29"/>
  </w:num>
  <w:num w:numId="42">
    <w:abstractNumId w:val="25"/>
  </w:num>
  <w:num w:numId="43">
    <w:abstractNumId w:val="26"/>
  </w:num>
  <w:num w:numId="44">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15712"/>
    <w:rsid w:val="00033AA2"/>
    <w:rsid w:val="00052E62"/>
    <w:rsid w:val="00065929"/>
    <w:rsid w:val="00093512"/>
    <w:rsid w:val="000A5E89"/>
    <w:rsid w:val="000B5DF5"/>
    <w:rsid w:val="000C4062"/>
    <w:rsid w:val="000C589C"/>
    <w:rsid w:val="000F72EA"/>
    <w:rsid w:val="00143366"/>
    <w:rsid w:val="00152ADA"/>
    <w:rsid w:val="00152DC5"/>
    <w:rsid w:val="001534FA"/>
    <w:rsid w:val="0016146E"/>
    <w:rsid w:val="00163432"/>
    <w:rsid w:val="00193476"/>
    <w:rsid w:val="001B18CA"/>
    <w:rsid w:val="001B2BBA"/>
    <w:rsid w:val="001C0D5D"/>
    <w:rsid w:val="001C278D"/>
    <w:rsid w:val="001D4A48"/>
    <w:rsid w:val="001F65D6"/>
    <w:rsid w:val="002174FF"/>
    <w:rsid w:val="00232276"/>
    <w:rsid w:val="002343B5"/>
    <w:rsid w:val="00245CB9"/>
    <w:rsid w:val="002542F5"/>
    <w:rsid w:val="002664CF"/>
    <w:rsid w:val="00282C38"/>
    <w:rsid w:val="00292EF9"/>
    <w:rsid w:val="00294900"/>
    <w:rsid w:val="002F4E58"/>
    <w:rsid w:val="00302092"/>
    <w:rsid w:val="00340409"/>
    <w:rsid w:val="003510D3"/>
    <w:rsid w:val="00352763"/>
    <w:rsid w:val="00361C04"/>
    <w:rsid w:val="00362748"/>
    <w:rsid w:val="00390B43"/>
    <w:rsid w:val="003C0988"/>
    <w:rsid w:val="003C1223"/>
    <w:rsid w:val="003C3127"/>
    <w:rsid w:val="003C6600"/>
    <w:rsid w:val="003D084E"/>
    <w:rsid w:val="003E2B28"/>
    <w:rsid w:val="003F63E2"/>
    <w:rsid w:val="00423D85"/>
    <w:rsid w:val="004332F3"/>
    <w:rsid w:val="0047467B"/>
    <w:rsid w:val="0047580F"/>
    <w:rsid w:val="00482537"/>
    <w:rsid w:val="00494137"/>
    <w:rsid w:val="004949C5"/>
    <w:rsid w:val="004A5C46"/>
    <w:rsid w:val="004A67D9"/>
    <w:rsid w:val="004B4B19"/>
    <w:rsid w:val="004C2247"/>
    <w:rsid w:val="00513283"/>
    <w:rsid w:val="00536483"/>
    <w:rsid w:val="005435D0"/>
    <w:rsid w:val="0055127D"/>
    <w:rsid w:val="00593AF1"/>
    <w:rsid w:val="00596D13"/>
    <w:rsid w:val="005A3F11"/>
    <w:rsid w:val="005B69A6"/>
    <w:rsid w:val="005F2CE3"/>
    <w:rsid w:val="005F6AAA"/>
    <w:rsid w:val="005F7286"/>
    <w:rsid w:val="00664C0C"/>
    <w:rsid w:val="00667B72"/>
    <w:rsid w:val="00677CB0"/>
    <w:rsid w:val="00690E11"/>
    <w:rsid w:val="00693570"/>
    <w:rsid w:val="00693945"/>
    <w:rsid w:val="006A3FAE"/>
    <w:rsid w:val="006B1BF7"/>
    <w:rsid w:val="006E2BF4"/>
    <w:rsid w:val="006F7396"/>
    <w:rsid w:val="00714A9F"/>
    <w:rsid w:val="00755DAC"/>
    <w:rsid w:val="00757DE7"/>
    <w:rsid w:val="00762BCE"/>
    <w:rsid w:val="00767F9E"/>
    <w:rsid w:val="00770A5C"/>
    <w:rsid w:val="0077775B"/>
    <w:rsid w:val="00782036"/>
    <w:rsid w:val="007A603A"/>
    <w:rsid w:val="007B0E36"/>
    <w:rsid w:val="007B68E3"/>
    <w:rsid w:val="007D1492"/>
    <w:rsid w:val="007D1B36"/>
    <w:rsid w:val="007D2C7F"/>
    <w:rsid w:val="00835D4C"/>
    <w:rsid w:val="00835DA9"/>
    <w:rsid w:val="008401AF"/>
    <w:rsid w:val="00840306"/>
    <w:rsid w:val="008403BB"/>
    <w:rsid w:val="008423A5"/>
    <w:rsid w:val="008456EB"/>
    <w:rsid w:val="00846FB6"/>
    <w:rsid w:val="008512C5"/>
    <w:rsid w:val="00855D88"/>
    <w:rsid w:val="008567A6"/>
    <w:rsid w:val="00856B30"/>
    <w:rsid w:val="008611E0"/>
    <w:rsid w:val="0086623F"/>
    <w:rsid w:val="008727CC"/>
    <w:rsid w:val="008D52A7"/>
    <w:rsid w:val="008D5B10"/>
    <w:rsid w:val="008F7879"/>
    <w:rsid w:val="00905518"/>
    <w:rsid w:val="00906935"/>
    <w:rsid w:val="00922472"/>
    <w:rsid w:val="009257F8"/>
    <w:rsid w:val="0094065C"/>
    <w:rsid w:val="00940E75"/>
    <w:rsid w:val="00972E54"/>
    <w:rsid w:val="009A1AF5"/>
    <w:rsid w:val="009A5BBD"/>
    <w:rsid w:val="009C7BCA"/>
    <w:rsid w:val="00A13789"/>
    <w:rsid w:val="00A20003"/>
    <w:rsid w:val="00A41290"/>
    <w:rsid w:val="00A4496D"/>
    <w:rsid w:val="00A72158"/>
    <w:rsid w:val="00A86A5E"/>
    <w:rsid w:val="00A9151B"/>
    <w:rsid w:val="00AA400C"/>
    <w:rsid w:val="00AB0001"/>
    <w:rsid w:val="00AD1F51"/>
    <w:rsid w:val="00AD28C6"/>
    <w:rsid w:val="00AE3EA2"/>
    <w:rsid w:val="00AF4C4E"/>
    <w:rsid w:val="00B00CDF"/>
    <w:rsid w:val="00B067E6"/>
    <w:rsid w:val="00B1073C"/>
    <w:rsid w:val="00B27297"/>
    <w:rsid w:val="00B36FA3"/>
    <w:rsid w:val="00B52A60"/>
    <w:rsid w:val="00B52A89"/>
    <w:rsid w:val="00B74608"/>
    <w:rsid w:val="00B74B5B"/>
    <w:rsid w:val="00B84C58"/>
    <w:rsid w:val="00B956D2"/>
    <w:rsid w:val="00BA4B7A"/>
    <w:rsid w:val="00BE233E"/>
    <w:rsid w:val="00BE5636"/>
    <w:rsid w:val="00BF5717"/>
    <w:rsid w:val="00BF59F8"/>
    <w:rsid w:val="00C052B7"/>
    <w:rsid w:val="00C1081B"/>
    <w:rsid w:val="00C14EF4"/>
    <w:rsid w:val="00C53B82"/>
    <w:rsid w:val="00C61C42"/>
    <w:rsid w:val="00C743DB"/>
    <w:rsid w:val="00C81B24"/>
    <w:rsid w:val="00C94C8A"/>
    <w:rsid w:val="00CC08F7"/>
    <w:rsid w:val="00CC42C6"/>
    <w:rsid w:val="00CE1C57"/>
    <w:rsid w:val="00CE3B30"/>
    <w:rsid w:val="00D073E4"/>
    <w:rsid w:val="00D07427"/>
    <w:rsid w:val="00D23DB9"/>
    <w:rsid w:val="00D270A0"/>
    <w:rsid w:val="00D30389"/>
    <w:rsid w:val="00D467BE"/>
    <w:rsid w:val="00D53C2E"/>
    <w:rsid w:val="00D548E9"/>
    <w:rsid w:val="00D92272"/>
    <w:rsid w:val="00DA2A3A"/>
    <w:rsid w:val="00DB0F08"/>
    <w:rsid w:val="00DB775D"/>
    <w:rsid w:val="00DB7FAE"/>
    <w:rsid w:val="00DD6759"/>
    <w:rsid w:val="00DE780B"/>
    <w:rsid w:val="00DF1C31"/>
    <w:rsid w:val="00DF6F9C"/>
    <w:rsid w:val="00E00978"/>
    <w:rsid w:val="00E060A7"/>
    <w:rsid w:val="00E223B4"/>
    <w:rsid w:val="00E30F32"/>
    <w:rsid w:val="00E32AB7"/>
    <w:rsid w:val="00E56DB0"/>
    <w:rsid w:val="00EE0F91"/>
    <w:rsid w:val="00EE1BC3"/>
    <w:rsid w:val="00EE2DE9"/>
    <w:rsid w:val="00F06E49"/>
    <w:rsid w:val="00F409D8"/>
    <w:rsid w:val="00F45FF4"/>
    <w:rsid w:val="00F744D5"/>
    <w:rsid w:val="00FA0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60A49"/>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6E2BF4"/>
    <w:pPr>
      <w:keepNext/>
      <w:spacing w:before="240" w:after="60"/>
      <w:outlineLvl w:val="0"/>
    </w:pPr>
    <w:rPr>
      <w:rFonts w:ascii="Cambria" w:hAnsi="Cambria"/>
      <w:b/>
      <w:bCs/>
      <w:kern w:val="32"/>
      <w:sz w:val="32"/>
      <w:szCs w:val="32"/>
    </w:rPr>
  </w:style>
  <w:style w:type="paragraph" w:styleId="2">
    <w:name w:val="heading 2"/>
    <w:basedOn w:val="a"/>
    <w:next w:val="a"/>
    <w:link w:val="20"/>
    <w:qFormat/>
    <w:rsid w:val="003C3127"/>
    <w:pPr>
      <w:keepNext/>
      <w:jc w:val="center"/>
      <w:outlineLvl w:val="1"/>
    </w:pPr>
    <w:rPr>
      <w:rFonts w:eastAsia="Arial Unicode MS"/>
      <w:b/>
      <w:sz w:val="28"/>
      <w:szCs w:val="20"/>
    </w:rPr>
  </w:style>
  <w:style w:type="paragraph" w:styleId="3">
    <w:name w:val="heading 3"/>
    <w:basedOn w:val="a"/>
    <w:next w:val="a"/>
    <w:link w:val="30"/>
    <w:qFormat/>
    <w:rsid w:val="003C3127"/>
    <w:pPr>
      <w:keepNext/>
      <w:jc w:val="center"/>
      <w:outlineLvl w:val="2"/>
    </w:pPr>
    <w:rPr>
      <w:rFonts w:eastAsia="Arial Unicode MS"/>
      <w:b/>
      <w:szCs w:val="20"/>
    </w:rPr>
  </w:style>
  <w:style w:type="paragraph" w:styleId="5">
    <w:name w:val="heading 5"/>
    <w:basedOn w:val="a"/>
    <w:next w:val="a"/>
    <w:link w:val="50"/>
    <w:semiHidden/>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qFormat/>
    <w:rsid w:val="00B27297"/>
    <w:pPr>
      <w:keepNext/>
      <w:ind w:firstLine="360"/>
      <w:jc w:val="both"/>
      <w:outlineLvl w:val="6"/>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06E49"/>
    <w:rPr>
      <w:color w:val="0000FF"/>
      <w:u w:val="single"/>
    </w:rPr>
  </w:style>
  <w:style w:type="paragraph" w:styleId="a4">
    <w:name w:val="No Spacing"/>
    <w:uiPriority w:val="1"/>
    <w:qFormat/>
    <w:rsid w:val="006E2BF4"/>
    <w:rPr>
      <w:sz w:val="24"/>
      <w:szCs w:val="24"/>
    </w:rPr>
  </w:style>
  <w:style w:type="character" w:customStyle="1" w:styleId="10">
    <w:name w:val="Заголовок 1 Знак"/>
    <w:basedOn w:val="a0"/>
    <w:link w:val="1"/>
    <w:rsid w:val="006E2BF4"/>
    <w:rPr>
      <w:rFonts w:ascii="Cambria" w:hAnsi="Cambria"/>
      <w:b/>
      <w:bCs/>
      <w:kern w:val="32"/>
      <w:sz w:val="32"/>
      <w:szCs w:val="32"/>
    </w:rPr>
  </w:style>
  <w:style w:type="paragraph" w:customStyle="1" w:styleId="headertexttopleveltextcentertext">
    <w:name w:val="headertext topleveltext centertext"/>
    <w:basedOn w:val="a"/>
    <w:rsid w:val="006E2BF4"/>
    <w:pPr>
      <w:spacing w:before="100" w:beforeAutospacing="1" w:after="100" w:afterAutospacing="1"/>
      <w:ind w:firstLine="709"/>
      <w:jc w:val="both"/>
    </w:pPr>
  </w:style>
  <w:style w:type="paragraph" w:customStyle="1" w:styleId="ConsPlusTitle">
    <w:name w:val="ConsPlusTitle"/>
    <w:rsid w:val="00193476"/>
    <w:pPr>
      <w:widowControl w:val="0"/>
      <w:autoSpaceDE w:val="0"/>
      <w:autoSpaceDN w:val="0"/>
      <w:adjustRightInd w:val="0"/>
    </w:pPr>
    <w:rPr>
      <w:b/>
      <w:bCs/>
      <w:sz w:val="24"/>
      <w:szCs w:val="24"/>
    </w:rPr>
  </w:style>
  <w:style w:type="paragraph" w:styleId="a5">
    <w:name w:val="Normal (Web)"/>
    <w:basedOn w:val="a"/>
    <w:uiPriority w:val="99"/>
    <w:unhideWhenUsed/>
    <w:rsid w:val="00EE2DE9"/>
    <w:pPr>
      <w:spacing w:before="100" w:beforeAutospacing="1" w:after="100" w:afterAutospacing="1"/>
    </w:pPr>
  </w:style>
  <w:style w:type="paragraph" w:styleId="a6">
    <w:name w:val="List Paragraph"/>
    <w:basedOn w:val="a"/>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0"/>
    <w:link w:val="2"/>
    <w:rsid w:val="003C3127"/>
    <w:rPr>
      <w:rFonts w:eastAsia="Arial Unicode MS"/>
      <w:b/>
      <w:sz w:val="28"/>
    </w:rPr>
  </w:style>
  <w:style w:type="character" w:customStyle="1" w:styleId="30">
    <w:name w:val="Заголовок 3 Знак"/>
    <w:basedOn w:val="a0"/>
    <w:link w:val="3"/>
    <w:rsid w:val="003C3127"/>
    <w:rPr>
      <w:rFonts w:eastAsia="Arial Unicode MS"/>
      <w:b/>
      <w:sz w:val="24"/>
    </w:rPr>
  </w:style>
  <w:style w:type="numbering" w:customStyle="1" w:styleId="11">
    <w:name w:val="Нет списка1"/>
    <w:next w:val="a2"/>
    <w:semiHidden/>
    <w:rsid w:val="003C3127"/>
  </w:style>
  <w:style w:type="paragraph" w:styleId="a7">
    <w:name w:val="Balloon Text"/>
    <w:basedOn w:val="a"/>
    <w:link w:val="a8"/>
    <w:rsid w:val="003C3127"/>
    <w:rPr>
      <w:rFonts w:ascii="Tahoma" w:hAnsi="Tahoma" w:cs="Tahoma"/>
      <w:sz w:val="16"/>
      <w:szCs w:val="16"/>
    </w:rPr>
  </w:style>
  <w:style w:type="character" w:customStyle="1" w:styleId="a8">
    <w:name w:val="Текст выноски Знак"/>
    <w:basedOn w:val="a0"/>
    <w:link w:val="a7"/>
    <w:rsid w:val="003C3127"/>
    <w:rPr>
      <w:rFonts w:ascii="Tahoma" w:hAnsi="Tahoma" w:cs="Tahoma"/>
      <w:sz w:val="16"/>
      <w:szCs w:val="16"/>
    </w:rPr>
  </w:style>
  <w:style w:type="paragraph" w:styleId="a9">
    <w:name w:val="header"/>
    <w:aliases w:val="ВерхКолонтитул"/>
    <w:basedOn w:val="a"/>
    <w:link w:val="aa"/>
    <w:rsid w:val="003C3127"/>
    <w:pPr>
      <w:tabs>
        <w:tab w:val="center" w:pos="4677"/>
        <w:tab w:val="right" w:pos="9355"/>
      </w:tabs>
    </w:pPr>
  </w:style>
  <w:style w:type="character" w:customStyle="1" w:styleId="aa">
    <w:name w:val="Верхний колонтитул Знак"/>
    <w:aliases w:val="ВерхКолонтитул Знак"/>
    <w:basedOn w:val="a0"/>
    <w:link w:val="a9"/>
    <w:rsid w:val="003C3127"/>
    <w:rPr>
      <w:sz w:val="24"/>
      <w:szCs w:val="24"/>
    </w:rPr>
  </w:style>
  <w:style w:type="paragraph" w:styleId="ab">
    <w:name w:val="footer"/>
    <w:basedOn w:val="a"/>
    <w:link w:val="ac"/>
    <w:rsid w:val="003C3127"/>
    <w:pPr>
      <w:tabs>
        <w:tab w:val="center" w:pos="4677"/>
        <w:tab w:val="right" w:pos="9355"/>
      </w:tabs>
    </w:pPr>
  </w:style>
  <w:style w:type="character" w:customStyle="1" w:styleId="ac">
    <w:name w:val="Нижний колонтитул Знак"/>
    <w:basedOn w:val="a0"/>
    <w:link w:val="ab"/>
    <w:rsid w:val="003C3127"/>
    <w:rPr>
      <w:sz w:val="24"/>
      <w:szCs w:val="24"/>
    </w:rPr>
  </w:style>
  <w:style w:type="paragraph" w:styleId="ad">
    <w:name w:val="Body Text"/>
    <w:basedOn w:val="a"/>
    <w:link w:val="ae"/>
    <w:rsid w:val="003C3127"/>
    <w:rPr>
      <w:b/>
      <w:bCs/>
      <w:sz w:val="32"/>
    </w:rPr>
  </w:style>
  <w:style w:type="character" w:customStyle="1" w:styleId="ae">
    <w:name w:val="Основной текст Знак"/>
    <w:basedOn w:val="a0"/>
    <w:link w:val="ad"/>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
    <w:name w:val="FollowedHyperlink"/>
    <w:basedOn w:val="a0"/>
    <w:uiPriority w:val="99"/>
    <w:unhideWhenUsed/>
    <w:rsid w:val="003C3127"/>
    <w:rPr>
      <w:color w:val="954F72"/>
      <w:u w:val="single"/>
    </w:rPr>
  </w:style>
  <w:style w:type="paragraph" w:customStyle="1" w:styleId="msonormal0">
    <w:name w:val="msonormal"/>
    <w:basedOn w:val="a"/>
    <w:rsid w:val="003C3127"/>
    <w:pPr>
      <w:spacing w:before="100" w:beforeAutospacing="1" w:after="100" w:afterAutospacing="1"/>
    </w:pPr>
  </w:style>
  <w:style w:type="paragraph" w:customStyle="1" w:styleId="xl66">
    <w:name w:val="xl66"/>
    <w:basedOn w:val="a"/>
    <w:rsid w:val="003C3127"/>
    <w:pPr>
      <w:spacing w:before="100" w:beforeAutospacing="1" w:after="100" w:afterAutospacing="1"/>
    </w:pPr>
    <w:rPr>
      <w:rFonts w:ascii="Arial" w:hAnsi="Arial" w:cs="Arial"/>
      <w:sz w:val="20"/>
      <w:szCs w:val="20"/>
    </w:rPr>
  </w:style>
  <w:style w:type="paragraph" w:customStyle="1" w:styleId="xl67">
    <w:name w:val="xl67"/>
    <w:basedOn w:val="a"/>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3C3127"/>
    <w:pPr>
      <w:spacing w:before="100" w:beforeAutospacing="1" w:after="100" w:afterAutospacing="1"/>
    </w:pPr>
    <w:rPr>
      <w:rFonts w:ascii="Arial" w:hAnsi="Arial" w:cs="Arial"/>
      <w:sz w:val="16"/>
      <w:szCs w:val="16"/>
    </w:rPr>
  </w:style>
  <w:style w:type="paragraph" w:customStyle="1" w:styleId="xl85">
    <w:name w:val="xl85"/>
    <w:basedOn w:val="a"/>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rsid w:val="00A41290"/>
    <w:pPr>
      <w:autoSpaceDE w:val="0"/>
      <w:autoSpaceDN w:val="0"/>
      <w:adjustRightInd w:val="0"/>
    </w:pPr>
    <w:rPr>
      <w:rFonts w:ascii="Courier New" w:hAnsi="Courier New" w:cs="Courier New"/>
    </w:rPr>
  </w:style>
  <w:style w:type="character" w:customStyle="1" w:styleId="50">
    <w:name w:val="Заголовок 5 Знак"/>
    <w:basedOn w:val="a0"/>
    <w:link w:val="5"/>
    <w:semiHidden/>
    <w:rsid w:val="00905518"/>
    <w:rPr>
      <w:rFonts w:asciiTheme="majorHAnsi" w:eastAsiaTheme="majorEastAsia" w:hAnsiTheme="majorHAnsi" w:cstheme="majorBidi"/>
      <w:color w:val="365F91" w:themeColor="accent1" w:themeShade="BF"/>
      <w:sz w:val="24"/>
      <w:szCs w:val="24"/>
    </w:rPr>
  </w:style>
  <w:style w:type="character" w:styleId="af0">
    <w:name w:val="footnote reference"/>
    <w:basedOn w:val="a0"/>
    <w:semiHidden/>
    <w:unhideWhenUsed/>
    <w:rsid w:val="00905518"/>
    <w:rPr>
      <w:vertAlign w:val="superscript"/>
    </w:rPr>
  </w:style>
  <w:style w:type="paragraph" w:customStyle="1" w:styleId="ConsPlusNormal1">
    <w:name w:val="ConsPlusNormal"/>
    <w:link w:val="ConsPlusNormal10"/>
    <w:rsid w:val="003F63E2"/>
    <w:pPr>
      <w:suppressAutoHyphens/>
      <w:autoSpaceDE w:val="0"/>
    </w:pPr>
    <w:rPr>
      <w:sz w:val="28"/>
      <w:szCs w:val="28"/>
      <w:lang w:eastAsia="zh-CN"/>
    </w:rPr>
  </w:style>
  <w:style w:type="paragraph" w:customStyle="1" w:styleId="ConsNormal">
    <w:name w:val="ConsNormal"/>
    <w:rsid w:val="00536483"/>
    <w:pPr>
      <w:autoSpaceDE w:val="0"/>
      <w:autoSpaceDN w:val="0"/>
      <w:adjustRightInd w:val="0"/>
      <w:ind w:right="19772" w:firstLine="720"/>
    </w:pPr>
    <w:rPr>
      <w:sz w:val="24"/>
      <w:szCs w:val="24"/>
    </w:rPr>
  </w:style>
  <w:style w:type="character" w:styleId="af1">
    <w:name w:val="Strong"/>
    <w:uiPriority w:val="22"/>
    <w:qFormat/>
    <w:rsid w:val="00302092"/>
    <w:rPr>
      <w:b/>
      <w:bCs/>
    </w:rPr>
  </w:style>
  <w:style w:type="paragraph" w:customStyle="1" w:styleId="Default">
    <w:name w:val="Default"/>
    <w:rsid w:val="00302092"/>
    <w:pPr>
      <w:autoSpaceDE w:val="0"/>
      <w:autoSpaceDN w:val="0"/>
      <w:adjustRightInd w:val="0"/>
    </w:pPr>
    <w:rPr>
      <w:rFonts w:eastAsiaTheme="minorHAnsi"/>
      <w:color w:val="000000"/>
      <w:sz w:val="24"/>
      <w:szCs w:val="24"/>
      <w:lang w:eastAsia="en-US"/>
    </w:rPr>
  </w:style>
  <w:style w:type="table" w:styleId="af2">
    <w:name w:val="Table Grid"/>
    <w:basedOn w:val="a1"/>
    <w:uiPriority w:val="59"/>
    <w:rsid w:val="00302092"/>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3">
    <w:name w:val="Прижатый влево"/>
    <w:basedOn w:val="a"/>
    <w:next w:val="a"/>
    <w:rsid w:val="005435D0"/>
    <w:pPr>
      <w:autoSpaceDE w:val="0"/>
      <w:autoSpaceDN w:val="0"/>
      <w:adjustRightInd w:val="0"/>
    </w:pPr>
    <w:rPr>
      <w:rFonts w:ascii="Arial" w:hAnsi="Arial" w:cs="Arial"/>
    </w:rPr>
  </w:style>
  <w:style w:type="paragraph" w:styleId="31">
    <w:name w:val="Body Text Indent 3"/>
    <w:basedOn w:val="a"/>
    <w:link w:val="32"/>
    <w:unhideWhenUsed/>
    <w:rsid w:val="00CE3B30"/>
    <w:pPr>
      <w:spacing w:after="120"/>
      <w:ind w:left="283"/>
    </w:pPr>
    <w:rPr>
      <w:sz w:val="16"/>
      <w:szCs w:val="16"/>
    </w:rPr>
  </w:style>
  <w:style w:type="character" w:customStyle="1" w:styleId="32">
    <w:name w:val="Основной текст с отступом 3 Знак"/>
    <w:basedOn w:val="a0"/>
    <w:link w:val="31"/>
    <w:rsid w:val="00CE3B30"/>
    <w:rPr>
      <w:sz w:val="16"/>
      <w:szCs w:val="16"/>
    </w:rPr>
  </w:style>
  <w:style w:type="character" w:customStyle="1" w:styleId="20pt">
    <w:name w:val="Заголовок №2 + Полужирный;Интервал 0 pt"/>
    <w:rsid w:val="00CE3B30"/>
    <w:rPr>
      <w:rFonts w:ascii="Times New Roman" w:eastAsia="Times New Roman" w:hAnsi="Times New Roman"/>
      <w:b/>
      <w:bCs/>
      <w:color w:val="000000"/>
      <w:spacing w:val="0"/>
      <w:w w:val="100"/>
      <w:position w:val="0"/>
      <w:sz w:val="16"/>
      <w:szCs w:val="16"/>
      <w:shd w:val="clear" w:color="auto" w:fill="FFFFFF"/>
      <w:lang w:val="ru-RU"/>
    </w:rPr>
  </w:style>
  <w:style w:type="character" w:customStyle="1" w:styleId="af4">
    <w:name w:val="Основной текст_"/>
    <w:link w:val="12"/>
    <w:rsid w:val="00CE3B30"/>
    <w:rPr>
      <w:sz w:val="15"/>
      <w:szCs w:val="15"/>
      <w:shd w:val="clear" w:color="auto" w:fill="FFFFFF"/>
    </w:rPr>
  </w:style>
  <w:style w:type="character" w:customStyle="1" w:styleId="0pt">
    <w:name w:val="Основной текст + Курсив;Интервал 0 pt"/>
    <w:rsid w:val="00CE3B30"/>
    <w:rPr>
      <w:rFonts w:ascii="Times New Roman" w:eastAsia="Times New Roman" w:hAnsi="Times New Roman"/>
      <w:i/>
      <w:iCs/>
      <w:color w:val="000000"/>
      <w:spacing w:val="-9"/>
      <w:w w:val="100"/>
      <w:position w:val="0"/>
      <w:sz w:val="15"/>
      <w:szCs w:val="15"/>
      <w:shd w:val="clear" w:color="auto" w:fill="FFFFFF"/>
      <w:lang w:val="en-US"/>
    </w:rPr>
  </w:style>
  <w:style w:type="character" w:customStyle="1" w:styleId="8pt">
    <w:name w:val="Основной текст + 8 pt;Полужирный"/>
    <w:rsid w:val="00CE3B30"/>
    <w:rPr>
      <w:rFonts w:ascii="Times New Roman" w:eastAsia="Times New Roman" w:hAnsi="Times New Roman"/>
      <w:b/>
      <w:bCs/>
      <w:color w:val="000000"/>
      <w:spacing w:val="0"/>
      <w:w w:val="100"/>
      <w:position w:val="0"/>
      <w:sz w:val="16"/>
      <w:szCs w:val="16"/>
      <w:shd w:val="clear" w:color="auto" w:fill="FFFFFF"/>
      <w:lang w:val="ru-RU"/>
    </w:rPr>
  </w:style>
  <w:style w:type="paragraph" w:customStyle="1" w:styleId="12">
    <w:name w:val="Основной текст1"/>
    <w:basedOn w:val="a"/>
    <w:link w:val="af4"/>
    <w:rsid w:val="00CE3B30"/>
    <w:pPr>
      <w:widowControl w:val="0"/>
      <w:shd w:val="clear" w:color="auto" w:fill="FFFFFF"/>
      <w:spacing w:before="120" w:line="200" w:lineRule="exact"/>
      <w:jc w:val="both"/>
    </w:pPr>
    <w:rPr>
      <w:sz w:val="15"/>
      <w:szCs w:val="15"/>
    </w:rPr>
  </w:style>
  <w:style w:type="character" w:customStyle="1" w:styleId="ConsPlusNormal10">
    <w:name w:val="ConsPlusNormal1"/>
    <w:link w:val="ConsPlusNormal1"/>
    <w:locked/>
    <w:rsid w:val="00CE3B30"/>
    <w:rPr>
      <w:sz w:val="28"/>
      <w:szCs w:val="28"/>
      <w:lang w:eastAsia="zh-CN"/>
    </w:rPr>
  </w:style>
  <w:style w:type="paragraph" w:styleId="21">
    <w:name w:val="toc 2"/>
    <w:basedOn w:val="a"/>
    <w:next w:val="a"/>
    <w:link w:val="22"/>
    <w:rsid w:val="00CE3B30"/>
    <w:pPr>
      <w:spacing w:after="200" w:line="276" w:lineRule="auto"/>
      <w:ind w:left="200"/>
    </w:pPr>
    <w:rPr>
      <w:rFonts w:ascii="Calibri" w:hAnsi="Calibri"/>
      <w:color w:val="000000"/>
      <w:sz w:val="20"/>
      <w:szCs w:val="20"/>
      <w:lang w:val="x-none"/>
    </w:rPr>
  </w:style>
  <w:style w:type="character" w:customStyle="1" w:styleId="22">
    <w:name w:val="Оглавление 2 Знак"/>
    <w:link w:val="21"/>
    <w:locked/>
    <w:rsid w:val="00CE3B30"/>
    <w:rPr>
      <w:rFonts w:ascii="Calibri" w:hAnsi="Calibri"/>
      <w:color w:val="000000"/>
      <w:lang w:val="x-none"/>
    </w:rPr>
  </w:style>
  <w:style w:type="paragraph" w:customStyle="1" w:styleId="s1">
    <w:name w:val="s_1"/>
    <w:basedOn w:val="a"/>
    <w:rsid w:val="00CE3B30"/>
    <w:pPr>
      <w:spacing w:before="100" w:beforeAutospacing="1" w:after="100" w:afterAutospacing="1"/>
    </w:pPr>
  </w:style>
  <w:style w:type="paragraph" w:customStyle="1" w:styleId="af5">
    <w:name w:val="Базовый"/>
    <w:rsid w:val="00855D88"/>
    <w:pPr>
      <w:suppressAutoHyphens/>
      <w:spacing w:after="200" w:line="276" w:lineRule="auto"/>
    </w:pPr>
    <w:rPr>
      <w:rFonts w:ascii="Calibri" w:hAnsi="Calibri" w:cs="Calibri"/>
      <w:color w:val="00000A"/>
      <w:sz w:val="22"/>
      <w:szCs w:val="22"/>
      <w:lang w:eastAsia="en-US"/>
    </w:rPr>
  </w:style>
  <w:style w:type="character" w:customStyle="1" w:styleId="blk">
    <w:name w:val="blk"/>
    <w:basedOn w:val="a0"/>
    <w:rsid w:val="008567A6"/>
  </w:style>
  <w:style w:type="paragraph" w:styleId="23">
    <w:name w:val="Body Text Indent 2"/>
    <w:basedOn w:val="a"/>
    <w:link w:val="24"/>
    <w:semiHidden/>
    <w:unhideWhenUsed/>
    <w:rsid w:val="00D07427"/>
    <w:pPr>
      <w:spacing w:after="120" w:line="480" w:lineRule="auto"/>
      <w:ind w:left="283"/>
    </w:pPr>
  </w:style>
  <w:style w:type="character" w:customStyle="1" w:styleId="24">
    <w:name w:val="Основной текст с отступом 2 Знак"/>
    <w:basedOn w:val="a0"/>
    <w:link w:val="23"/>
    <w:semiHidden/>
    <w:rsid w:val="00D07427"/>
    <w:rPr>
      <w:sz w:val="24"/>
      <w:szCs w:val="24"/>
    </w:rPr>
  </w:style>
  <w:style w:type="paragraph" w:customStyle="1" w:styleId="formattext">
    <w:name w:val="formattext"/>
    <w:basedOn w:val="a"/>
    <w:rsid w:val="00B27297"/>
    <w:pPr>
      <w:spacing w:before="100" w:beforeAutospacing="1" w:after="100" w:afterAutospacing="1"/>
    </w:pPr>
  </w:style>
  <w:style w:type="paragraph" w:customStyle="1" w:styleId="Style7">
    <w:name w:val="Style7"/>
    <w:basedOn w:val="a"/>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B27297"/>
    <w:pPr>
      <w:widowControl w:val="0"/>
      <w:autoSpaceDE w:val="0"/>
      <w:autoSpaceDN w:val="0"/>
      <w:adjustRightInd w:val="0"/>
      <w:jc w:val="both"/>
    </w:pPr>
    <w:rPr>
      <w:rFonts w:ascii="Arial Narrow" w:hAnsi="Arial Narrow"/>
    </w:rPr>
  </w:style>
  <w:style w:type="character" w:customStyle="1" w:styleId="FontStyle57">
    <w:name w:val="Font Style57"/>
    <w:uiPriority w:val="99"/>
    <w:rsid w:val="00B27297"/>
    <w:rPr>
      <w:rFonts w:ascii="Cambria" w:hAnsi="Cambria" w:cs="Cambria" w:hint="default"/>
      <w:sz w:val="20"/>
      <w:szCs w:val="20"/>
    </w:rPr>
  </w:style>
  <w:style w:type="character" w:customStyle="1" w:styleId="FontStyle58">
    <w:name w:val="Font Style58"/>
    <w:uiPriority w:val="99"/>
    <w:rsid w:val="00B27297"/>
    <w:rPr>
      <w:rFonts w:ascii="Cambria" w:hAnsi="Cambria" w:cs="Cambria" w:hint="default"/>
      <w:i/>
      <w:iCs/>
      <w:sz w:val="20"/>
      <w:szCs w:val="20"/>
    </w:rPr>
  </w:style>
  <w:style w:type="character" w:styleId="af6">
    <w:name w:val="Emphasis"/>
    <w:uiPriority w:val="20"/>
    <w:qFormat/>
    <w:rsid w:val="00B27297"/>
    <w:rPr>
      <w:i/>
      <w:iCs/>
    </w:rPr>
  </w:style>
  <w:style w:type="character" w:customStyle="1" w:styleId="apple-converted-space">
    <w:name w:val="apple-converted-space"/>
    <w:basedOn w:val="a0"/>
    <w:rsid w:val="00B27297"/>
  </w:style>
  <w:style w:type="character" w:customStyle="1" w:styleId="70">
    <w:name w:val="Заголовок 7 Знак"/>
    <w:basedOn w:val="a0"/>
    <w:link w:val="7"/>
    <w:rsid w:val="00B27297"/>
    <w:rPr>
      <w:b/>
      <w:sz w:val="28"/>
      <w:lang w:val="x-none" w:eastAsia="x-none"/>
    </w:rPr>
  </w:style>
  <w:style w:type="paragraph" w:customStyle="1" w:styleId="af7">
    <w:basedOn w:val="a"/>
    <w:next w:val="a"/>
    <w:uiPriority w:val="99"/>
    <w:qFormat/>
    <w:rsid w:val="00B27297"/>
    <w:pPr>
      <w:spacing w:before="240" w:after="60"/>
      <w:jc w:val="center"/>
      <w:outlineLvl w:val="0"/>
    </w:pPr>
    <w:rPr>
      <w:rFonts w:ascii="Cambria" w:hAnsi="Cambria"/>
      <w:b/>
      <w:bCs/>
      <w:kern w:val="28"/>
      <w:sz w:val="32"/>
      <w:szCs w:val="32"/>
      <w:lang w:val="x-none" w:eastAsia="x-none"/>
    </w:rPr>
  </w:style>
  <w:style w:type="character" w:customStyle="1" w:styleId="25">
    <w:name w:val="Заголовок Знак2"/>
    <w:link w:val="af8"/>
    <w:uiPriority w:val="99"/>
    <w:rsid w:val="00B27297"/>
    <w:rPr>
      <w:rFonts w:ascii="Cambria" w:eastAsia="Times New Roman" w:hAnsi="Cambria" w:cs="Times New Roman"/>
      <w:b/>
      <w:bCs/>
      <w:kern w:val="28"/>
      <w:sz w:val="32"/>
      <w:szCs w:val="32"/>
    </w:rPr>
  </w:style>
  <w:style w:type="paragraph" w:styleId="af9">
    <w:name w:val="Subtitle"/>
    <w:basedOn w:val="a"/>
    <w:next w:val="a"/>
    <w:link w:val="afa"/>
    <w:qFormat/>
    <w:rsid w:val="00B27297"/>
    <w:pPr>
      <w:spacing w:after="60"/>
      <w:jc w:val="center"/>
      <w:outlineLvl w:val="1"/>
    </w:pPr>
    <w:rPr>
      <w:rFonts w:ascii="Cambria" w:hAnsi="Cambria"/>
      <w:lang w:val="x-none" w:eastAsia="x-none"/>
    </w:rPr>
  </w:style>
  <w:style w:type="character" w:customStyle="1" w:styleId="afa">
    <w:name w:val="Подзаголовок Знак"/>
    <w:basedOn w:val="a0"/>
    <w:link w:val="af9"/>
    <w:rsid w:val="00B27297"/>
    <w:rPr>
      <w:rFonts w:ascii="Cambria" w:hAnsi="Cambria"/>
      <w:sz w:val="24"/>
      <w:szCs w:val="24"/>
      <w:lang w:val="x-none" w:eastAsia="x-none"/>
    </w:rPr>
  </w:style>
  <w:style w:type="paragraph" w:customStyle="1" w:styleId="xl137">
    <w:name w:val="xl137"/>
    <w:basedOn w:val="a"/>
    <w:rsid w:val="00B272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
    <w:rsid w:val="00B272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
    <w:rsid w:val="00B272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
    <w:rsid w:val="00B272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
    <w:rsid w:val="00B272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
    <w:rsid w:val="00B272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
    <w:rsid w:val="00B272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
    <w:rsid w:val="00B272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
    <w:rsid w:val="00B272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
    <w:rsid w:val="00B272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
    <w:rsid w:val="00B272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
    <w:rsid w:val="00B272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
    <w:rsid w:val="00B27297"/>
    <w:pPr>
      <w:spacing w:before="100" w:beforeAutospacing="1" w:after="100" w:afterAutospacing="1"/>
    </w:pPr>
    <w:rPr>
      <w:rFonts w:ascii="Arial" w:hAnsi="Arial" w:cs="Arial"/>
      <w:sz w:val="16"/>
      <w:szCs w:val="16"/>
    </w:rPr>
  </w:style>
  <w:style w:type="paragraph" w:customStyle="1" w:styleId="xl151">
    <w:name w:val="xl151"/>
    <w:basedOn w:val="a"/>
    <w:rsid w:val="00B27297"/>
    <w:pPr>
      <w:spacing w:before="100" w:beforeAutospacing="1" w:after="100" w:afterAutospacing="1"/>
      <w:jc w:val="center"/>
    </w:pPr>
    <w:rPr>
      <w:rFonts w:ascii="Arial" w:hAnsi="Arial" w:cs="Arial"/>
      <w:sz w:val="16"/>
      <w:szCs w:val="16"/>
    </w:rPr>
  </w:style>
  <w:style w:type="paragraph" w:customStyle="1" w:styleId="xl152">
    <w:name w:val="xl152"/>
    <w:basedOn w:val="a"/>
    <w:rsid w:val="00B272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
    <w:rsid w:val="00B272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
    <w:rsid w:val="00B27297"/>
    <w:pPr>
      <w:spacing w:before="100" w:beforeAutospacing="1" w:after="100" w:afterAutospacing="1"/>
      <w:jc w:val="right"/>
    </w:pPr>
    <w:rPr>
      <w:rFonts w:ascii="Arial" w:hAnsi="Arial" w:cs="Arial"/>
      <w:sz w:val="16"/>
      <w:szCs w:val="16"/>
    </w:rPr>
  </w:style>
  <w:style w:type="paragraph" w:customStyle="1" w:styleId="xl156">
    <w:name w:val="xl156"/>
    <w:basedOn w:val="a"/>
    <w:rsid w:val="00B27297"/>
    <w:pPr>
      <w:spacing w:before="100" w:beforeAutospacing="1" w:after="100" w:afterAutospacing="1"/>
    </w:pPr>
    <w:rPr>
      <w:rFonts w:ascii="Arial" w:hAnsi="Arial" w:cs="Arial"/>
      <w:sz w:val="16"/>
      <w:szCs w:val="16"/>
    </w:rPr>
  </w:style>
  <w:style w:type="paragraph" w:customStyle="1" w:styleId="xl157">
    <w:name w:val="xl157"/>
    <w:basedOn w:val="a"/>
    <w:rsid w:val="00B272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
    <w:rsid w:val="00B27297"/>
    <w:pPr>
      <w:spacing w:before="100" w:beforeAutospacing="1" w:after="100" w:afterAutospacing="1"/>
      <w:jc w:val="center"/>
    </w:pPr>
    <w:rPr>
      <w:rFonts w:ascii="Arial" w:hAnsi="Arial" w:cs="Arial"/>
      <w:b/>
      <w:bCs/>
      <w:sz w:val="16"/>
      <w:szCs w:val="16"/>
    </w:rPr>
  </w:style>
  <w:style w:type="paragraph" w:customStyle="1" w:styleId="xl159">
    <w:name w:val="xl159"/>
    <w:basedOn w:val="a"/>
    <w:rsid w:val="00B27297"/>
    <w:pPr>
      <w:spacing w:before="100" w:beforeAutospacing="1" w:after="100" w:afterAutospacing="1"/>
      <w:jc w:val="right"/>
    </w:pPr>
    <w:rPr>
      <w:rFonts w:ascii="Arial" w:hAnsi="Arial" w:cs="Arial"/>
      <w:sz w:val="16"/>
      <w:szCs w:val="16"/>
    </w:rPr>
  </w:style>
  <w:style w:type="paragraph" w:customStyle="1" w:styleId="xl160">
    <w:name w:val="xl160"/>
    <w:basedOn w:val="a"/>
    <w:rsid w:val="00B272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
    <w:rsid w:val="00B272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
    <w:rsid w:val="00B27297"/>
    <w:pPr>
      <w:spacing w:before="100" w:beforeAutospacing="1" w:after="100" w:afterAutospacing="1"/>
      <w:textAlignment w:val="center"/>
    </w:pPr>
    <w:rPr>
      <w:rFonts w:ascii="Arial" w:hAnsi="Arial" w:cs="Arial"/>
      <w:b/>
      <w:bCs/>
      <w:sz w:val="20"/>
      <w:szCs w:val="20"/>
    </w:rPr>
  </w:style>
  <w:style w:type="paragraph" w:customStyle="1" w:styleId="xl163">
    <w:name w:val="xl163"/>
    <w:basedOn w:val="a"/>
    <w:rsid w:val="00B27297"/>
    <w:pPr>
      <w:spacing w:before="100" w:beforeAutospacing="1" w:after="100" w:afterAutospacing="1"/>
    </w:pPr>
    <w:rPr>
      <w:rFonts w:ascii="Arial" w:hAnsi="Arial" w:cs="Arial"/>
      <w:b/>
      <w:bCs/>
      <w:sz w:val="20"/>
      <w:szCs w:val="20"/>
    </w:rPr>
  </w:style>
  <w:style w:type="paragraph" w:customStyle="1" w:styleId="xl164">
    <w:name w:val="xl164"/>
    <w:basedOn w:val="a"/>
    <w:rsid w:val="00B27297"/>
    <w:pPr>
      <w:spacing w:before="100" w:beforeAutospacing="1" w:after="100" w:afterAutospacing="1"/>
      <w:jc w:val="center"/>
    </w:pPr>
    <w:rPr>
      <w:rFonts w:ascii="Arial" w:hAnsi="Arial" w:cs="Arial"/>
      <w:b/>
      <w:bCs/>
      <w:sz w:val="16"/>
      <w:szCs w:val="16"/>
    </w:rPr>
  </w:style>
  <w:style w:type="paragraph" w:customStyle="1" w:styleId="xl165">
    <w:name w:val="xl165"/>
    <w:basedOn w:val="a"/>
    <w:rsid w:val="00B27297"/>
    <w:pPr>
      <w:spacing w:before="100" w:beforeAutospacing="1" w:after="100" w:afterAutospacing="1"/>
      <w:jc w:val="right"/>
    </w:pPr>
    <w:rPr>
      <w:rFonts w:ascii="Arial" w:hAnsi="Arial" w:cs="Arial"/>
      <w:b/>
      <w:bCs/>
      <w:sz w:val="16"/>
      <w:szCs w:val="16"/>
    </w:rPr>
  </w:style>
  <w:style w:type="paragraph" w:customStyle="1" w:styleId="xl166">
    <w:name w:val="xl166"/>
    <w:basedOn w:val="a"/>
    <w:rsid w:val="00B27297"/>
    <w:pPr>
      <w:spacing w:before="100" w:beforeAutospacing="1" w:after="100" w:afterAutospacing="1"/>
      <w:textAlignment w:val="top"/>
    </w:pPr>
    <w:rPr>
      <w:rFonts w:ascii="Arial" w:hAnsi="Arial" w:cs="Arial"/>
      <w:sz w:val="20"/>
      <w:szCs w:val="20"/>
    </w:rPr>
  </w:style>
  <w:style w:type="paragraph" w:customStyle="1" w:styleId="xl167">
    <w:name w:val="xl167"/>
    <w:basedOn w:val="a"/>
    <w:rsid w:val="00B27297"/>
    <w:pPr>
      <w:spacing w:before="100" w:beforeAutospacing="1" w:after="100" w:afterAutospacing="1"/>
      <w:textAlignment w:val="top"/>
    </w:pPr>
    <w:rPr>
      <w:rFonts w:ascii="Arial" w:hAnsi="Arial" w:cs="Arial"/>
      <w:sz w:val="16"/>
      <w:szCs w:val="16"/>
    </w:rPr>
  </w:style>
  <w:style w:type="paragraph" w:customStyle="1" w:styleId="xl168">
    <w:name w:val="xl168"/>
    <w:basedOn w:val="a"/>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
    <w:rsid w:val="00B272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
    <w:rsid w:val="00B272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
    <w:rsid w:val="00B272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
    <w:rsid w:val="00B272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
    <w:rsid w:val="00B272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
    <w:rsid w:val="00B2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rsid w:val="00B272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
    <w:rsid w:val="00B272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
    <w:rsid w:val="00B272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
    <w:rsid w:val="00B272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
    <w:rsid w:val="00B272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
    <w:rsid w:val="00B272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
    <w:rsid w:val="00B272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
    <w:rsid w:val="00B272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6">
    <w:name w:val="Знак Знак2 Знак Знак Знак Знак Знак Знак Знак Знак"/>
    <w:basedOn w:val="a"/>
    <w:rsid w:val="00B27297"/>
    <w:pPr>
      <w:widowControl w:val="0"/>
      <w:adjustRightInd w:val="0"/>
      <w:spacing w:after="160" w:line="240" w:lineRule="exact"/>
      <w:jc w:val="right"/>
    </w:pPr>
    <w:rPr>
      <w:sz w:val="20"/>
      <w:szCs w:val="20"/>
      <w:lang w:val="en-GB" w:eastAsia="en-US"/>
    </w:rPr>
  </w:style>
  <w:style w:type="paragraph" w:styleId="afb">
    <w:name w:val="Document Map"/>
    <w:basedOn w:val="a"/>
    <w:link w:val="afc"/>
    <w:rsid w:val="00B27297"/>
    <w:pPr>
      <w:shd w:val="clear" w:color="auto" w:fill="000080"/>
    </w:pPr>
    <w:rPr>
      <w:rFonts w:ascii="Tahoma" w:hAnsi="Tahoma"/>
      <w:sz w:val="20"/>
      <w:szCs w:val="20"/>
      <w:lang w:val="x-none" w:eastAsia="x-none"/>
    </w:rPr>
  </w:style>
  <w:style w:type="character" w:customStyle="1" w:styleId="afc">
    <w:name w:val="Схема документа Знак"/>
    <w:basedOn w:val="a0"/>
    <w:link w:val="afb"/>
    <w:rsid w:val="00B27297"/>
    <w:rPr>
      <w:rFonts w:ascii="Tahoma" w:hAnsi="Tahoma"/>
      <w:shd w:val="clear" w:color="auto" w:fill="000080"/>
      <w:lang w:val="x-none" w:eastAsia="x-none"/>
    </w:rPr>
  </w:style>
  <w:style w:type="character" w:customStyle="1" w:styleId="13">
    <w:name w:val="Стиль1 Знак Знак"/>
    <w:rsid w:val="00B27297"/>
    <w:rPr>
      <w:rFonts w:ascii="Arial" w:hAnsi="Arial" w:cs="Arial" w:hint="default"/>
      <w:sz w:val="28"/>
      <w:szCs w:val="28"/>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B27297"/>
    <w:rPr>
      <w:rFonts w:ascii="Arial" w:hAnsi="Arial" w:cs="Arial" w:hint="default"/>
      <w:strike/>
      <w:sz w:val="28"/>
      <w:szCs w:val="28"/>
      <w:lang w:val="ru-RU" w:eastAsia="ru-RU" w:bidi="ar-SA"/>
    </w:rPr>
  </w:style>
  <w:style w:type="character" w:styleId="afd">
    <w:name w:val="page number"/>
    <w:rsid w:val="00B27297"/>
  </w:style>
  <w:style w:type="paragraph" w:styleId="afe">
    <w:name w:val="Body Text Indent"/>
    <w:basedOn w:val="a"/>
    <w:link w:val="aff"/>
    <w:rsid w:val="00B27297"/>
    <w:pPr>
      <w:spacing w:after="120"/>
      <w:ind w:left="283"/>
    </w:pPr>
    <w:rPr>
      <w:lang w:val="x-none" w:eastAsia="x-none"/>
    </w:rPr>
  </w:style>
  <w:style w:type="character" w:customStyle="1" w:styleId="aff">
    <w:name w:val="Основной текст с отступом Знак"/>
    <w:basedOn w:val="a0"/>
    <w:link w:val="afe"/>
    <w:rsid w:val="00B27297"/>
    <w:rPr>
      <w:sz w:val="24"/>
      <w:szCs w:val="24"/>
      <w:lang w:val="x-none" w:eastAsia="x-none"/>
    </w:rPr>
  </w:style>
  <w:style w:type="paragraph" w:styleId="33">
    <w:name w:val="Body Text 3"/>
    <w:aliases w:val="Знак2"/>
    <w:basedOn w:val="a"/>
    <w:link w:val="34"/>
    <w:rsid w:val="00B27297"/>
    <w:pPr>
      <w:spacing w:after="120"/>
    </w:pPr>
    <w:rPr>
      <w:sz w:val="16"/>
      <w:szCs w:val="16"/>
      <w:lang w:val="x-none" w:eastAsia="x-none"/>
    </w:rPr>
  </w:style>
  <w:style w:type="character" w:customStyle="1" w:styleId="34">
    <w:name w:val="Основной текст 3 Знак"/>
    <w:aliases w:val="Знак2 Знак"/>
    <w:basedOn w:val="a0"/>
    <w:link w:val="33"/>
    <w:rsid w:val="00B27297"/>
    <w:rPr>
      <w:sz w:val="16"/>
      <w:szCs w:val="16"/>
      <w:lang w:val="x-none" w:eastAsia="x-none"/>
    </w:rPr>
  </w:style>
  <w:style w:type="paragraph" w:customStyle="1" w:styleId="14">
    <w:name w:val="Абзац списка1"/>
    <w:basedOn w:val="a"/>
    <w:rsid w:val="00B27297"/>
    <w:pPr>
      <w:spacing w:after="200" w:line="276" w:lineRule="auto"/>
      <w:ind w:left="720"/>
    </w:pPr>
    <w:rPr>
      <w:rFonts w:ascii="Calibri" w:hAnsi="Calibri"/>
      <w:sz w:val="22"/>
      <w:szCs w:val="22"/>
    </w:rPr>
  </w:style>
  <w:style w:type="paragraph" w:styleId="af8">
    <w:name w:val="Title"/>
    <w:basedOn w:val="a"/>
    <w:next w:val="a"/>
    <w:link w:val="25"/>
    <w:uiPriority w:val="99"/>
    <w:qFormat/>
    <w:rsid w:val="00B27297"/>
    <w:pPr>
      <w:contextualSpacing/>
    </w:pPr>
    <w:rPr>
      <w:rFonts w:ascii="Cambria" w:hAnsi="Cambria"/>
      <w:b/>
      <w:bCs/>
      <w:kern w:val="28"/>
      <w:sz w:val="32"/>
      <w:szCs w:val="32"/>
    </w:rPr>
  </w:style>
  <w:style w:type="character" w:customStyle="1" w:styleId="aff0">
    <w:name w:val="Заголовок Знак"/>
    <w:basedOn w:val="a0"/>
    <w:uiPriority w:val="10"/>
    <w:rsid w:val="00B27297"/>
    <w:rPr>
      <w:rFonts w:asciiTheme="majorHAnsi" w:eastAsiaTheme="majorEastAsia" w:hAnsiTheme="majorHAnsi" w:cstheme="majorBidi"/>
      <w:spacing w:val="-10"/>
      <w:kern w:val="28"/>
      <w:sz w:val="56"/>
      <w:szCs w:val="56"/>
    </w:rPr>
  </w:style>
  <w:style w:type="character" w:customStyle="1" w:styleId="15">
    <w:name w:val="Заголовок Знак1"/>
    <w:uiPriority w:val="99"/>
    <w:rsid w:val="00B27297"/>
    <w:rPr>
      <w:rFonts w:ascii="Cambria" w:eastAsia="Times New Roman" w:hAnsi="Cambria" w:cs="Times New Roman"/>
      <w:b/>
      <w:bCs/>
      <w:kern w:val="28"/>
      <w:sz w:val="32"/>
      <w:szCs w:val="32"/>
    </w:rPr>
  </w:style>
  <w:style w:type="paragraph" w:customStyle="1" w:styleId="28">
    <w:name w:val="Знак Знак2 Знак Знак Знак Знак Знак Знак Знак Знак"/>
    <w:basedOn w:val="a"/>
    <w:rsid w:val="00B27297"/>
    <w:pPr>
      <w:widowControl w:val="0"/>
      <w:adjustRightInd w:val="0"/>
      <w:spacing w:after="160" w:line="240" w:lineRule="exact"/>
      <w:jc w:val="right"/>
    </w:pPr>
    <w:rPr>
      <w:sz w:val="20"/>
      <w:szCs w:val="20"/>
      <w:lang w:val="en-GB" w:eastAsia="en-US"/>
    </w:rPr>
  </w:style>
  <w:style w:type="paragraph" w:customStyle="1" w:styleId="16">
    <w:name w:val="Абзац списка1"/>
    <w:basedOn w:val="a"/>
    <w:rsid w:val="00B27297"/>
    <w:pPr>
      <w:spacing w:after="200" w:line="276" w:lineRule="auto"/>
      <w:ind w:left="720"/>
    </w:pPr>
    <w:rPr>
      <w:rFonts w:ascii="Calibri" w:hAnsi="Calibri"/>
      <w:sz w:val="22"/>
      <w:szCs w:val="22"/>
    </w:rPr>
  </w:style>
  <w:style w:type="paragraph" w:styleId="29">
    <w:name w:val="Body Text 2"/>
    <w:basedOn w:val="a"/>
    <w:link w:val="2a"/>
    <w:unhideWhenUsed/>
    <w:rsid w:val="00DD6759"/>
    <w:pPr>
      <w:spacing w:after="120" w:line="480" w:lineRule="auto"/>
    </w:pPr>
  </w:style>
  <w:style w:type="character" w:customStyle="1" w:styleId="2a">
    <w:name w:val="Основной текст 2 Знак"/>
    <w:basedOn w:val="a0"/>
    <w:link w:val="29"/>
    <w:rsid w:val="00DD6759"/>
    <w:rPr>
      <w:sz w:val="24"/>
      <w:szCs w:val="24"/>
    </w:rPr>
  </w:style>
  <w:style w:type="character" w:customStyle="1" w:styleId="17">
    <w:name w:val="Гиперссылка1"/>
    <w:basedOn w:val="a0"/>
    <w:rsid w:val="00482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447">
      <w:bodyDiv w:val="1"/>
      <w:marLeft w:val="0"/>
      <w:marRight w:val="0"/>
      <w:marTop w:val="0"/>
      <w:marBottom w:val="0"/>
      <w:divBdr>
        <w:top w:val="none" w:sz="0" w:space="0" w:color="auto"/>
        <w:left w:val="none" w:sz="0" w:space="0" w:color="auto"/>
        <w:bottom w:val="none" w:sz="0" w:space="0" w:color="auto"/>
        <w:right w:val="none" w:sz="0" w:space="0" w:color="auto"/>
      </w:divBdr>
    </w:div>
    <w:div w:id="65031557">
      <w:bodyDiv w:val="1"/>
      <w:marLeft w:val="0"/>
      <w:marRight w:val="0"/>
      <w:marTop w:val="0"/>
      <w:marBottom w:val="0"/>
      <w:divBdr>
        <w:top w:val="none" w:sz="0" w:space="0" w:color="auto"/>
        <w:left w:val="none" w:sz="0" w:space="0" w:color="auto"/>
        <w:bottom w:val="none" w:sz="0" w:space="0" w:color="auto"/>
        <w:right w:val="none" w:sz="0" w:space="0" w:color="auto"/>
      </w:divBdr>
    </w:div>
    <w:div w:id="307171375">
      <w:bodyDiv w:val="1"/>
      <w:marLeft w:val="0"/>
      <w:marRight w:val="0"/>
      <w:marTop w:val="0"/>
      <w:marBottom w:val="0"/>
      <w:divBdr>
        <w:top w:val="none" w:sz="0" w:space="0" w:color="auto"/>
        <w:left w:val="none" w:sz="0" w:space="0" w:color="auto"/>
        <w:bottom w:val="none" w:sz="0" w:space="0" w:color="auto"/>
        <w:right w:val="none" w:sz="0" w:space="0" w:color="auto"/>
      </w:divBdr>
    </w:div>
    <w:div w:id="787434028">
      <w:bodyDiv w:val="1"/>
      <w:marLeft w:val="0"/>
      <w:marRight w:val="0"/>
      <w:marTop w:val="0"/>
      <w:marBottom w:val="0"/>
      <w:divBdr>
        <w:top w:val="none" w:sz="0" w:space="0" w:color="auto"/>
        <w:left w:val="none" w:sz="0" w:space="0" w:color="auto"/>
        <w:bottom w:val="none" w:sz="0" w:space="0" w:color="auto"/>
        <w:right w:val="none" w:sz="0" w:space="0" w:color="auto"/>
      </w:divBdr>
      <w:divsChild>
        <w:div w:id="364332800">
          <w:marLeft w:val="0"/>
          <w:marRight w:val="0"/>
          <w:marTop w:val="0"/>
          <w:marBottom w:val="195"/>
          <w:divBdr>
            <w:top w:val="none" w:sz="0" w:space="0" w:color="auto"/>
            <w:left w:val="none" w:sz="0" w:space="0" w:color="auto"/>
            <w:bottom w:val="none" w:sz="0" w:space="0" w:color="auto"/>
            <w:right w:val="none" w:sz="0" w:space="0" w:color="auto"/>
          </w:divBdr>
        </w:div>
        <w:div w:id="1776510993">
          <w:marLeft w:val="0"/>
          <w:marRight w:val="0"/>
          <w:marTop w:val="0"/>
          <w:marBottom w:val="300"/>
          <w:divBdr>
            <w:top w:val="none" w:sz="0" w:space="0" w:color="auto"/>
            <w:left w:val="none" w:sz="0" w:space="0" w:color="auto"/>
            <w:bottom w:val="none" w:sz="0" w:space="0" w:color="auto"/>
            <w:right w:val="none" w:sz="0" w:space="0" w:color="auto"/>
          </w:divBdr>
        </w:div>
        <w:div w:id="814838366">
          <w:marLeft w:val="0"/>
          <w:marRight w:val="0"/>
          <w:marTop w:val="0"/>
          <w:marBottom w:val="300"/>
          <w:divBdr>
            <w:top w:val="none" w:sz="0" w:space="0" w:color="auto"/>
            <w:left w:val="none" w:sz="0" w:space="0" w:color="auto"/>
            <w:bottom w:val="none" w:sz="0" w:space="0" w:color="auto"/>
            <w:right w:val="none" w:sz="0" w:space="0" w:color="auto"/>
          </w:divBdr>
          <w:divsChild>
            <w:div w:id="1653875409">
              <w:marLeft w:val="0"/>
              <w:marRight w:val="0"/>
              <w:marTop w:val="0"/>
              <w:marBottom w:val="0"/>
              <w:divBdr>
                <w:top w:val="none" w:sz="0" w:space="0" w:color="auto"/>
                <w:left w:val="none" w:sz="0" w:space="0" w:color="auto"/>
                <w:bottom w:val="none" w:sz="0" w:space="0" w:color="auto"/>
                <w:right w:val="none" w:sz="0" w:space="0" w:color="auto"/>
              </w:divBdr>
              <w:divsChild>
                <w:div w:id="38826521">
                  <w:marLeft w:val="0"/>
                  <w:marRight w:val="0"/>
                  <w:marTop w:val="0"/>
                  <w:marBottom w:val="0"/>
                  <w:divBdr>
                    <w:top w:val="none" w:sz="0" w:space="0" w:color="auto"/>
                    <w:left w:val="none" w:sz="0" w:space="0" w:color="auto"/>
                    <w:bottom w:val="none" w:sz="0" w:space="0" w:color="auto"/>
                    <w:right w:val="none" w:sz="0" w:space="0" w:color="auto"/>
                  </w:divBdr>
                  <w:divsChild>
                    <w:div w:id="1840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5391">
      <w:bodyDiv w:val="1"/>
      <w:marLeft w:val="0"/>
      <w:marRight w:val="0"/>
      <w:marTop w:val="0"/>
      <w:marBottom w:val="0"/>
      <w:divBdr>
        <w:top w:val="none" w:sz="0" w:space="0" w:color="auto"/>
        <w:left w:val="none" w:sz="0" w:space="0" w:color="auto"/>
        <w:bottom w:val="none" w:sz="0" w:space="0" w:color="auto"/>
        <w:right w:val="none" w:sz="0" w:space="0" w:color="auto"/>
      </w:divBdr>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 w:id="2142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75385" TargetMode="External"/><Relationship Id="rId13" Type="http://schemas.openxmlformats.org/officeDocument/2006/relationships/hyperlink" Target="http://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420275385"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275385"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docs.cntd.ru/document/49901183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8AAFF-6FE0-4AD1-9406-BCA95F5E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9792</Words>
  <Characters>55818</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92</cp:revision>
  <cp:lastPrinted>2017-12-13T07:56:00Z</cp:lastPrinted>
  <dcterms:created xsi:type="dcterms:W3CDTF">2021-12-17T07:54:00Z</dcterms:created>
  <dcterms:modified xsi:type="dcterms:W3CDTF">2023-01-09T01:28:00Z</dcterms:modified>
</cp:coreProperties>
</file>